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C0" w:rsidRDefault="00383EC0" w:rsidP="00383EC0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F70CCE">
        <w:rPr>
          <w:rFonts w:ascii="Times New Roman" w:hAnsi="Times New Roman" w:cs="Times New Roman"/>
          <w:bCs/>
          <w:sz w:val="24"/>
          <w:szCs w:val="24"/>
        </w:rPr>
        <w:t>тверждена</w:t>
      </w:r>
    </w:p>
    <w:p w:rsidR="00383EC0" w:rsidRDefault="00383EC0" w:rsidP="00383EC0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70CCE">
        <w:rPr>
          <w:rFonts w:ascii="Times New Roman" w:hAnsi="Times New Roman" w:cs="Times New Roman"/>
          <w:bCs/>
          <w:sz w:val="24"/>
          <w:szCs w:val="24"/>
        </w:rPr>
        <w:t xml:space="preserve">приказом директора МУП «КБ И БО» </w:t>
      </w:r>
    </w:p>
    <w:p w:rsidR="00383EC0" w:rsidRPr="00F70CCE" w:rsidRDefault="00383EC0" w:rsidP="00383EC0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vertAlign w:val="subscript"/>
        </w:rPr>
      </w:pPr>
      <w:r w:rsidRPr="00F70CCE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FC4504">
        <w:rPr>
          <w:rFonts w:ascii="Times New Roman" w:hAnsi="Times New Roman" w:cs="Times New Roman"/>
          <w:bCs/>
          <w:sz w:val="24"/>
          <w:szCs w:val="24"/>
        </w:rPr>
        <w:t>15-АХД</w:t>
      </w:r>
      <w:r w:rsidRPr="00F70CCE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</w:rPr>
        <w:t>«31»</w:t>
      </w:r>
      <w:r w:rsidR="00FD27D8" w:rsidRPr="00044C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7D8">
        <w:rPr>
          <w:rFonts w:ascii="Times New Roman" w:hAnsi="Times New Roman" w:cs="Times New Roman"/>
          <w:bCs/>
          <w:sz w:val="24"/>
          <w:szCs w:val="24"/>
        </w:rPr>
        <w:t xml:space="preserve">января </w:t>
      </w:r>
      <w:r w:rsidRPr="00F70CCE">
        <w:rPr>
          <w:rFonts w:ascii="Times New Roman" w:hAnsi="Times New Roman" w:cs="Times New Roman"/>
          <w:bCs/>
          <w:sz w:val="24"/>
          <w:szCs w:val="24"/>
        </w:rPr>
        <w:t>2022 г.</w:t>
      </w:r>
    </w:p>
    <w:p w:rsidR="00383EC0" w:rsidRDefault="00383EC0" w:rsidP="00426F06">
      <w:pPr>
        <w:widowControl w:val="0"/>
        <w:tabs>
          <w:tab w:val="left" w:pos="1695"/>
        </w:tabs>
        <w:spacing w:after="0" w:line="240" w:lineRule="auto"/>
        <w:ind w:left="1" w:firstLine="708"/>
        <w:rPr>
          <w:rFonts w:ascii="Times New Roman" w:hAnsi="Times New Roman" w:cs="Times New Roman"/>
          <w:b/>
          <w:sz w:val="24"/>
          <w:szCs w:val="24"/>
        </w:rPr>
      </w:pPr>
    </w:p>
    <w:p w:rsidR="00383EC0" w:rsidRPr="00F70CCE" w:rsidRDefault="00383EC0" w:rsidP="00426F06">
      <w:pPr>
        <w:widowControl w:val="0"/>
        <w:tabs>
          <w:tab w:val="left" w:pos="1695"/>
        </w:tabs>
        <w:spacing w:after="0" w:line="240" w:lineRule="auto"/>
        <w:ind w:left="1" w:firstLine="708"/>
        <w:rPr>
          <w:rFonts w:ascii="Times New Roman" w:hAnsi="Times New Roman" w:cs="Times New Roman"/>
          <w:b/>
          <w:sz w:val="24"/>
          <w:szCs w:val="24"/>
        </w:rPr>
      </w:pPr>
    </w:p>
    <w:p w:rsidR="00C223E1" w:rsidRPr="00F70CCE" w:rsidRDefault="00FD27D8" w:rsidP="00C223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b/>
          <w:sz w:val="24"/>
          <w:szCs w:val="24"/>
        </w:rPr>
        <w:t xml:space="preserve">ДОКУМЕНТАЦИЯ ОБ АУКЦИОНЕ </w:t>
      </w:r>
    </w:p>
    <w:p w:rsidR="008D6324" w:rsidRPr="00F70CCE" w:rsidRDefault="00C223E1" w:rsidP="00C223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b/>
          <w:sz w:val="24"/>
          <w:szCs w:val="24"/>
        </w:rPr>
        <w:t>на право заключения договора аренды нежилого помещения в бане № 4</w:t>
      </w:r>
    </w:p>
    <w:p w:rsidR="00757D72" w:rsidRPr="00F70CCE" w:rsidRDefault="00757D72" w:rsidP="00426F0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E1C" w:rsidRDefault="00A87E1C" w:rsidP="00A87E1C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505247185"/>
      <w:r w:rsidRPr="00A87E1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87E1C" w:rsidRPr="00A87E1C" w:rsidRDefault="00C223E1" w:rsidP="00A87E1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E1C">
        <w:rPr>
          <w:rFonts w:ascii="Times New Roman" w:hAnsi="Times New Roman" w:cs="Times New Roman"/>
          <w:bCs/>
          <w:sz w:val="24"/>
          <w:szCs w:val="24"/>
        </w:rPr>
        <w:t>Документация об аукционе</w:t>
      </w:r>
      <w:r w:rsidR="00A87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7E1C">
        <w:rPr>
          <w:rFonts w:ascii="Times New Roman" w:hAnsi="Times New Roman" w:cs="Times New Roman"/>
          <w:bCs/>
          <w:sz w:val="24"/>
          <w:szCs w:val="24"/>
        </w:rPr>
        <w:t>разработана в соответствии со ст. 17.1 Федерального закона от 26.07.2006 г. № 135-ФЗ «О защите конкуренции», Приказом Федеральн</w:t>
      </w:r>
      <w:r w:rsidR="00A87E1C">
        <w:rPr>
          <w:rFonts w:ascii="Times New Roman" w:hAnsi="Times New Roman" w:cs="Times New Roman"/>
          <w:bCs/>
          <w:sz w:val="24"/>
          <w:szCs w:val="24"/>
        </w:rPr>
        <w:t>ой антимонопольной службы от 10.02.</w:t>
      </w:r>
      <w:smartTag w:uri="urn:schemas-microsoft-com:office:smarttags" w:element="metricconverter">
        <w:smartTagPr>
          <w:attr w:name="ProductID" w:val="2010 г"/>
        </w:smartTagPr>
        <w:r w:rsidRPr="00A87E1C">
          <w:rPr>
            <w:rFonts w:ascii="Times New Roman" w:hAnsi="Times New Roman" w:cs="Times New Roman"/>
            <w:bCs/>
            <w:sz w:val="24"/>
            <w:szCs w:val="24"/>
          </w:rPr>
          <w:t>2010 г</w:t>
        </w:r>
      </w:smartTag>
      <w:r w:rsidRPr="00A87E1C">
        <w:rPr>
          <w:rFonts w:ascii="Times New Roman" w:hAnsi="Times New Roman" w:cs="Times New Roman"/>
          <w:bCs/>
          <w:sz w:val="24"/>
          <w:szCs w:val="24"/>
        </w:rPr>
        <w:t>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20767C" w:rsidRPr="00C4288B" w:rsidRDefault="0020767C" w:rsidP="00A87E1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E1C">
        <w:rPr>
          <w:rFonts w:ascii="Times New Roman" w:hAnsi="Times New Roman" w:cs="Times New Roman"/>
          <w:bCs/>
          <w:sz w:val="24"/>
          <w:szCs w:val="24"/>
        </w:rPr>
        <w:t>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285FFC" w:rsidRPr="00FD59E1" w:rsidRDefault="00C4288B" w:rsidP="00285FF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85D">
        <w:rPr>
          <w:rFonts w:ascii="Times New Roman" w:eastAsia="Times New Roman" w:hAnsi="Times New Roman" w:cs="Times New Roman"/>
          <w:sz w:val="24"/>
          <w:szCs w:val="24"/>
        </w:rPr>
        <w:t>Участники аукцион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585D">
        <w:rPr>
          <w:rFonts w:ascii="Times New Roman" w:eastAsia="Times New Roman" w:hAnsi="Times New Roman" w:cs="Times New Roman"/>
          <w:sz w:val="24"/>
          <w:szCs w:val="24"/>
        </w:rPr>
        <w:t xml:space="preserve"> должны соответствовать требованиям, установленным законодательством Российской Федерации к таким участникам</w:t>
      </w:r>
      <w:r w:rsidR="00FD59E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50AEC" w:rsidRPr="00A50AEC" w:rsidRDefault="00FD59E1" w:rsidP="00FD59E1">
      <w:pPr>
        <w:pStyle w:val="a8"/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отсутстви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70CCE">
        <w:rPr>
          <w:rFonts w:ascii="Times New Roman" w:hAnsi="Times New Roman" w:cs="Times New Roman"/>
          <w:sz w:val="24"/>
          <w:szCs w:val="24"/>
        </w:rPr>
        <w:t xml:space="preserve"> решения о ликвидации заявителя - юридического лица</w:t>
      </w:r>
      <w:r w:rsidR="00A50AEC">
        <w:rPr>
          <w:rFonts w:ascii="Times New Roman" w:hAnsi="Times New Roman" w:cs="Times New Roman"/>
          <w:sz w:val="24"/>
          <w:szCs w:val="24"/>
        </w:rPr>
        <w:t>;</w:t>
      </w:r>
    </w:p>
    <w:p w:rsidR="00FD59E1" w:rsidRPr="00FD59E1" w:rsidRDefault="00FD59E1" w:rsidP="00FD59E1">
      <w:pPr>
        <w:pStyle w:val="a8"/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отсутстви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70CCE">
        <w:rPr>
          <w:rFonts w:ascii="Times New Roman" w:hAnsi="Times New Roman" w:cs="Times New Roman"/>
          <w:sz w:val="24"/>
          <w:szCs w:val="24"/>
        </w:rPr>
        <w:t xml:space="preserve"> решения арбитражного суда о признании заявителя - юридического лица, индивидуального предпринимателя банкротом и об от</w:t>
      </w:r>
      <w:r>
        <w:rPr>
          <w:rFonts w:ascii="Times New Roman" w:hAnsi="Times New Roman" w:cs="Times New Roman"/>
          <w:sz w:val="24"/>
          <w:szCs w:val="24"/>
        </w:rPr>
        <w:t>крытии конкурсного производства;</w:t>
      </w:r>
    </w:p>
    <w:p w:rsidR="00FD59E1" w:rsidRPr="00285FFC" w:rsidRDefault="00FD59E1" w:rsidP="00FD59E1">
      <w:pPr>
        <w:pStyle w:val="a8"/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70CCE">
        <w:rPr>
          <w:rFonts w:ascii="Times New Roman" w:hAnsi="Times New Roman" w:cs="Times New Roman"/>
          <w:sz w:val="24"/>
          <w:szCs w:val="24"/>
        </w:rPr>
        <w:t>тсутстви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70CCE">
        <w:rPr>
          <w:rFonts w:ascii="Times New Roman" w:hAnsi="Times New Roman" w:cs="Times New Roman"/>
          <w:sz w:val="24"/>
          <w:szCs w:val="24"/>
        </w:rPr>
        <w:t xml:space="preserve"> решения о приостановлении деятельности заявителя в порядке, предусмотренном К</w:t>
      </w:r>
      <w:r>
        <w:rPr>
          <w:rFonts w:ascii="Times New Roman" w:hAnsi="Times New Roman" w:cs="Times New Roman"/>
          <w:sz w:val="24"/>
          <w:szCs w:val="24"/>
        </w:rPr>
        <w:t>оАП РФ.</w:t>
      </w:r>
    </w:p>
    <w:p w:rsidR="00285FFC" w:rsidRPr="00285FFC" w:rsidRDefault="00285FFC" w:rsidP="00285FF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85FFC">
        <w:rPr>
          <w:rFonts w:ascii="Times New Roman" w:eastAsia="Times New Roman" w:hAnsi="Times New Roman" w:cs="Times New Roman"/>
          <w:sz w:val="24"/>
          <w:szCs w:val="24"/>
        </w:rPr>
        <w:t>словия аукциона, порядок и условия заключения договора с участником аукциона являю</w:t>
      </w:r>
      <w:r>
        <w:rPr>
          <w:rFonts w:ascii="Times New Roman" w:eastAsia="Times New Roman" w:hAnsi="Times New Roman" w:cs="Times New Roman"/>
          <w:sz w:val="24"/>
          <w:szCs w:val="24"/>
        </w:rPr>
        <w:t>тся условиями публичной оферты, п</w:t>
      </w:r>
      <w:r w:rsidRPr="00285FFC">
        <w:rPr>
          <w:rFonts w:ascii="Times New Roman" w:eastAsia="Times New Roman" w:hAnsi="Times New Roman" w:cs="Times New Roman"/>
          <w:sz w:val="24"/>
          <w:szCs w:val="24"/>
        </w:rPr>
        <w:t>одача заявки на участие в аукционе является акцептом такой оферты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3082" w:rsidRPr="00F70CCE" w:rsidRDefault="003D3082" w:rsidP="00426F06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FB7D7D" w:rsidRDefault="0051186D" w:rsidP="00A87E1C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223E1" w:rsidRPr="00F70CCE">
        <w:rPr>
          <w:rFonts w:ascii="Times New Roman" w:hAnsi="Times New Roman" w:cs="Times New Roman"/>
          <w:b/>
          <w:sz w:val="24"/>
          <w:szCs w:val="24"/>
        </w:rPr>
        <w:t>рганизатор аукциона</w:t>
      </w:r>
    </w:p>
    <w:p w:rsidR="00A87E1C" w:rsidRPr="00A87E1C" w:rsidRDefault="00A87E1C" w:rsidP="00A87E1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Наименование организатора аукциона</w:t>
      </w:r>
      <w:r>
        <w:rPr>
          <w:rFonts w:ascii="Times New Roman" w:hAnsi="Times New Roman" w:cs="Times New Roman"/>
          <w:sz w:val="24"/>
          <w:szCs w:val="24"/>
        </w:rPr>
        <w:t>: м</w:t>
      </w:r>
      <w:r w:rsidRPr="00F70CCE">
        <w:rPr>
          <w:rFonts w:ascii="Times New Roman" w:hAnsi="Times New Roman" w:cs="Times New Roman"/>
          <w:sz w:val="24"/>
          <w:szCs w:val="24"/>
        </w:rPr>
        <w:t>униципальное унитарное предприятие «Комбинат по благоустройству и бытовому обслуживанию»</w:t>
      </w:r>
      <w:r>
        <w:rPr>
          <w:rFonts w:ascii="Times New Roman" w:hAnsi="Times New Roman" w:cs="Times New Roman"/>
          <w:sz w:val="24"/>
          <w:szCs w:val="24"/>
        </w:rPr>
        <w:t xml:space="preserve"> (сокращенное наименование – МУП «КБ И БО»).</w:t>
      </w:r>
    </w:p>
    <w:p w:rsidR="00A87E1C" w:rsidRPr="00A87E1C" w:rsidRDefault="00A87E1C" w:rsidP="00A87E1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Место нахождения, почтовый адрес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 аукциона – </w:t>
      </w:r>
      <w:r w:rsidRPr="00F70CCE">
        <w:rPr>
          <w:rFonts w:ascii="Times New Roman" w:hAnsi="Times New Roman" w:cs="Times New Roman"/>
          <w:sz w:val="24"/>
          <w:szCs w:val="24"/>
        </w:rPr>
        <w:t>166000, Ненецкий АО, г. Нарьян-Мар, ул. Авиаторов, д. 12А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E1C" w:rsidRPr="00F70CCE" w:rsidRDefault="00A87E1C" w:rsidP="00A87E1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/ н</w:t>
      </w:r>
      <w:r w:rsidRPr="00F70CCE">
        <w:rPr>
          <w:rFonts w:ascii="Times New Roman" w:hAnsi="Times New Roman" w:cs="Times New Roman"/>
          <w:sz w:val="24"/>
          <w:szCs w:val="24"/>
        </w:rPr>
        <w:t>омер контактного телефона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 аукциона – </w:t>
      </w:r>
      <w:r w:rsidRPr="00F70CCE">
        <w:rPr>
          <w:rStyle w:val="a7"/>
          <w:rFonts w:ascii="Times New Roman" w:hAnsi="Times New Roman"/>
          <w:sz w:val="24"/>
          <w:szCs w:val="24"/>
        </w:rPr>
        <w:t>zakupki</w:t>
      </w:r>
      <w:hyperlink r:id="rId8" w:history="1">
        <w:r w:rsidRPr="00F70CCE">
          <w:rPr>
            <w:rStyle w:val="a7"/>
            <w:rFonts w:ascii="Times New Roman" w:hAnsi="Times New Roman"/>
            <w:sz w:val="24"/>
            <w:szCs w:val="24"/>
          </w:rPr>
          <w:t>@kbbo.ru</w:t>
        </w:r>
      </w:hyperlink>
      <w:r>
        <w:t xml:space="preserve"> / </w:t>
      </w:r>
      <w:r w:rsidRPr="00F70CCE">
        <w:rPr>
          <w:rFonts w:ascii="Times New Roman" w:hAnsi="Times New Roman" w:cs="Times New Roman"/>
          <w:sz w:val="24"/>
          <w:szCs w:val="24"/>
        </w:rPr>
        <w:t>8 (81853) 9-21-7</w:t>
      </w:r>
      <w:r>
        <w:rPr>
          <w:rFonts w:ascii="Times New Roman" w:hAnsi="Times New Roman" w:cs="Times New Roman"/>
          <w:sz w:val="24"/>
          <w:szCs w:val="24"/>
        </w:rPr>
        <w:t>5, 9-12-77.</w:t>
      </w:r>
    </w:p>
    <w:p w:rsidR="00FB7D7D" w:rsidRPr="00F70CCE" w:rsidRDefault="00FB7D7D" w:rsidP="00426F06">
      <w:pPr>
        <w:pStyle w:val="a8"/>
        <w:widowControl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406F8" w:rsidRPr="00B406F8" w:rsidRDefault="0051186D" w:rsidP="00B406F8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C223E1" w:rsidRPr="00F70CCE">
        <w:rPr>
          <w:rFonts w:ascii="Times New Roman" w:hAnsi="Times New Roman" w:cs="Times New Roman"/>
          <w:b/>
          <w:sz w:val="24"/>
          <w:szCs w:val="24"/>
        </w:rPr>
        <w:t>муществ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223E1" w:rsidRPr="00F70CCE">
        <w:rPr>
          <w:rFonts w:ascii="Times New Roman" w:hAnsi="Times New Roman" w:cs="Times New Roman"/>
          <w:b/>
          <w:sz w:val="24"/>
          <w:szCs w:val="24"/>
        </w:rPr>
        <w:t>, права на которое передаются по договору</w:t>
      </w:r>
    </w:p>
    <w:p w:rsidR="0001585D" w:rsidRPr="0001585D" w:rsidRDefault="00574514" w:rsidP="00B406F8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Имущество, права на которое передаются по договору находится в собственности муниципального образования «Городской округ «Город Нарьян-Мар» и закреплено на праве хозяйственного ведения за МУП «КБ И БО» на основании </w:t>
      </w:r>
      <w:r w:rsidR="0032279A">
        <w:rPr>
          <w:rFonts w:ascii="Times New Roman" w:hAnsi="Times New Roman" w:cs="Times New Roman"/>
          <w:sz w:val="24"/>
          <w:szCs w:val="24"/>
        </w:rPr>
        <w:t>Постановления Администрации МО «Городской округ «Город Нарьян-Мар» № 691 от 16.05.2007 г.</w:t>
      </w:r>
    </w:p>
    <w:p w:rsidR="00B406F8" w:rsidRPr="00B406F8" w:rsidRDefault="00B406F8" w:rsidP="00B406F8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Место расположения</w:t>
      </w:r>
      <w:r w:rsidRPr="00B4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имущества: н</w:t>
      </w:r>
      <w:r w:rsidRPr="00F70CCE">
        <w:rPr>
          <w:rFonts w:ascii="Times New Roman" w:hAnsi="Times New Roman" w:cs="Times New Roman"/>
          <w:sz w:val="24"/>
          <w:szCs w:val="24"/>
        </w:rPr>
        <w:t>ежилое помещение № 13, расположенное в здании бани № 4 по ул. Юби</w:t>
      </w:r>
      <w:r>
        <w:rPr>
          <w:rFonts w:ascii="Times New Roman" w:hAnsi="Times New Roman" w:cs="Times New Roman"/>
          <w:sz w:val="24"/>
          <w:szCs w:val="24"/>
        </w:rPr>
        <w:t>лейная, д. 12</w:t>
      </w:r>
      <w:r w:rsidR="00FC4504">
        <w:rPr>
          <w:rFonts w:ascii="Times New Roman" w:hAnsi="Times New Roman" w:cs="Times New Roman"/>
          <w:sz w:val="24"/>
          <w:szCs w:val="24"/>
        </w:rPr>
        <w:t xml:space="preserve">, корп. </w:t>
      </w:r>
      <w:r>
        <w:rPr>
          <w:rFonts w:ascii="Times New Roman" w:hAnsi="Times New Roman" w:cs="Times New Roman"/>
          <w:sz w:val="24"/>
          <w:szCs w:val="24"/>
        </w:rPr>
        <w:t>Б в г. Нарьян-Маре</w:t>
      </w:r>
      <w:r w:rsidR="00FC4504">
        <w:rPr>
          <w:rFonts w:ascii="Times New Roman" w:hAnsi="Times New Roman" w:cs="Times New Roman"/>
          <w:sz w:val="24"/>
          <w:szCs w:val="24"/>
        </w:rPr>
        <w:t xml:space="preserve"> (кадастровый номер здания – </w:t>
      </w:r>
      <w:r w:rsidR="00FC4504" w:rsidRPr="00FC4504">
        <w:rPr>
          <w:rFonts w:ascii="Times New Roman" w:hAnsi="Times New Roman" w:cs="Times New Roman"/>
          <w:sz w:val="24"/>
          <w:szCs w:val="24"/>
        </w:rPr>
        <w:t>83:00:050205:50</w:t>
      </w:r>
      <w:r w:rsidR="00FC4504">
        <w:rPr>
          <w:rFonts w:ascii="Times New Roman" w:hAnsi="Times New Roman" w:cs="Times New Roman"/>
          <w:sz w:val="24"/>
          <w:szCs w:val="24"/>
        </w:rPr>
        <w:t>).</w:t>
      </w:r>
    </w:p>
    <w:p w:rsidR="00B406F8" w:rsidRPr="00B406F8" w:rsidRDefault="00B406F8" w:rsidP="00B406F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6F8">
        <w:rPr>
          <w:rFonts w:ascii="Times New Roman" w:hAnsi="Times New Roman" w:cs="Times New Roman"/>
          <w:sz w:val="24"/>
          <w:szCs w:val="24"/>
        </w:rPr>
        <w:t xml:space="preserve">Расположение помещения на техническом плане здания </w:t>
      </w:r>
      <w:r>
        <w:rPr>
          <w:rFonts w:ascii="Times New Roman" w:hAnsi="Times New Roman" w:cs="Times New Roman"/>
          <w:sz w:val="24"/>
          <w:szCs w:val="24"/>
        </w:rPr>
        <w:t>указано в П</w:t>
      </w:r>
      <w:r w:rsidRPr="00B406F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06F8">
        <w:rPr>
          <w:rFonts w:ascii="Times New Roman" w:hAnsi="Times New Roman" w:cs="Times New Roman"/>
          <w:sz w:val="24"/>
          <w:szCs w:val="24"/>
        </w:rPr>
        <w:t xml:space="preserve"> № </w:t>
      </w:r>
      <w:r w:rsidR="00FC4504">
        <w:rPr>
          <w:rFonts w:ascii="Times New Roman" w:hAnsi="Times New Roman" w:cs="Times New Roman"/>
          <w:sz w:val="24"/>
          <w:szCs w:val="24"/>
        </w:rPr>
        <w:t>2</w:t>
      </w:r>
      <w:r w:rsidRPr="00B406F8">
        <w:rPr>
          <w:rFonts w:ascii="Times New Roman" w:hAnsi="Times New Roman" w:cs="Times New Roman"/>
          <w:sz w:val="24"/>
          <w:szCs w:val="24"/>
        </w:rPr>
        <w:t xml:space="preserve"> к документации</w:t>
      </w:r>
      <w:r w:rsidR="00FD27D8">
        <w:rPr>
          <w:rFonts w:ascii="Times New Roman" w:hAnsi="Times New Roman" w:cs="Times New Roman"/>
          <w:sz w:val="24"/>
          <w:szCs w:val="24"/>
        </w:rPr>
        <w:t xml:space="preserve"> об аукционе</w:t>
      </w:r>
      <w:r w:rsidRPr="00B406F8">
        <w:rPr>
          <w:rFonts w:ascii="Times New Roman" w:hAnsi="Times New Roman" w:cs="Times New Roman"/>
          <w:sz w:val="24"/>
          <w:szCs w:val="24"/>
        </w:rPr>
        <w:t>.</w:t>
      </w:r>
    </w:p>
    <w:p w:rsidR="00B406F8" w:rsidRPr="00B406F8" w:rsidRDefault="00B406F8" w:rsidP="00B406F8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6F8">
        <w:rPr>
          <w:rFonts w:ascii="Times New Roman" w:hAnsi="Times New Roman" w:cs="Times New Roman"/>
          <w:sz w:val="24"/>
          <w:szCs w:val="24"/>
        </w:rPr>
        <w:t>Описание и технические характеристики имущества</w:t>
      </w:r>
      <w:r>
        <w:rPr>
          <w:rFonts w:ascii="Times New Roman" w:hAnsi="Times New Roman" w:cs="Times New Roman"/>
          <w:sz w:val="24"/>
          <w:szCs w:val="24"/>
        </w:rPr>
        <w:t xml:space="preserve"> (помещения)</w:t>
      </w:r>
      <w:r w:rsidRPr="00B406F8">
        <w:rPr>
          <w:rFonts w:ascii="Times New Roman" w:hAnsi="Times New Roman" w:cs="Times New Roman"/>
          <w:sz w:val="24"/>
          <w:szCs w:val="24"/>
        </w:rPr>
        <w:t>:</w:t>
      </w:r>
    </w:p>
    <w:p w:rsidR="0032279A" w:rsidRDefault="0032279A" w:rsidP="00B406F8">
      <w:pPr>
        <w:pStyle w:val="a8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ввода здания в эксплуатацию – 2001 г.;</w:t>
      </w:r>
    </w:p>
    <w:p w:rsidR="00B406F8" w:rsidRPr="00B406F8" w:rsidRDefault="00B406F8" w:rsidP="00B406F8">
      <w:pPr>
        <w:pStyle w:val="a8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6F8">
        <w:rPr>
          <w:rFonts w:ascii="Times New Roman" w:hAnsi="Times New Roman" w:cs="Times New Roman"/>
          <w:sz w:val="24"/>
          <w:szCs w:val="24"/>
        </w:rPr>
        <w:lastRenderedPageBreak/>
        <w:t>обеспечено централизованным теплоснабжением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06F8" w:rsidRPr="00B406F8" w:rsidRDefault="00B406F8" w:rsidP="00B406F8">
      <w:pPr>
        <w:pStyle w:val="a8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розеток 220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4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06F8">
        <w:rPr>
          <w:rFonts w:ascii="Times New Roman" w:hAnsi="Times New Roman" w:cs="Times New Roman"/>
          <w:sz w:val="24"/>
          <w:szCs w:val="24"/>
        </w:rPr>
        <w:t xml:space="preserve"> </w:t>
      </w:r>
      <w:r w:rsidR="00FD27D8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06F8" w:rsidRPr="00B406F8" w:rsidRDefault="00B406F8" w:rsidP="00B406F8">
      <w:pPr>
        <w:pStyle w:val="a8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6F8">
        <w:rPr>
          <w:rFonts w:ascii="Times New Roman" w:hAnsi="Times New Roman" w:cs="Times New Roman"/>
          <w:sz w:val="24"/>
          <w:szCs w:val="24"/>
        </w:rPr>
        <w:t>отсутствует телефонная линия и точка подключения к сети Интернет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06F8" w:rsidRPr="00B406F8" w:rsidRDefault="00B406F8" w:rsidP="00B406F8">
      <w:pPr>
        <w:pStyle w:val="a8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6F8">
        <w:rPr>
          <w:rFonts w:ascii="Times New Roman" w:hAnsi="Times New Roman" w:cs="Times New Roman"/>
          <w:sz w:val="24"/>
          <w:szCs w:val="24"/>
        </w:rPr>
        <w:t>окно выходит на ул. Юбилейная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06F8" w:rsidRPr="00B406F8" w:rsidRDefault="00B406F8" w:rsidP="00B406F8">
      <w:pPr>
        <w:pStyle w:val="a8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6F8">
        <w:rPr>
          <w:rFonts w:ascii="Times New Roman" w:hAnsi="Times New Roman" w:cs="Times New Roman"/>
          <w:sz w:val="24"/>
          <w:szCs w:val="24"/>
        </w:rPr>
        <w:t>состояние помещения – удовлетворительное, не требующее ремонта.</w:t>
      </w:r>
    </w:p>
    <w:p w:rsidR="00B406F8" w:rsidRPr="00B406F8" w:rsidRDefault="00B406F8" w:rsidP="00B406F8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 имущества (помещения): </w:t>
      </w:r>
      <w:r w:rsidRPr="0032279A">
        <w:rPr>
          <w:rFonts w:ascii="Times New Roman" w:hAnsi="Times New Roman" w:cs="Times New Roman"/>
          <w:sz w:val="24"/>
          <w:szCs w:val="24"/>
          <w:u w:val="single"/>
        </w:rPr>
        <w:t>14,</w:t>
      </w:r>
      <w:r w:rsidR="0032279A" w:rsidRPr="0032279A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2279A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 w:rsidRPr="0032279A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32279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406F8" w:rsidRPr="0001585D" w:rsidRDefault="00B406F8" w:rsidP="00B406F8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Целевое назначение: п</w:t>
      </w:r>
      <w:r w:rsidRPr="00F70CCE">
        <w:rPr>
          <w:rFonts w:ascii="Times New Roman" w:hAnsi="Times New Roman" w:cs="Times New Roman"/>
          <w:sz w:val="24"/>
          <w:szCs w:val="24"/>
        </w:rPr>
        <w:t>од размещение офиса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F70CCE">
        <w:rPr>
          <w:rFonts w:ascii="Times New Roman" w:hAnsi="Times New Roman" w:cs="Times New Roman"/>
          <w:sz w:val="24"/>
          <w:szCs w:val="24"/>
        </w:rPr>
        <w:t>парикмахерской.</w:t>
      </w:r>
    </w:p>
    <w:p w:rsidR="0001585D" w:rsidRPr="0032279A" w:rsidRDefault="0001585D" w:rsidP="0001585D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1585D">
        <w:rPr>
          <w:rFonts w:ascii="Times New Roman" w:eastAsia="Times New Roman" w:hAnsi="Times New Roman" w:cs="Times New Roman"/>
          <w:sz w:val="24"/>
          <w:szCs w:val="24"/>
        </w:rPr>
        <w:t>ребования к техническому состоянию имущества, которым это имущество должно соответствовать на момент окончания срока договора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помещение должно быть сдано в </w:t>
      </w:r>
      <w:r w:rsidRPr="00B406F8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м состоянии</w:t>
      </w:r>
      <w:r w:rsidRPr="00B406F8">
        <w:rPr>
          <w:rFonts w:ascii="Times New Roman" w:hAnsi="Times New Roman" w:cs="Times New Roman"/>
          <w:sz w:val="24"/>
          <w:szCs w:val="24"/>
        </w:rPr>
        <w:t>, не требующе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06F8">
        <w:rPr>
          <w:rFonts w:ascii="Times New Roman" w:hAnsi="Times New Roman" w:cs="Times New Roman"/>
          <w:sz w:val="24"/>
          <w:szCs w:val="24"/>
        </w:rPr>
        <w:t xml:space="preserve"> ремонта.</w:t>
      </w:r>
    </w:p>
    <w:p w:rsidR="0032279A" w:rsidRDefault="0032279A" w:rsidP="0001585D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279A">
        <w:rPr>
          <w:rFonts w:ascii="Times New Roman" w:eastAsia="Times New Roman" w:hAnsi="Times New Roman" w:cs="Times New Roman"/>
          <w:sz w:val="24"/>
          <w:szCs w:val="24"/>
        </w:rPr>
        <w:t xml:space="preserve">смотр имущества, права на которое передаются по Договору, производится </w:t>
      </w:r>
      <w:r w:rsidRPr="0032279A">
        <w:rPr>
          <w:rFonts w:ascii="Times New Roman" w:eastAsia="Times New Roman" w:hAnsi="Times New Roman" w:cs="Times New Roman"/>
          <w:bCs/>
          <w:sz w:val="24"/>
          <w:szCs w:val="24"/>
        </w:rPr>
        <w:t>вторник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ам и четвергам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79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2279A">
        <w:rPr>
          <w:rFonts w:ascii="Times New Roman" w:eastAsia="Times New Roman" w:hAnsi="Times New Roman" w:cs="Times New Roman"/>
          <w:sz w:val="24"/>
          <w:szCs w:val="24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2279A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час. </w:t>
      </w:r>
      <w:r w:rsidRPr="0032279A">
        <w:rPr>
          <w:rFonts w:ascii="Times New Roman" w:eastAsia="Times New Roman" w:hAnsi="Times New Roman" w:cs="Times New Roman"/>
          <w:sz w:val="24"/>
          <w:szCs w:val="24"/>
        </w:rPr>
        <w:t>с даты размещения извещения о проведении аукциона на официальном сайте торгов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279A">
        <w:rPr>
          <w:rFonts w:ascii="Times New Roman" w:eastAsia="Times New Roman" w:hAnsi="Times New Roman" w:cs="Times New Roman"/>
          <w:sz w:val="24"/>
          <w:szCs w:val="24"/>
          <w:u w:val="single"/>
        </w:rPr>
        <w:t>но не позднее 17 февраля 2022 г.</w:t>
      </w:r>
    </w:p>
    <w:p w:rsidR="0032279A" w:rsidRPr="0032279A" w:rsidRDefault="0032279A" w:rsidP="0032279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79A">
        <w:rPr>
          <w:rFonts w:ascii="Times New Roman" w:eastAsia="Times New Roman" w:hAnsi="Times New Roman" w:cs="Times New Roman"/>
          <w:sz w:val="24"/>
          <w:szCs w:val="24"/>
        </w:rPr>
        <w:t>Заявки на участие в осмотре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имущества</w:t>
      </w:r>
      <w:r w:rsidRPr="0032279A">
        <w:rPr>
          <w:rFonts w:ascii="Times New Roman" w:eastAsia="Times New Roman" w:hAnsi="Times New Roman" w:cs="Times New Roman"/>
          <w:sz w:val="24"/>
          <w:szCs w:val="24"/>
        </w:rPr>
        <w:t xml:space="preserve"> принимаются </w:t>
      </w:r>
      <w:r>
        <w:rPr>
          <w:rFonts w:ascii="Times New Roman" w:eastAsia="Times New Roman" w:hAnsi="Times New Roman" w:cs="Times New Roman"/>
          <w:sz w:val="24"/>
          <w:szCs w:val="24"/>
        </w:rPr>
        <w:t>по адрес места нахождения организатора аукциона.</w:t>
      </w:r>
    </w:p>
    <w:p w:rsidR="0001585D" w:rsidRPr="0001585D" w:rsidRDefault="0001585D" w:rsidP="00C4288B">
      <w:pPr>
        <w:pStyle w:val="a8"/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6C2" w:rsidRDefault="0051186D" w:rsidP="0051186D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договоре</w:t>
      </w:r>
    </w:p>
    <w:p w:rsidR="0051186D" w:rsidRPr="001B1CA1" w:rsidRDefault="0051186D" w:rsidP="0051186D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Начальная (минимальная) цена Договора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C4504">
        <w:rPr>
          <w:rFonts w:ascii="Times New Roman" w:hAnsi="Times New Roman" w:cs="Times New Roman"/>
          <w:sz w:val="24"/>
          <w:szCs w:val="24"/>
          <w:u w:val="single"/>
        </w:rPr>
        <w:t>5 381,80</w:t>
      </w:r>
      <w:r w:rsidR="001B1CA1" w:rsidRPr="00D93510">
        <w:rPr>
          <w:rFonts w:ascii="Times New Roman" w:hAnsi="Times New Roman" w:cs="Times New Roman"/>
          <w:sz w:val="24"/>
          <w:szCs w:val="24"/>
          <w:u w:val="single"/>
        </w:rPr>
        <w:t xml:space="preserve"> руб.</w:t>
      </w:r>
      <w:r w:rsidR="00FC4504">
        <w:rPr>
          <w:rFonts w:ascii="Times New Roman" w:hAnsi="Times New Roman" w:cs="Times New Roman"/>
          <w:sz w:val="24"/>
          <w:szCs w:val="24"/>
          <w:u w:val="single"/>
        </w:rPr>
        <w:t xml:space="preserve"> за 1 месяц аренды помещения.</w:t>
      </w:r>
    </w:p>
    <w:p w:rsidR="001B1CA1" w:rsidRPr="00BF3467" w:rsidRDefault="001B1CA1" w:rsidP="0051186D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Срок действия Договора</w:t>
      </w:r>
      <w:r>
        <w:rPr>
          <w:rFonts w:ascii="Times New Roman" w:hAnsi="Times New Roman" w:cs="Times New Roman"/>
          <w:sz w:val="24"/>
          <w:szCs w:val="24"/>
        </w:rPr>
        <w:t>: т</w:t>
      </w:r>
      <w:r w:rsidRPr="00F70CCE">
        <w:rPr>
          <w:rFonts w:ascii="Times New Roman" w:hAnsi="Times New Roman" w:cs="Times New Roman"/>
          <w:sz w:val="24"/>
          <w:szCs w:val="24"/>
        </w:rPr>
        <w:t>ри года со дня заключения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467" w:rsidRPr="00BF3467" w:rsidRDefault="00BF3467" w:rsidP="0051186D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исполнения Договора: не установлено.</w:t>
      </w:r>
    </w:p>
    <w:p w:rsidR="00601401" w:rsidRDefault="00BF3467" w:rsidP="00601401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01585D">
        <w:rPr>
          <w:rFonts w:ascii="Times New Roman" w:eastAsia="Times New Roman" w:hAnsi="Times New Roman" w:cs="Times New Roman"/>
          <w:sz w:val="24"/>
          <w:szCs w:val="24"/>
        </w:rPr>
        <w:t>ена заключенного договора не может быть пересмотрена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401">
        <w:rPr>
          <w:rFonts w:ascii="Times New Roman" w:eastAsia="Times New Roman" w:hAnsi="Times New Roman" w:cs="Times New Roman"/>
          <w:sz w:val="24"/>
          <w:szCs w:val="24"/>
        </w:rPr>
        <w:t>сторонами в сторону уменьшения.</w:t>
      </w:r>
    </w:p>
    <w:p w:rsidR="00601401" w:rsidRPr="00383EC0" w:rsidRDefault="00601401" w:rsidP="0060140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601401">
        <w:rPr>
          <w:rFonts w:ascii="Times New Roman" w:eastAsia="Times New Roman" w:hAnsi="Times New Roman" w:cs="Times New Roman"/>
          <w:sz w:val="24"/>
          <w:szCs w:val="24"/>
        </w:rPr>
        <w:t xml:space="preserve">ена Договора подлежит ежегодной индексации на коэффициент инфляции. Для проведения ежегодной индексации применяется индекс потребительских цен и тарифов на товары и услуги (ИПЦ), рассчитанный Управлением Федеральной службы государственной статистики по Архангельской области и Ненецкому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Pr="00601401">
        <w:rPr>
          <w:rFonts w:ascii="Times New Roman" w:eastAsia="Times New Roman" w:hAnsi="Times New Roman" w:cs="Times New Roman"/>
          <w:sz w:val="24"/>
          <w:szCs w:val="24"/>
        </w:rPr>
        <w:t>в декабре текущего года к соответствующему периоду предыдущего года.</w:t>
      </w:r>
    </w:p>
    <w:p w:rsidR="00BF3467" w:rsidRPr="00FC4504" w:rsidRDefault="00BF3467" w:rsidP="00BF3467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1585D">
        <w:rPr>
          <w:rFonts w:ascii="Times New Roman" w:eastAsia="Times New Roman" w:hAnsi="Times New Roman" w:cs="Times New Roman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585D">
        <w:rPr>
          <w:rFonts w:ascii="Times New Roman" w:eastAsia="Times New Roman" w:hAnsi="Times New Roman" w:cs="Times New Roman"/>
          <w:sz w:val="24"/>
          <w:szCs w:val="24"/>
        </w:rPr>
        <w:t>, сроки и порядок оплаты по договору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601401">
        <w:rPr>
          <w:rFonts w:ascii="Times New Roman" w:hAnsi="Times New Roman" w:cs="Times New Roman"/>
          <w:sz w:val="24"/>
          <w:szCs w:val="24"/>
        </w:rPr>
        <w:t>а</w:t>
      </w:r>
      <w:r w:rsidR="00601401" w:rsidRPr="008D1B0F">
        <w:rPr>
          <w:rFonts w:ascii="Times New Roman" w:hAnsi="Times New Roman" w:cs="Times New Roman"/>
          <w:sz w:val="24"/>
          <w:szCs w:val="24"/>
        </w:rPr>
        <w:t>рендная плата вносится ежемесячно в безналичном порядке на расчетный счет</w:t>
      </w:r>
      <w:r w:rsidR="00601401">
        <w:rPr>
          <w:rFonts w:ascii="Times New Roman" w:hAnsi="Times New Roman" w:cs="Times New Roman"/>
          <w:sz w:val="24"/>
          <w:szCs w:val="24"/>
        </w:rPr>
        <w:t xml:space="preserve"> Арендодателя либо в форме наличного расчета в кассу МУП «КБ И БО»</w:t>
      </w:r>
      <w:r w:rsidR="00FC4504">
        <w:rPr>
          <w:rFonts w:ascii="Times New Roman" w:hAnsi="Times New Roman" w:cs="Times New Roman"/>
          <w:sz w:val="24"/>
          <w:szCs w:val="24"/>
        </w:rPr>
        <w:t>.</w:t>
      </w:r>
    </w:p>
    <w:p w:rsidR="00155780" w:rsidRDefault="00FC4504" w:rsidP="00155780">
      <w:pPr>
        <w:pStyle w:val="ConsNormal"/>
        <w:ind w:firstLine="284"/>
        <w:rPr>
          <w:rFonts w:ascii="Times New Roman" w:hAnsi="Times New Roman" w:cs="Times New Roman"/>
          <w:sz w:val="24"/>
          <w:szCs w:val="24"/>
        </w:rPr>
      </w:pPr>
      <w:r w:rsidRPr="008D1B0F">
        <w:rPr>
          <w:rFonts w:ascii="Times New Roman" w:hAnsi="Times New Roman"/>
          <w:sz w:val="24"/>
          <w:szCs w:val="24"/>
        </w:rPr>
        <w:t>Помимо оплаты арендной платы, Арендатор возмещает Арендодателю расходы на коммунальные услуги</w:t>
      </w:r>
      <w:r>
        <w:rPr>
          <w:rFonts w:ascii="Times New Roman" w:hAnsi="Times New Roman"/>
          <w:sz w:val="24"/>
          <w:szCs w:val="24"/>
        </w:rPr>
        <w:t>, связанные с пользованием Помещения</w:t>
      </w:r>
      <w:r w:rsidRPr="008D1B0F">
        <w:rPr>
          <w:rFonts w:ascii="Times New Roman" w:hAnsi="Times New Roman"/>
          <w:sz w:val="24"/>
          <w:szCs w:val="24"/>
        </w:rPr>
        <w:t xml:space="preserve">: электроэнергия, теплоснабжение, водоснабжение, водоотведение. Сумма возмещения за коммунальные услуги рассчитывается </w:t>
      </w:r>
      <w:r>
        <w:rPr>
          <w:rFonts w:ascii="Times New Roman" w:hAnsi="Times New Roman"/>
          <w:sz w:val="24"/>
          <w:szCs w:val="24"/>
        </w:rPr>
        <w:t xml:space="preserve">Арендодателем </w:t>
      </w:r>
      <w:r w:rsidRPr="008D1B0F">
        <w:rPr>
          <w:rFonts w:ascii="Times New Roman" w:hAnsi="Times New Roman"/>
          <w:sz w:val="24"/>
          <w:szCs w:val="24"/>
        </w:rPr>
        <w:t>ежемесячно</w:t>
      </w:r>
      <w:r w:rsidRPr="008D1B0F">
        <w:rPr>
          <w:rFonts w:ascii="Times New Roman" w:hAnsi="Times New Roman" w:cs="Times New Roman"/>
          <w:sz w:val="24"/>
          <w:szCs w:val="24"/>
        </w:rPr>
        <w:t>.</w:t>
      </w:r>
    </w:p>
    <w:p w:rsidR="00155780" w:rsidRPr="008D1B0F" w:rsidRDefault="00155780" w:rsidP="00155780">
      <w:pPr>
        <w:pStyle w:val="ConsNormal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Арендатор обязан самостоятельно заключить Договор на оказание услуг по обращению с ТКО с Региональным оператором по обращению с ТКО и вносить оплату за эти услуги.</w:t>
      </w:r>
    </w:p>
    <w:p w:rsidR="00FC4504" w:rsidRPr="008D1B0F" w:rsidRDefault="00FC4504" w:rsidP="00FC4504">
      <w:pPr>
        <w:pStyle w:val="ConsNormal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Арендная плата и возмещение расходов на коммунальные услуги производятся Арендатором в срок, не позднее 20 числа месяца, следующего за истекшим месяцем, на основании документов предоставляемых Арендодателем – акт оказанных услуг, расчет суммы возмещения за коммунальные услуги и счетов на оплату.</w:t>
      </w:r>
    </w:p>
    <w:p w:rsidR="00285FFC" w:rsidRDefault="00BF3467" w:rsidP="00285FFC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>роект договора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должен быть подписан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FFC">
        <w:rPr>
          <w:rFonts w:ascii="Times New Roman" w:eastAsia="Times New Roman" w:hAnsi="Times New Roman" w:cs="Times New Roman"/>
          <w:sz w:val="24"/>
          <w:szCs w:val="24"/>
        </w:rPr>
        <w:t>в срок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FF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 xml:space="preserve">менее десяти </w:t>
      </w:r>
      <w:r w:rsidR="00285FFC">
        <w:rPr>
          <w:rFonts w:ascii="Times New Roman" w:eastAsia="Times New Roman" w:hAnsi="Times New Roman" w:cs="Times New Roman"/>
          <w:sz w:val="24"/>
          <w:szCs w:val="24"/>
        </w:rPr>
        <w:t xml:space="preserve">и не позднее двадцати дней 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>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</w:t>
      </w:r>
      <w:r w:rsidR="00285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BA" w:rsidRDefault="00285FFC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85FFC">
        <w:rPr>
          <w:rFonts w:ascii="Times New Roman" w:eastAsia="Times New Roman" w:hAnsi="Times New Roman" w:cs="Times New Roman"/>
          <w:sz w:val="24"/>
          <w:szCs w:val="24"/>
        </w:rPr>
        <w:t>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</w:t>
      </w:r>
      <w:r w:rsidR="009537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BA" w:rsidRPr="009537BA" w:rsidRDefault="009537BA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ередача соответствующих прав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договору 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>третьим лицам не допускается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585D" w:rsidRDefault="0001585D" w:rsidP="0001585D">
      <w:pPr>
        <w:pStyle w:val="a8"/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780" w:rsidRPr="001B1CA1" w:rsidRDefault="00155780" w:rsidP="0001585D">
      <w:pPr>
        <w:pStyle w:val="a8"/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CA1" w:rsidRDefault="0001585D" w:rsidP="0001585D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аукционе</w:t>
      </w:r>
    </w:p>
    <w:p w:rsidR="0001585D" w:rsidRPr="0001585D" w:rsidRDefault="0001585D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Срок, место и порядок предоставления документации об аукционе</w:t>
      </w:r>
      <w:r>
        <w:rPr>
          <w:rFonts w:ascii="Times New Roman" w:hAnsi="Times New Roman" w:cs="Times New Roman"/>
          <w:sz w:val="24"/>
          <w:szCs w:val="24"/>
        </w:rPr>
        <w:t>: д</w:t>
      </w:r>
      <w:r w:rsidRPr="00F70CCE">
        <w:rPr>
          <w:rFonts w:ascii="Times New Roman" w:hAnsi="Times New Roman" w:cs="Times New Roman"/>
          <w:sz w:val="24"/>
          <w:szCs w:val="24"/>
        </w:rPr>
        <w:t xml:space="preserve">окументация размещена на официальном сайте </w:t>
      </w:r>
      <w:hyperlink r:id="rId9" w:history="1">
        <w:r w:rsidRPr="00F70CCE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F70CCE">
          <w:rPr>
            <w:rStyle w:val="a7"/>
            <w:rFonts w:ascii="Times New Roman" w:hAnsi="Times New Roman"/>
            <w:sz w:val="24"/>
            <w:szCs w:val="24"/>
          </w:rPr>
          <w:t>.</w:t>
        </w:r>
        <w:r w:rsidRPr="00F70CCE">
          <w:rPr>
            <w:rStyle w:val="a7"/>
            <w:rFonts w:ascii="Times New Roman" w:hAnsi="Times New Roman"/>
            <w:sz w:val="24"/>
            <w:szCs w:val="24"/>
            <w:lang w:val="en-US"/>
          </w:rPr>
          <w:t>torgi</w:t>
        </w:r>
        <w:r w:rsidRPr="00F70CCE">
          <w:rPr>
            <w:rStyle w:val="a7"/>
            <w:rFonts w:ascii="Times New Roman" w:hAnsi="Times New Roman"/>
            <w:sz w:val="24"/>
            <w:szCs w:val="24"/>
          </w:rPr>
          <w:t>.</w:t>
        </w:r>
        <w:r w:rsidRPr="00F70CCE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r w:rsidRPr="00F70CCE">
          <w:rPr>
            <w:rStyle w:val="a7"/>
            <w:rFonts w:ascii="Times New Roman" w:hAnsi="Times New Roman"/>
            <w:sz w:val="24"/>
            <w:szCs w:val="24"/>
          </w:rPr>
          <w:t>.</w:t>
        </w:r>
        <w:r w:rsidRPr="00F70CCE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70CCE">
        <w:rPr>
          <w:rFonts w:ascii="Times New Roman" w:hAnsi="Times New Roman" w:cs="Times New Roman"/>
          <w:sz w:val="24"/>
          <w:szCs w:val="24"/>
        </w:rPr>
        <w:t xml:space="preserve"> и доступна для ознакомления без взимания </w:t>
      </w:r>
      <w:r w:rsidRPr="00F70CCE">
        <w:rPr>
          <w:rFonts w:ascii="Times New Roman" w:hAnsi="Times New Roman" w:cs="Times New Roman"/>
          <w:sz w:val="24"/>
          <w:szCs w:val="24"/>
        </w:rPr>
        <w:lastRenderedPageBreak/>
        <w:t>платы.</w:t>
      </w:r>
    </w:p>
    <w:p w:rsidR="00BF3467" w:rsidRPr="00BF3467" w:rsidRDefault="0001585D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Требование о внесении задатка</w:t>
      </w:r>
      <w:r>
        <w:rPr>
          <w:rFonts w:ascii="Times New Roman" w:hAnsi="Times New Roman" w:cs="Times New Roman"/>
          <w:sz w:val="24"/>
          <w:szCs w:val="24"/>
        </w:rPr>
        <w:t>: не установлено.</w:t>
      </w:r>
    </w:p>
    <w:p w:rsidR="00BF3467" w:rsidRPr="00BF3467" w:rsidRDefault="00BF3467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3467">
        <w:rPr>
          <w:rFonts w:ascii="Times New Roman" w:hAnsi="Times New Roman" w:cs="Times New Roman"/>
          <w:sz w:val="24"/>
          <w:szCs w:val="24"/>
        </w:rPr>
        <w:t xml:space="preserve">Величина повышения начальной цены договора («шаг аукциона»):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5%</w:t>
      </w:r>
      <w:r w:rsidR="00D93510">
        <w:rPr>
          <w:rFonts w:ascii="Times New Roman" w:hAnsi="Times New Roman" w:cs="Times New Roman"/>
          <w:sz w:val="24"/>
          <w:szCs w:val="24"/>
          <w:u w:val="single"/>
        </w:rPr>
        <w:t xml:space="preserve"> начальной (минимальной) цены Договора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C18B9" w:rsidRPr="00BF3467" w:rsidRDefault="003C18B9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и составу заявки установлены в разделе 6 документации об аукционе.</w:t>
      </w:r>
    </w:p>
    <w:p w:rsidR="00C4288B" w:rsidRPr="00D93510" w:rsidRDefault="0001585D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C4288B">
        <w:rPr>
          <w:rFonts w:ascii="Times New Roman" w:hAnsi="Times New Roman" w:cs="Times New Roman"/>
          <w:sz w:val="24"/>
          <w:szCs w:val="24"/>
        </w:rPr>
        <w:t xml:space="preserve">и время начала подачи заявок: </w:t>
      </w:r>
      <w:r w:rsidR="00FC4504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C4288B" w:rsidRPr="00D93510">
        <w:rPr>
          <w:rFonts w:ascii="Times New Roman" w:hAnsi="Times New Roman" w:cs="Times New Roman"/>
          <w:sz w:val="24"/>
          <w:szCs w:val="24"/>
          <w:u w:val="single"/>
        </w:rPr>
        <w:t xml:space="preserve"> февраля 2022 г., 08.00 час.</w:t>
      </w:r>
    </w:p>
    <w:p w:rsidR="0001585D" w:rsidRDefault="00C4288B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BF3467">
        <w:rPr>
          <w:rFonts w:ascii="Times New Roman" w:hAnsi="Times New Roman" w:cs="Times New Roman"/>
          <w:sz w:val="24"/>
          <w:szCs w:val="24"/>
        </w:rPr>
        <w:t xml:space="preserve">и время </w:t>
      </w:r>
      <w:r>
        <w:rPr>
          <w:rFonts w:ascii="Times New Roman" w:hAnsi="Times New Roman" w:cs="Times New Roman"/>
          <w:sz w:val="24"/>
          <w:szCs w:val="24"/>
        </w:rPr>
        <w:t xml:space="preserve">окончания подачи заявок: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22 февраля 2022 г., 1</w:t>
      </w:r>
      <w:r w:rsidR="00BF3467" w:rsidRPr="00D93510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.00 час.</w:t>
      </w:r>
    </w:p>
    <w:p w:rsidR="00C4288B" w:rsidRPr="00BF3467" w:rsidRDefault="00C4288B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подачи заявок:</w:t>
      </w:r>
    </w:p>
    <w:p w:rsidR="00C4288B" w:rsidRPr="00D93510" w:rsidRDefault="00C4288B" w:rsidP="00BF3467">
      <w:pPr>
        <w:pStyle w:val="a8"/>
        <w:widowControl w:val="0"/>
        <w:numPr>
          <w:ilvl w:val="2"/>
          <w:numId w:val="43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в письменной форме подаются по адресу: Ненецкий АО, г. Нарьян-Мар, ул. Авиаторов, д. 12А, кабинет 19. </w:t>
      </w:r>
      <w:r w:rsidRPr="00C4288B">
        <w:rPr>
          <w:rFonts w:ascii="Times New Roman" w:hAnsi="Times New Roman" w:cs="Times New Roman"/>
          <w:sz w:val="24"/>
          <w:szCs w:val="24"/>
        </w:rPr>
        <w:t xml:space="preserve">Прием заявок производится по рабочим дням пятидневной рабочей недели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с 08.00 до 12.00 часов и с 13.00 до 17.00 часов.</w:t>
      </w:r>
    </w:p>
    <w:p w:rsidR="00C4288B" w:rsidRPr="00C4288B" w:rsidRDefault="00C4288B" w:rsidP="00BF3467">
      <w:pPr>
        <w:pStyle w:val="a8"/>
        <w:widowControl w:val="0"/>
        <w:numPr>
          <w:ilvl w:val="2"/>
          <w:numId w:val="43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в форме электронного документа </w:t>
      </w:r>
      <w:r w:rsidR="003C18B9">
        <w:rPr>
          <w:rFonts w:ascii="Times New Roman" w:hAnsi="Times New Roman" w:cs="Times New Roman"/>
          <w:sz w:val="24"/>
          <w:szCs w:val="24"/>
        </w:rPr>
        <w:t>подаются</w:t>
      </w:r>
      <w:r>
        <w:rPr>
          <w:rFonts w:ascii="Times New Roman" w:hAnsi="Times New Roman" w:cs="Times New Roman"/>
          <w:sz w:val="24"/>
          <w:szCs w:val="24"/>
        </w:rPr>
        <w:t xml:space="preserve"> на адрес электронной почты </w:t>
      </w:r>
      <w:r w:rsidR="00BF3467">
        <w:rPr>
          <w:rFonts w:ascii="Times New Roman" w:hAnsi="Times New Roman" w:cs="Times New Roman"/>
          <w:sz w:val="24"/>
          <w:szCs w:val="24"/>
        </w:rPr>
        <w:t xml:space="preserve">организатора аукциона – </w:t>
      </w:r>
      <w:hyperlink r:id="rId10" w:history="1">
        <w:r w:rsidRPr="00E95E1E">
          <w:rPr>
            <w:rStyle w:val="a7"/>
            <w:rFonts w:ascii="Times New Roman" w:hAnsi="Times New Roman"/>
            <w:sz w:val="24"/>
            <w:szCs w:val="24"/>
            <w:lang w:val="en-US"/>
          </w:rPr>
          <w:t>kbbo</w:t>
        </w:r>
        <w:r w:rsidRPr="00E95E1E">
          <w:rPr>
            <w:rStyle w:val="a7"/>
            <w:rFonts w:ascii="Times New Roman" w:hAnsi="Times New Roman"/>
            <w:sz w:val="24"/>
            <w:szCs w:val="24"/>
          </w:rPr>
          <w:t>83@</w:t>
        </w:r>
        <w:r w:rsidRPr="00E95E1E">
          <w:rPr>
            <w:rStyle w:val="a7"/>
            <w:rFonts w:ascii="Times New Roman" w:hAnsi="Times New Roman"/>
            <w:sz w:val="24"/>
            <w:szCs w:val="24"/>
            <w:lang w:val="en-US"/>
          </w:rPr>
          <w:t>yandex</w:t>
        </w:r>
        <w:r w:rsidRPr="00E95E1E">
          <w:rPr>
            <w:rStyle w:val="a7"/>
            <w:rFonts w:ascii="Times New Roman" w:hAnsi="Times New Roman"/>
            <w:sz w:val="24"/>
            <w:szCs w:val="24"/>
          </w:rPr>
          <w:t>.</w:t>
        </w:r>
        <w:r w:rsidRPr="00E95E1E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4288B">
        <w:rPr>
          <w:rFonts w:ascii="Times New Roman" w:hAnsi="Times New Roman" w:cs="Times New Roman"/>
          <w:sz w:val="24"/>
          <w:szCs w:val="24"/>
        </w:rPr>
        <w:t>.</w:t>
      </w:r>
    </w:p>
    <w:p w:rsidR="00BF3467" w:rsidRDefault="003C18B9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8B9">
        <w:rPr>
          <w:rFonts w:ascii="Times New Roman" w:eastAsia="Times New Roman" w:hAnsi="Times New Roman" w:cs="Times New Roman"/>
          <w:sz w:val="24"/>
          <w:szCs w:val="24"/>
        </w:rPr>
        <w:t>Каждая заявка на участие в аукционе, поступившая в срок, указанный в извещении о проведении аукциона, регистрируется организатором аукциона. По требованию заявителя организатор аукциона выда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C18B9">
        <w:rPr>
          <w:rFonts w:ascii="Times New Roman" w:eastAsia="Times New Roman" w:hAnsi="Times New Roman" w:cs="Times New Roman"/>
          <w:sz w:val="24"/>
          <w:szCs w:val="24"/>
        </w:rPr>
        <w:t>т расписку в получении такой заявки с указанием даты и времени ее получения.</w:t>
      </w:r>
    </w:p>
    <w:p w:rsidR="00C4288B" w:rsidRPr="00BF3467" w:rsidRDefault="00BF3467" w:rsidP="00BF346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4288B" w:rsidRPr="00BF3467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заявки на участие в аукционе, поданной в форме электронного </w:t>
      </w:r>
      <w:r w:rsidR="003C18B9" w:rsidRPr="00BF3467">
        <w:rPr>
          <w:rFonts w:ascii="Times New Roman" w:eastAsia="Times New Roman" w:hAnsi="Times New Roman" w:cs="Times New Roman"/>
          <w:sz w:val="24"/>
          <w:szCs w:val="24"/>
        </w:rPr>
        <w:t>документа, организатор аукциона обязан</w:t>
      </w:r>
      <w:r w:rsidR="00C4288B" w:rsidRPr="00BF3467">
        <w:rPr>
          <w:rFonts w:ascii="Times New Roman" w:eastAsia="Times New Roman" w:hAnsi="Times New Roman" w:cs="Times New Roman"/>
          <w:sz w:val="24"/>
          <w:szCs w:val="24"/>
        </w:rPr>
        <w:t xml:space="preserve"> подтвер</w:t>
      </w:r>
      <w:r w:rsidR="003C18B9" w:rsidRPr="00BF3467">
        <w:rPr>
          <w:rFonts w:ascii="Times New Roman" w:eastAsia="Times New Roman" w:hAnsi="Times New Roman" w:cs="Times New Roman"/>
          <w:sz w:val="24"/>
          <w:szCs w:val="24"/>
        </w:rPr>
        <w:t>дить</w:t>
      </w:r>
      <w:r w:rsidR="00C4288B" w:rsidRPr="00BF3467">
        <w:rPr>
          <w:rFonts w:ascii="Times New Roman" w:eastAsia="Times New Roman" w:hAnsi="Times New Roman" w:cs="Times New Roman"/>
          <w:sz w:val="24"/>
          <w:szCs w:val="24"/>
        </w:rPr>
        <w:t xml:space="preserve"> в письменной форме или в форме электронного документа ее получение в течение одного рабочего дня с даты получения такой заявки.</w:t>
      </w:r>
    </w:p>
    <w:p w:rsidR="00BF3467" w:rsidRDefault="003C18B9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8B9">
        <w:rPr>
          <w:rFonts w:ascii="Times New Roman" w:hAnsi="Times New Roman" w:cs="Times New Roman"/>
          <w:sz w:val="24"/>
          <w:szCs w:val="24"/>
        </w:rPr>
        <w:t>Заявитель</w:t>
      </w:r>
      <w:r w:rsidRPr="003C18B9">
        <w:rPr>
          <w:rFonts w:ascii="Times New Roman" w:eastAsia="Times New Roman" w:hAnsi="Times New Roman" w:cs="Times New Roman"/>
          <w:sz w:val="24"/>
          <w:szCs w:val="24"/>
        </w:rPr>
        <w:t xml:space="preserve"> вправе подать только одну заявку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аукционе.</w:t>
      </w:r>
    </w:p>
    <w:p w:rsidR="00BF3467" w:rsidRPr="00BF3467" w:rsidRDefault="00BF3467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467">
        <w:rPr>
          <w:rFonts w:ascii="Times New Roman" w:eastAsia="Times New Roman" w:hAnsi="Times New Roman" w:cs="Times New Roman"/>
          <w:sz w:val="24"/>
          <w:szCs w:val="24"/>
        </w:rPr>
        <w:t>Порядок и срок отзыва заявок на участие в аукционе: заявитель вправе отозвать заявку в любое время до установленных даты и времени начала рассмотрения заявок на участие в аукционе.</w:t>
      </w:r>
    </w:p>
    <w:p w:rsidR="00BF3467" w:rsidRPr="00BF3467" w:rsidRDefault="00BF3467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>есто, дат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 xml:space="preserve"> и время начала рассмотрения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Ненецкий АО, г. Нарьян-Мар, ул. Авиаторов, д. 12А, кабинет 8,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22 февраля 2022 г., 13 час. 00 мин.</w:t>
      </w:r>
    </w:p>
    <w:p w:rsidR="00BF3467" w:rsidRPr="00BF3467" w:rsidRDefault="00BF3467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>есто, дат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F3467">
        <w:rPr>
          <w:rFonts w:ascii="Times New Roman" w:eastAsia="Times New Roman" w:hAnsi="Times New Roman" w:cs="Times New Roman"/>
          <w:sz w:val="24"/>
          <w:szCs w:val="24"/>
        </w:rPr>
        <w:t xml:space="preserve"> и время проведения аукциона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Ненецкий АО, г. Нарьян-Мар, ул. Авиаторов, д. 12А, кабинет 8,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22 февраля 2022 г., 14 час. 30 мин.</w:t>
      </w:r>
    </w:p>
    <w:p w:rsidR="00BF3467" w:rsidRPr="00BF3467" w:rsidRDefault="00BF3467" w:rsidP="00BF3467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1585D" w:rsidRPr="00BF3467">
        <w:rPr>
          <w:rFonts w:ascii="Times New Roman" w:hAnsi="Times New Roman" w:cs="Times New Roman"/>
          <w:sz w:val="24"/>
          <w:szCs w:val="24"/>
        </w:rPr>
        <w:t xml:space="preserve">рганизатор аукциона вправе отказаться от проведения аукциона не позднее, чем за пять дней до даты окончания срока подачи заявок на участие в аукционе (не позднее </w:t>
      </w:r>
      <w:r w:rsidR="005877A2" w:rsidRPr="005877A2">
        <w:rPr>
          <w:rFonts w:ascii="Times New Roman" w:hAnsi="Times New Roman" w:cs="Times New Roman"/>
          <w:sz w:val="24"/>
          <w:szCs w:val="24"/>
          <w:u w:val="single"/>
        </w:rPr>
        <w:t>16 февраля 2022 г</w:t>
      </w:r>
      <w:r w:rsidR="005877A2">
        <w:rPr>
          <w:rFonts w:ascii="Times New Roman" w:hAnsi="Times New Roman" w:cs="Times New Roman"/>
          <w:sz w:val="24"/>
          <w:szCs w:val="24"/>
        </w:rPr>
        <w:t>.</w:t>
      </w:r>
      <w:r w:rsidR="0001585D" w:rsidRPr="00BF3467">
        <w:rPr>
          <w:rFonts w:ascii="Times New Roman" w:hAnsi="Times New Roman" w:cs="Times New Roman"/>
          <w:sz w:val="24"/>
          <w:szCs w:val="24"/>
        </w:rPr>
        <w:t>).</w:t>
      </w:r>
    </w:p>
    <w:p w:rsidR="0001585D" w:rsidRDefault="00BF3467" w:rsidP="00BF3467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3467">
        <w:rPr>
          <w:rFonts w:ascii="Times New Roman" w:hAnsi="Times New Roman" w:cs="Times New Roman"/>
          <w:sz w:val="24"/>
          <w:szCs w:val="24"/>
        </w:rPr>
        <w:t>О</w:t>
      </w:r>
      <w:r w:rsidR="0001585D" w:rsidRPr="00BF3467">
        <w:rPr>
          <w:rFonts w:ascii="Times New Roman" w:hAnsi="Times New Roman" w:cs="Times New Roman"/>
          <w:sz w:val="24"/>
          <w:szCs w:val="24"/>
        </w:rPr>
        <w:t xml:space="preserve">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 (не позднее </w:t>
      </w:r>
      <w:r w:rsidR="005877A2" w:rsidRPr="005877A2">
        <w:rPr>
          <w:rFonts w:ascii="Times New Roman" w:hAnsi="Times New Roman" w:cs="Times New Roman"/>
          <w:sz w:val="24"/>
          <w:szCs w:val="24"/>
          <w:u w:val="single"/>
        </w:rPr>
        <w:t>16 февраля 2022 г</w:t>
      </w:r>
      <w:r w:rsidR="005877A2">
        <w:rPr>
          <w:rFonts w:ascii="Times New Roman" w:hAnsi="Times New Roman" w:cs="Times New Roman"/>
          <w:sz w:val="24"/>
          <w:szCs w:val="24"/>
        </w:rPr>
        <w:t>.</w:t>
      </w:r>
      <w:r w:rsidR="0001585D" w:rsidRPr="00BF3467">
        <w:rPr>
          <w:rFonts w:ascii="Times New Roman" w:hAnsi="Times New Roman" w:cs="Times New Roman"/>
          <w:sz w:val="24"/>
          <w:szCs w:val="24"/>
        </w:rPr>
        <w:t>).</w:t>
      </w:r>
    </w:p>
    <w:p w:rsidR="00BF3467" w:rsidRPr="00BF3467" w:rsidRDefault="00BF3467" w:rsidP="00BF3467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585D" w:rsidRDefault="009537BA" w:rsidP="009537BA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Предоставление разъяснений</w:t>
      </w:r>
      <w:r w:rsidR="00D93510">
        <w:rPr>
          <w:rFonts w:ascii="Times New Roman" w:hAnsi="Times New Roman" w:cs="Times New Roman"/>
          <w:b/>
          <w:sz w:val="24"/>
          <w:szCs w:val="24"/>
        </w:rPr>
        <w:t xml:space="preserve"> положений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документации об аукционе</w:t>
      </w:r>
    </w:p>
    <w:p w:rsidR="009537BA" w:rsidRDefault="009537BA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юбое заинтересованное лицо вправе направить в письменной форме, в том числе в форме электронного документа, организатору </w:t>
      </w:r>
      <w:r>
        <w:rPr>
          <w:rFonts w:ascii="Times New Roman" w:eastAsia="Times New Roman" w:hAnsi="Times New Roman" w:cs="Times New Roman"/>
          <w:sz w:val="24"/>
          <w:szCs w:val="24"/>
        </w:rPr>
        <w:t>аукциона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 запрос о разъяснении пол</w:t>
      </w:r>
      <w:r>
        <w:rPr>
          <w:rFonts w:ascii="Times New Roman" w:eastAsia="Times New Roman" w:hAnsi="Times New Roman" w:cs="Times New Roman"/>
          <w:sz w:val="24"/>
          <w:szCs w:val="24"/>
        </w:rPr>
        <w:t>ожений аукционной документации.</w:t>
      </w:r>
    </w:p>
    <w:p w:rsidR="009537BA" w:rsidRPr="009537BA" w:rsidRDefault="009537BA" w:rsidP="009537B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В течение двух рабочих дней с даты поступления указанного запроса организатор </w:t>
      </w:r>
      <w:r>
        <w:rPr>
          <w:rFonts w:ascii="Times New Roman" w:eastAsia="Times New Roman" w:hAnsi="Times New Roman" w:cs="Times New Roman"/>
          <w:sz w:val="24"/>
          <w:szCs w:val="24"/>
        </w:rPr>
        <w:t>аукциона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 обязан направить в письменной форме или в форме электронного документа разъяснения положений </w:t>
      </w:r>
      <w:r>
        <w:rPr>
          <w:rFonts w:ascii="Times New Roman" w:eastAsia="Times New Roman" w:hAnsi="Times New Roman" w:cs="Times New Roman"/>
          <w:sz w:val="24"/>
          <w:szCs w:val="24"/>
        </w:rPr>
        <w:t>аукционной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документации, если указанный запрос поступил к нему не позднее чем за три рабочих дня до даты окончания срока подачи заявок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аукционе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510" w:rsidRDefault="009537BA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В течение одного дня с даты направления разъяснения положений </w:t>
      </w:r>
      <w:r w:rsidR="00D93510">
        <w:rPr>
          <w:rFonts w:ascii="Times New Roman" w:eastAsia="Times New Roman" w:hAnsi="Times New Roman" w:cs="Times New Roman"/>
          <w:sz w:val="24"/>
          <w:szCs w:val="24"/>
        </w:rPr>
        <w:t>аукционной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 по запросу заинтересованного лица такое разъяснение должно быть размещено организатором конкурса на официальном сайте торгов с указанием предмета запроса, но без указания заинтересованного лиц</w:t>
      </w:r>
      <w:r w:rsidR="00D93510">
        <w:rPr>
          <w:rFonts w:ascii="Times New Roman" w:eastAsia="Times New Roman" w:hAnsi="Times New Roman" w:cs="Times New Roman"/>
          <w:sz w:val="24"/>
          <w:szCs w:val="24"/>
        </w:rPr>
        <w:t>а, от которого поступил запрос.</w:t>
      </w:r>
    </w:p>
    <w:p w:rsidR="009537BA" w:rsidRPr="009537BA" w:rsidRDefault="009537BA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Разъяснение положений </w:t>
      </w:r>
      <w:r w:rsidR="00D93510">
        <w:rPr>
          <w:rFonts w:ascii="Times New Roman" w:eastAsia="Times New Roman" w:hAnsi="Times New Roman" w:cs="Times New Roman"/>
          <w:sz w:val="24"/>
          <w:szCs w:val="24"/>
        </w:rPr>
        <w:t>аукционной</w:t>
      </w:r>
      <w:r w:rsidRPr="009537BA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 не должно изменять ее суть.</w:t>
      </w:r>
    </w:p>
    <w:p w:rsidR="009537BA" w:rsidRPr="00D93510" w:rsidRDefault="00D93510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510">
        <w:rPr>
          <w:rFonts w:ascii="Times New Roman" w:hAnsi="Times New Roman" w:cs="Times New Roman"/>
          <w:sz w:val="24"/>
          <w:szCs w:val="24"/>
        </w:rPr>
        <w:t xml:space="preserve">Дата начала предоставления разъяснений: </w:t>
      </w:r>
      <w:r w:rsidR="00FC4504">
        <w:rPr>
          <w:rFonts w:ascii="Times New Roman" w:hAnsi="Times New Roman" w:cs="Times New Roman"/>
          <w:sz w:val="24"/>
          <w:szCs w:val="24"/>
          <w:u w:val="single"/>
        </w:rPr>
        <w:t>08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 xml:space="preserve"> февраля 2022 г.</w:t>
      </w:r>
    </w:p>
    <w:p w:rsidR="00D93510" w:rsidRPr="00D93510" w:rsidRDefault="00D93510" w:rsidP="009537BA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3510">
        <w:rPr>
          <w:rFonts w:ascii="Times New Roman" w:hAnsi="Times New Roman" w:cs="Times New Roman"/>
          <w:sz w:val="24"/>
          <w:szCs w:val="24"/>
        </w:rPr>
        <w:t xml:space="preserve">Дата окончания предоставления разъяснений: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18 февраля 2022 г.</w:t>
      </w:r>
      <w:r>
        <w:rPr>
          <w:rFonts w:ascii="Times New Roman" w:hAnsi="Times New Roman" w:cs="Times New Roman"/>
          <w:sz w:val="24"/>
          <w:szCs w:val="24"/>
        </w:rPr>
        <w:t xml:space="preserve">, при условии, что запрос на предоставление разъяснений поступил организатору аукциона не позднее </w:t>
      </w:r>
      <w:r w:rsidRPr="00D93510">
        <w:rPr>
          <w:rFonts w:ascii="Times New Roman" w:hAnsi="Times New Roman" w:cs="Times New Roman"/>
          <w:sz w:val="24"/>
          <w:szCs w:val="24"/>
          <w:u w:val="single"/>
        </w:rPr>
        <w:t>16 февраля 2022 г.</w:t>
      </w:r>
    </w:p>
    <w:p w:rsidR="009537BA" w:rsidRPr="009537BA" w:rsidRDefault="009537BA" w:rsidP="009537BA">
      <w:pPr>
        <w:pStyle w:val="a8"/>
        <w:widowControl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1585D" w:rsidRDefault="00F70CCE" w:rsidP="0001585D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85D">
        <w:rPr>
          <w:rFonts w:ascii="Times New Roman" w:hAnsi="Times New Roman" w:cs="Times New Roman"/>
          <w:b/>
          <w:sz w:val="24"/>
          <w:szCs w:val="24"/>
        </w:rPr>
        <w:t>Т</w:t>
      </w:r>
      <w:r w:rsidR="003166CF" w:rsidRPr="0001585D">
        <w:rPr>
          <w:rFonts w:ascii="Times New Roman" w:hAnsi="Times New Roman" w:cs="Times New Roman"/>
          <w:b/>
          <w:sz w:val="24"/>
          <w:szCs w:val="24"/>
        </w:rPr>
        <w:t>ребования к содержанию, составу и форме заявки на участие в аукционе</w:t>
      </w:r>
      <w:r w:rsidR="0001585D">
        <w:rPr>
          <w:rFonts w:ascii="Times New Roman" w:hAnsi="Times New Roman" w:cs="Times New Roman"/>
          <w:b/>
          <w:sz w:val="24"/>
          <w:szCs w:val="24"/>
        </w:rPr>
        <w:t>.</w:t>
      </w:r>
    </w:p>
    <w:p w:rsidR="00F70CCE" w:rsidRPr="00FD59E1" w:rsidRDefault="00F70CCE" w:rsidP="0001585D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85D">
        <w:rPr>
          <w:rFonts w:ascii="Times New Roman" w:hAnsi="Times New Roman" w:cs="Times New Roman"/>
          <w:sz w:val="24"/>
          <w:szCs w:val="24"/>
        </w:rPr>
        <w:t xml:space="preserve">Заявка на участие в аукционе должна содержать сведения о заявителе, подавшем такую заявку: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телефона. Указание в заявке на участие в аукционе иных сведений о заявителе, подавшем такую заявку, не требуется. </w:t>
      </w:r>
    </w:p>
    <w:p w:rsidR="00FD59E1" w:rsidRPr="00FD59E1" w:rsidRDefault="00FD59E1" w:rsidP="00FD59E1">
      <w:pPr>
        <w:widowControl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E1">
        <w:rPr>
          <w:rFonts w:ascii="Times New Roman" w:hAnsi="Times New Roman" w:cs="Times New Roman"/>
          <w:sz w:val="24"/>
          <w:szCs w:val="24"/>
        </w:rPr>
        <w:t>Рекомендуемая форма заявки установлена в Приложении № 1 к документации об аукционе.</w:t>
      </w:r>
    </w:p>
    <w:p w:rsidR="00F70CCE" w:rsidRPr="00F70CCE" w:rsidRDefault="00F70CCE" w:rsidP="005877A2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К заявке на участие в аукционе прикладываются документы о заявителе, подавшем такую заявку:</w:t>
      </w:r>
    </w:p>
    <w:p w:rsidR="00F70CCE" w:rsidRP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полученная не ранее чем за шесть месяцев до даты размещения на официальном сайте торгов извещения о проведении аукциона выписка из ЕГРЮЛ или нотариально заверенная копи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70CCE">
        <w:rPr>
          <w:rFonts w:ascii="Times New Roman" w:hAnsi="Times New Roman" w:cs="Times New Roman"/>
          <w:sz w:val="24"/>
          <w:szCs w:val="24"/>
        </w:rPr>
        <w:t xml:space="preserve"> такой выписки (для юридических лиц);</w:t>
      </w:r>
    </w:p>
    <w:p w:rsidR="00F70CCE" w:rsidRP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полученн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70CCE">
        <w:rPr>
          <w:rFonts w:ascii="Times New Roman" w:hAnsi="Times New Roman" w:cs="Times New Roman"/>
          <w:sz w:val="24"/>
          <w:szCs w:val="24"/>
        </w:rPr>
        <w:t xml:space="preserve"> не ранее чем за шесть месяцев до даты размещения на официальном сайте торгов извещения о проведении аукциона выписк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70CCE">
        <w:rPr>
          <w:rFonts w:ascii="Times New Roman" w:hAnsi="Times New Roman" w:cs="Times New Roman"/>
          <w:sz w:val="24"/>
          <w:szCs w:val="24"/>
        </w:rPr>
        <w:t>из ЕГРИП или нотариально заверенная копия такой выписки (для индивидуальных предпринимателей);</w:t>
      </w:r>
    </w:p>
    <w:p w:rsidR="00F70CCE" w:rsidRP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(для иных физических лиц);</w:t>
      </w:r>
    </w:p>
    <w:p w:rsidR="00F70CCE" w:rsidRP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 полученные не ранее чем за шесть месяцев до даты размещения на официальном сайте торгов извещения о проведении аукциона;</w:t>
      </w:r>
    </w:p>
    <w:p w:rsidR="00F70CCE" w:rsidRP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</w:t>
      </w:r>
    </w:p>
    <w:p w:rsidR="00F70CCE" w:rsidRPr="00F70CCE" w:rsidRDefault="005877A2" w:rsidP="005877A2">
      <w:pPr>
        <w:pStyle w:val="a8"/>
        <w:widowControl w:val="0"/>
        <w:spacing w:after="0" w:line="240" w:lineRule="auto"/>
        <w:ind w:left="993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70CCE" w:rsidRPr="00F70CCE">
        <w:rPr>
          <w:rFonts w:ascii="Times New Roman" w:hAnsi="Times New Roman" w:cs="Times New Roman"/>
          <w:sz w:val="24"/>
          <w:szCs w:val="24"/>
        </w:rPr>
        <w:t xml:space="preserve"> случае если от имени заявителя действует иное лицо, заявка на участие в </w:t>
      </w:r>
      <w:r w:rsidR="00F70CCE">
        <w:rPr>
          <w:rFonts w:ascii="Times New Roman" w:hAnsi="Times New Roman" w:cs="Times New Roman"/>
          <w:sz w:val="24"/>
          <w:szCs w:val="24"/>
        </w:rPr>
        <w:t>аукционе</w:t>
      </w:r>
      <w:r w:rsidR="00F70CCE" w:rsidRPr="00F70CCE">
        <w:rPr>
          <w:rFonts w:ascii="Times New Roman" w:hAnsi="Times New Roman" w:cs="Times New Roman"/>
          <w:sz w:val="24"/>
          <w:szCs w:val="24"/>
        </w:rPr>
        <w:t xml:space="preserve"> должна содержать также доверенность на осуществление действий от имени заявителя, заверенную печатью заявителя (при наличии печати)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копии учредительных документов заявителя (для юридических лиц);</w:t>
      </w:r>
    </w:p>
    <w:p w:rsid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F70CCE" w:rsidRPr="00F70CCE" w:rsidRDefault="00F70CCE" w:rsidP="00F70CCE">
      <w:pPr>
        <w:pStyle w:val="a8"/>
        <w:widowControl w:val="0"/>
        <w:numPr>
          <w:ilvl w:val="2"/>
          <w:numId w:val="1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F70CCE" w:rsidRPr="00F70CCE" w:rsidRDefault="00F70CCE" w:rsidP="005877A2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Иных документов, кроме документов, указанных выше, заявителю прикладывать к заявке не требуется.</w:t>
      </w:r>
    </w:p>
    <w:p w:rsidR="00F70CCE" w:rsidRDefault="00F70CCE" w:rsidP="005877A2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CCE">
        <w:rPr>
          <w:rFonts w:ascii="Times New Roman" w:hAnsi="Times New Roman" w:cs="Times New Roman"/>
          <w:bCs/>
          <w:sz w:val="24"/>
          <w:szCs w:val="24"/>
        </w:rPr>
        <w:t>Заявитель не допускается аукционной комиссией к участию в аукционе в случаях:</w:t>
      </w:r>
    </w:p>
    <w:p w:rsidR="00F70CCE" w:rsidRPr="00F70CCE" w:rsidRDefault="00F70CCE" w:rsidP="005877A2">
      <w:pPr>
        <w:pStyle w:val="a8"/>
        <w:widowControl w:val="0"/>
        <w:numPr>
          <w:ilvl w:val="2"/>
          <w:numId w:val="47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 xml:space="preserve">непредставления документов, определенных пунктом </w:t>
      </w:r>
      <w:r w:rsidR="005877A2">
        <w:rPr>
          <w:rFonts w:ascii="Times New Roman" w:hAnsi="Times New Roman" w:cs="Times New Roman"/>
          <w:sz w:val="24"/>
          <w:szCs w:val="24"/>
        </w:rPr>
        <w:t>7</w:t>
      </w:r>
      <w:r w:rsidRPr="00F70CCE">
        <w:rPr>
          <w:rFonts w:ascii="Times New Roman" w:hAnsi="Times New Roman" w:cs="Times New Roman"/>
          <w:sz w:val="24"/>
          <w:szCs w:val="24"/>
        </w:rPr>
        <w:t>.</w:t>
      </w:r>
      <w:r w:rsidR="005877A2">
        <w:rPr>
          <w:rFonts w:ascii="Times New Roman" w:hAnsi="Times New Roman" w:cs="Times New Roman"/>
          <w:sz w:val="24"/>
          <w:szCs w:val="24"/>
        </w:rPr>
        <w:t>2</w:t>
      </w:r>
      <w:r w:rsidRPr="00F70CCE">
        <w:rPr>
          <w:rFonts w:ascii="Times New Roman" w:hAnsi="Times New Roman" w:cs="Times New Roman"/>
          <w:sz w:val="24"/>
          <w:szCs w:val="24"/>
        </w:rPr>
        <w:t xml:space="preserve">. </w:t>
      </w:r>
      <w:r w:rsidR="005877A2">
        <w:rPr>
          <w:rFonts w:ascii="Times New Roman" w:hAnsi="Times New Roman" w:cs="Times New Roman"/>
          <w:sz w:val="24"/>
          <w:szCs w:val="24"/>
        </w:rPr>
        <w:t>д</w:t>
      </w:r>
      <w:r w:rsidRPr="00F70CCE">
        <w:rPr>
          <w:rFonts w:ascii="Times New Roman" w:hAnsi="Times New Roman" w:cs="Times New Roman"/>
          <w:sz w:val="24"/>
          <w:szCs w:val="24"/>
        </w:rPr>
        <w:t>окументации</w:t>
      </w:r>
      <w:r w:rsidR="00FD59E1">
        <w:rPr>
          <w:rFonts w:ascii="Times New Roman" w:hAnsi="Times New Roman" w:cs="Times New Roman"/>
          <w:sz w:val="24"/>
          <w:szCs w:val="24"/>
        </w:rPr>
        <w:t xml:space="preserve"> об </w:t>
      </w:r>
      <w:r w:rsidR="00FD59E1">
        <w:rPr>
          <w:rFonts w:ascii="Times New Roman" w:hAnsi="Times New Roman" w:cs="Times New Roman"/>
          <w:sz w:val="24"/>
          <w:szCs w:val="24"/>
        </w:rPr>
        <w:lastRenderedPageBreak/>
        <w:t>аукционе</w:t>
      </w:r>
      <w:r w:rsidRPr="00F70CCE">
        <w:rPr>
          <w:rFonts w:ascii="Times New Roman" w:hAnsi="Times New Roman" w:cs="Times New Roman"/>
          <w:sz w:val="24"/>
          <w:szCs w:val="24"/>
        </w:rPr>
        <w:t>, либо наличия в таких документах недостоверных сведений;</w:t>
      </w:r>
    </w:p>
    <w:p w:rsidR="00FD59E1" w:rsidRPr="00FD59E1" w:rsidRDefault="00F70CCE" w:rsidP="00FD59E1">
      <w:pPr>
        <w:pStyle w:val="a8"/>
        <w:widowControl w:val="0"/>
        <w:numPr>
          <w:ilvl w:val="2"/>
          <w:numId w:val="47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E1">
        <w:rPr>
          <w:rFonts w:ascii="Times New Roman" w:hAnsi="Times New Roman" w:cs="Times New Roman"/>
          <w:sz w:val="24"/>
          <w:szCs w:val="24"/>
        </w:rPr>
        <w:t xml:space="preserve">несоответствия требованиям, указанным в пункте </w:t>
      </w:r>
      <w:r w:rsidR="00FD59E1" w:rsidRPr="00FD59E1">
        <w:rPr>
          <w:rFonts w:ascii="Times New Roman" w:hAnsi="Times New Roman" w:cs="Times New Roman"/>
          <w:sz w:val="24"/>
          <w:szCs w:val="24"/>
        </w:rPr>
        <w:t>1</w:t>
      </w:r>
      <w:r w:rsidRPr="00FD59E1">
        <w:rPr>
          <w:rFonts w:ascii="Times New Roman" w:hAnsi="Times New Roman" w:cs="Times New Roman"/>
          <w:sz w:val="24"/>
          <w:szCs w:val="24"/>
        </w:rPr>
        <w:t>.</w:t>
      </w:r>
      <w:r w:rsidR="00FD59E1" w:rsidRPr="00FD59E1">
        <w:rPr>
          <w:rFonts w:ascii="Times New Roman" w:hAnsi="Times New Roman" w:cs="Times New Roman"/>
          <w:sz w:val="24"/>
          <w:szCs w:val="24"/>
        </w:rPr>
        <w:t>3</w:t>
      </w:r>
      <w:r w:rsidR="0020767C" w:rsidRPr="00FD59E1">
        <w:rPr>
          <w:rFonts w:ascii="Times New Roman" w:hAnsi="Times New Roman" w:cs="Times New Roman"/>
          <w:sz w:val="24"/>
          <w:szCs w:val="24"/>
        </w:rPr>
        <w:t>.</w:t>
      </w:r>
      <w:r w:rsidRPr="00FD59E1"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 w:rsidR="00FD59E1">
        <w:rPr>
          <w:rFonts w:ascii="Times New Roman" w:hAnsi="Times New Roman" w:cs="Times New Roman"/>
          <w:sz w:val="24"/>
          <w:szCs w:val="24"/>
        </w:rPr>
        <w:t xml:space="preserve"> об аукционе</w:t>
      </w:r>
      <w:r w:rsidR="00FD59E1" w:rsidRPr="00FD59E1">
        <w:rPr>
          <w:rFonts w:ascii="Times New Roman" w:hAnsi="Times New Roman" w:cs="Times New Roman"/>
          <w:sz w:val="24"/>
          <w:szCs w:val="24"/>
        </w:rPr>
        <w:t xml:space="preserve">, в том числе при наличии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 и </w:t>
      </w:r>
      <w:r w:rsidR="00FD59E1">
        <w:rPr>
          <w:rFonts w:ascii="Times New Roman" w:hAnsi="Times New Roman" w:cs="Times New Roman"/>
          <w:sz w:val="24"/>
          <w:szCs w:val="24"/>
        </w:rPr>
        <w:t xml:space="preserve">(или) </w:t>
      </w:r>
      <w:r w:rsidR="00FD59E1" w:rsidRPr="00FD59E1">
        <w:rPr>
          <w:rFonts w:ascii="Times New Roman" w:hAnsi="Times New Roman" w:cs="Times New Roman"/>
          <w:sz w:val="24"/>
          <w:szCs w:val="24"/>
        </w:rPr>
        <w:t>наличи</w:t>
      </w:r>
      <w:r w:rsidR="00FD59E1">
        <w:rPr>
          <w:rFonts w:ascii="Times New Roman" w:hAnsi="Times New Roman" w:cs="Times New Roman"/>
          <w:sz w:val="24"/>
          <w:szCs w:val="24"/>
        </w:rPr>
        <w:t>и</w:t>
      </w:r>
      <w:r w:rsidR="00FD59E1" w:rsidRPr="00FD59E1">
        <w:rPr>
          <w:rFonts w:ascii="Times New Roman" w:hAnsi="Times New Roman" w:cs="Times New Roman"/>
          <w:sz w:val="24"/>
          <w:szCs w:val="24"/>
        </w:rPr>
        <w:t xml:space="preserve"> решения о приостановлении деятельности заявителя в порядке, предусмотренном </w:t>
      </w:r>
      <w:r w:rsidR="00FD59E1">
        <w:rPr>
          <w:rFonts w:ascii="Times New Roman" w:hAnsi="Times New Roman" w:cs="Times New Roman"/>
          <w:sz w:val="24"/>
          <w:szCs w:val="24"/>
        </w:rPr>
        <w:t>КоАП РФ</w:t>
      </w:r>
      <w:r w:rsidR="00FD59E1" w:rsidRPr="00FD59E1">
        <w:rPr>
          <w:rFonts w:ascii="Times New Roman" w:hAnsi="Times New Roman" w:cs="Times New Roman"/>
          <w:sz w:val="24"/>
          <w:szCs w:val="24"/>
        </w:rPr>
        <w:t>, на день рассмотрения заявки на участие в аукционе</w:t>
      </w:r>
    </w:p>
    <w:p w:rsidR="00F70CCE" w:rsidRPr="00F70CCE" w:rsidRDefault="00F70CCE" w:rsidP="005877A2">
      <w:pPr>
        <w:pStyle w:val="a8"/>
        <w:widowControl w:val="0"/>
        <w:numPr>
          <w:ilvl w:val="2"/>
          <w:numId w:val="47"/>
        </w:numPr>
        <w:spacing w:after="0" w:line="240" w:lineRule="auto"/>
        <w:ind w:left="993" w:hanging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0CCE">
        <w:rPr>
          <w:rFonts w:ascii="Times New Roman" w:hAnsi="Times New Roman" w:cs="Times New Roman"/>
          <w:sz w:val="24"/>
          <w:szCs w:val="24"/>
        </w:rPr>
        <w:t>несоответствия</w:t>
      </w:r>
      <w:r w:rsidR="00FD59E1">
        <w:rPr>
          <w:rFonts w:ascii="Times New Roman" w:hAnsi="Times New Roman" w:cs="Times New Roman"/>
          <w:sz w:val="24"/>
          <w:szCs w:val="24"/>
        </w:rPr>
        <w:t xml:space="preserve"> содержания </w:t>
      </w:r>
      <w:r w:rsidRPr="00F70CCE">
        <w:rPr>
          <w:rFonts w:ascii="Times New Roman" w:hAnsi="Times New Roman" w:cs="Times New Roman"/>
          <w:sz w:val="24"/>
          <w:szCs w:val="24"/>
        </w:rPr>
        <w:t xml:space="preserve">заявки на участие в аукционе требованиям </w:t>
      </w:r>
      <w:r w:rsidR="00FD59E1">
        <w:rPr>
          <w:rFonts w:ascii="Times New Roman" w:hAnsi="Times New Roman" w:cs="Times New Roman"/>
          <w:sz w:val="24"/>
          <w:szCs w:val="24"/>
        </w:rPr>
        <w:t xml:space="preserve">пункта 7.1. </w:t>
      </w:r>
      <w:r w:rsidRPr="00F70CCE">
        <w:rPr>
          <w:rFonts w:ascii="Times New Roman" w:hAnsi="Times New Roman" w:cs="Times New Roman"/>
          <w:sz w:val="24"/>
          <w:szCs w:val="24"/>
        </w:rPr>
        <w:t>документации об аукционе</w:t>
      </w:r>
      <w:r w:rsidR="00FD59E1">
        <w:rPr>
          <w:rFonts w:ascii="Times New Roman" w:hAnsi="Times New Roman" w:cs="Times New Roman"/>
          <w:sz w:val="24"/>
          <w:szCs w:val="24"/>
        </w:rPr>
        <w:t>.</w:t>
      </w:r>
    </w:p>
    <w:p w:rsidR="0032279A" w:rsidRDefault="0032279A" w:rsidP="00F70CCE">
      <w:pPr>
        <w:pStyle w:val="a8"/>
        <w:widowControl w:val="0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279A">
        <w:rPr>
          <w:rFonts w:ascii="Times New Roman" w:hAnsi="Times New Roman" w:cs="Times New Roman"/>
          <w:sz w:val="24"/>
          <w:szCs w:val="24"/>
        </w:rPr>
        <w:t>Указания</w:t>
      </w:r>
      <w:r w:rsidR="00F70CCE" w:rsidRPr="0032279A">
        <w:rPr>
          <w:rFonts w:ascii="Times New Roman" w:hAnsi="Times New Roman" w:cs="Times New Roman"/>
          <w:sz w:val="24"/>
          <w:szCs w:val="24"/>
        </w:rPr>
        <w:t xml:space="preserve"> </w:t>
      </w:r>
      <w:r w:rsidRPr="0032279A">
        <w:rPr>
          <w:rFonts w:ascii="Times New Roman" w:hAnsi="Times New Roman" w:cs="Times New Roman"/>
          <w:sz w:val="24"/>
          <w:szCs w:val="24"/>
        </w:rPr>
        <w:t>к</w:t>
      </w:r>
      <w:r w:rsidR="00F70CCE" w:rsidRPr="0032279A">
        <w:rPr>
          <w:rFonts w:ascii="Times New Roman" w:hAnsi="Times New Roman" w:cs="Times New Roman"/>
          <w:sz w:val="24"/>
          <w:szCs w:val="24"/>
        </w:rPr>
        <w:t xml:space="preserve"> заполнению заявки на участие в аукционе</w:t>
      </w:r>
      <w:r w:rsidRPr="0032279A">
        <w:rPr>
          <w:rFonts w:ascii="Times New Roman" w:hAnsi="Times New Roman" w:cs="Times New Roman"/>
          <w:sz w:val="24"/>
          <w:szCs w:val="24"/>
        </w:rPr>
        <w:t>:</w:t>
      </w:r>
    </w:p>
    <w:p w:rsidR="0032279A" w:rsidRDefault="00F70CCE" w:rsidP="00323EF6">
      <w:pPr>
        <w:pStyle w:val="a8"/>
        <w:widowControl w:val="0"/>
        <w:numPr>
          <w:ilvl w:val="2"/>
          <w:numId w:val="4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32279A">
        <w:rPr>
          <w:rFonts w:ascii="Times New Roman" w:hAnsi="Times New Roman" w:cs="Times New Roman"/>
          <w:sz w:val="24"/>
          <w:szCs w:val="24"/>
        </w:rPr>
        <w:t>Заявка на участие в аукционе, документы, входящие в такую заявку, оформляется на русском языке в письменной форме, удостоверяется подписью уполномоченного лица и печатью заявителя (при наличии печати), либо</w:t>
      </w:r>
      <w:r w:rsidR="0032279A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документа;</w:t>
      </w:r>
    </w:p>
    <w:p w:rsidR="0032279A" w:rsidRDefault="00F70CCE" w:rsidP="00323EF6">
      <w:pPr>
        <w:pStyle w:val="a8"/>
        <w:widowControl w:val="0"/>
        <w:numPr>
          <w:ilvl w:val="2"/>
          <w:numId w:val="4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32279A">
        <w:rPr>
          <w:rFonts w:ascii="Times New Roman" w:hAnsi="Times New Roman" w:cs="Times New Roman"/>
          <w:sz w:val="24"/>
          <w:szCs w:val="24"/>
        </w:rPr>
        <w:t>Допускается заполнять форму заявки от руки печатными буквами синими, черными или фиолетовыми чернилами</w:t>
      </w:r>
      <w:r w:rsidR="00323EF6">
        <w:rPr>
          <w:rFonts w:ascii="Times New Roman" w:hAnsi="Times New Roman" w:cs="Times New Roman"/>
          <w:sz w:val="24"/>
          <w:szCs w:val="24"/>
        </w:rPr>
        <w:t>;</w:t>
      </w:r>
    </w:p>
    <w:p w:rsidR="00323EF6" w:rsidRPr="00323EF6" w:rsidRDefault="00F70CCE" w:rsidP="00323EF6">
      <w:pPr>
        <w:pStyle w:val="a8"/>
        <w:widowControl w:val="0"/>
        <w:numPr>
          <w:ilvl w:val="2"/>
          <w:numId w:val="4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32279A">
        <w:rPr>
          <w:rFonts w:ascii="Times New Roman" w:hAnsi="Times New Roman" w:cs="Times New Roman"/>
          <w:bCs/>
          <w:sz w:val="24"/>
          <w:szCs w:val="24"/>
        </w:rPr>
        <w:t>При подаче заявки в форме электронного документа заявка должна быть в форме электронного документа, подписанного электронной цифровой подписью участника, либо в виде сканированной копии документа с подписью и печатью (при наличии) участника</w:t>
      </w:r>
      <w:r w:rsidR="00323EF6">
        <w:rPr>
          <w:rFonts w:ascii="Times New Roman" w:hAnsi="Times New Roman" w:cs="Times New Roman"/>
          <w:bCs/>
          <w:sz w:val="24"/>
          <w:szCs w:val="24"/>
        </w:rPr>
        <w:t>;</w:t>
      </w:r>
    </w:p>
    <w:p w:rsidR="00323EF6" w:rsidRDefault="00F70CCE" w:rsidP="00323EF6">
      <w:pPr>
        <w:pStyle w:val="a8"/>
        <w:widowControl w:val="0"/>
        <w:numPr>
          <w:ilvl w:val="2"/>
          <w:numId w:val="4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323EF6">
        <w:rPr>
          <w:rFonts w:ascii="Times New Roman" w:hAnsi="Times New Roman" w:cs="Times New Roman"/>
          <w:sz w:val="24"/>
          <w:szCs w:val="24"/>
        </w:rPr>
        <w:t>Входящие в состав заявки в письменной форме документы должны быть прошиты, листы пронумерованы, скреплены печатью (при ее наличии)</w:t>
      </w:r>
      <w:r w:rsidR="00323EF6">
        <w:rPr>
          <w:rFonts w:ascii="Times New Roman" w:hAnsi="Times New Roman" w:cs="Times New Roman"/>
          <w:sz w:val="24"/>
          <w:szCs w:val="24"/>
        </w:rPr>
        <w:t>;</w:t>
      </w:r>
      <w:r w:rsidRPr="00323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CCE" w:rsidRPr="00323EF6" w:rsidRDefault="00F70CCE" w:rsidP="00323EF6">
      <w:pPr>
        <w:pStyle w:val="a8"/>
        <w:widowControl w:val="0"/>
        <w:numPr>
          <w:ilvl w:val="2"/>
          <w:numId w:val="4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323EF6">
        <w:rPr>
          <w:rFonts w:ascii="Times New Roman" w:hAnsi="Times New Roman" w:cs="Times New Roman"/>
          <w:sz w:val="24"/>
          <w:szCs w:val="24"/>
        </w:rPr>
        <w:t>Копии документов должны быть заверены подписью уполномоченного лица и печатью заявителя (при наличии печати) с указанием даты заверения копии.</w:t>
      </w:r>
    </w:p>
    <w:p w:rsidR="003166CF" w:rsidRPr="00F70CCE" w:rsidRDefault="003166CF" w:rsidP="00323EF6">
      <w:pPr>
        <w:pStyle w:val="a8"/>
        <w:widowControl w:val="0"/>
        <w:spacing w:after="0" w:line="240" w:lineRule="auto"/>
        <w:ind w:left="284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01401" w:rsidRDefault="00601401" w:rsidP="00601401">
      <w:pPr>
        <w:pStyle w:val="a8"/>
        <w:widowControl w:val="0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401">
        <w:rPr>
          <w:rFonts w:ascii="Times New Roman" w:hAnsi="Times New Roman" w:cs="Times New Roman"/>
          <w:b/>
          <w:sz w:val="24"/>
          <w:szCs w:val="24"/>
        </w:rPr>
        <w:t>Отзыв заявки на участие в аукционе</w:t>
      </w:r>
    </w:p>
    <w:p w:rsidR="00601401" w:rsidRPr="00601401" w:rsidRDefault="00601401" w:rsidP="00601401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401">
        <w:rPr>
          <w:rFonts w:ascii="Times New Roman" w:hAnsi="Times New Roman" w:cs="Times New Roman"/>
          <w:sz w:val="24"/>
          <w:szCs w:val="24"/>
        </w:rPr>
        <w:t>Отзыв заявки на участие в аукционе осуществляется путем направления организатору аукциона уведомления об отзыве заявки на участие в аукционе, оформленного в письменной произвольной форме</w:t>
      </w:r>
      <w:r w:rsidR="00323EF6">
        <w:rPr>
          <w:rFonts w:ascii="Times New Roman" w:hAnsi="Times New Roman" w:cs="Times New Roman"/>
          <w:sz w:val="24"/>
          <w:szCs w:val="24"/>
        </w:rPr>
        <w:t xml:space="preserve"> </w:t>
      </w:r>
      <w:r w:rsidRPr="00601401">
        <w:rPr>
          <w:rFonts w:ascii="Times New Roman" w:hAnsi="Times New Roman" w:cs="Times New Roman"/>
          <w:sz w:val="24"/>
          <w:szCs w:val="24"/>
        </w:rPr>
        <w:t>и удостоверенного подписью уполномоченного лица и печатью (при наличии печати у заявителя)</w:t>
      </w:r>
      <w:r w:rsidR="00323EF6">
        <w:rPr>
          <w:rFonts w:ascii="Times New Roman" w:hAnsi="Times New Roman" w:cs="Times New Roman"/>
          <w:sz w:val="24"/>
          <w:szCs w:val="24"/>
        </w:rPr>
        <w:t xml:space="preserve"> или в форме электронного документа</w:t>
      </w:r>
      <w:r w:rsidRPr="00601401">
        <w:rPr>
          <w:rFonts w:ascii="Times New Roman" w:hAnsi="Times New Roman" w:cs="Times New Roman"/>
          <w:sz w:val="24"/>
          <w:szCs w:val="24"/>
        </w:rPr>
        <w:t>. Указанное уведомление направляется по месту нахождения организатора аукциона</w:t>
      </w:r>
      <w:r w:rsidR="008F5962">
        <w:rPr>
          <w:rFonts w:ascii="Times New Roman" w:hAnsi="Times New Roman" w:cs="Times New Roman"/>
          <w:sz w:val="24"/>
          <w:szCs w:val="24"/>
        </w:rPr>
        <w:t xml:space="preserve"> </w:t>
      </w:r>
      <w:r w:rsidRPr="00601401">
        <w:rPr>
          <w:rFonts w:ascii="Times New Roman" w:hAnsi="Times New Roman" w:cs="Times New Roman"/>
          <w:sz w:val="24"/>
          <w:szCs w:val="24"/>
        </w:rPr>
        <w:t xml:space="preserve">посредством почтовой связи или вручения уполномоченным лицом заявителя в установленный </w:t>
      </w:r>
      <w:r w:rsidR="00323EF6">
        <w:rPr>
          <w:rFonts w:ascii="Times New Roman" w:hAnsi="Times New Roman" w:cs="Times New Roman"/>
          <w:sz w:val="24"/>
          <w:szCs w:val="24"/>
        </w:rPr>
        <w:t>в</w:t>
      </w:r>
      <w:r w:rsidRPr="00601401">
        <w:rPr>
          <w:rFonts w:ascii="Times New Roman" w:hAnsi="Times New Roman" w:cs="Times New Roman"/>
          <w:sz w:val="24"/>
          <w:szCs w:val="24"/>
        </w:rPr>
        <w:t xml:space="preserve"> документации срок</w:t>
      </w:r>
      <w:r w:rsidR="008F5962">
        <w:rPr>
          <w:rFonts w:ascii="Times New Roman" w:hAnsi="Times New Roman" w:cs="Times New Roman"/>
          <w:sz w:val="24"/>
          <w:szCs w:val="24"/>
        </w:rPr>
        <w:t>.</w:t>
      </w:r>
    </w:p>
    <w:p w:rsidR="00323EF6" w:rsidRDefault="00601401" w:rsidP="008F5962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401">
        <w:rPr>
          <w:rFonts w:ascii="Times New Roman" w:hAnsi="Times New Roman" w:cs="Times New Roman"/>
          <w:sz w:val="24"/>
          <w:szCs w:val="24"/>
        </w:rPr>
        <w:t>Уведомление об отзыве заявки на участие в аукционе регистрируются организатором аукциона с указание</w:t>
      </w:r>
      <w:r w:rsidR="00323EF6">
        <w:rPr>
          <w:rFonts w:ascii="Times New Roman" w:hAnsi="Times New Roman" w:cs="Times New Roman"/>
          <w:sz w:val="24"/>
          <w:szCs w:val="24"/>
        </w:rPr>
        <w:t>м даты и времени его получения.</w:t>
      </w:r>
    </w:p>
    <w:p w:rsidR="00601401" w:rsidRPr="00601401" w:rsidRDefault="00601401" w:rsidP="008F5962">
      <w:pPr>
        <w:pStyle w:val="a8"/>
        <w:widowControl w:val="0"/>
        <w:numPr>
          <w:ilvl w:val="1"/>
          <w:numId w:val="4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401">
        <w:rPr>
          <w:rFonts w:ascii="Times New Roman" w:hAnsi="Times New Roman" w:cs="Times New Roman"/>
          <w:sz w:val="24"/>
          <w:szCs w:val="24"/>
        </w:rPr>
        <w:t xml:space="preserve">Если уведомление об отзыве заявки на участие в аукционе поступило организатору аукциона по истечении установленного документацией </w:t>
      </w:r>
      <w:r w:rsidR="00323EF6">
        <w:rPr>
          <w:rFonts w:ascii="Times New Roman" w:hAnsi="Times New Roman" w:cs="Times New Roman"/>
          <w:sz w:val="24"/>
          <w:szCs w:val="24"/>
        </w:rPr>
        <w:t xml:space="preserve">об аукционе </w:t>
      </w:r>
      <w:r w:rsidRPr="00601401">
        <w:rPr>
          <w:rFonts w:ascii="Times New Roman" w:hAnsi="Times New Roman" w:cs="Times New Roman"/>
          <w:sz w:val="24"/>
          <w:szCs w:val="24"/>
        </w:rPr>
        <w:t>срока отзыва заявок, то заявка на участие в аукционе не считается отозванной, а такое уведомление об отзыве заявки на участие в аукционе в день получения возвращается организатором аукциона соответствующему заявителю.</w:t>
      </w:r>
    </w:p>
    <w:p w:rsidR="008F5962" w:rsidRDefault="008F5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0CCE" w:rsidRPr="009537BA" w:rsidRDefault="008967BE" w:rsidP="00426F06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№ 1 </w:t>
      </w:r>
    </w:p>
    <w:p w:rsidR="007D316B" w:rsidRPr="009537BA" w:rsidRDefault="008967BE" w:rsidP="00426F06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к Документации</w:t>
      </w:r>
      <w:r w:rsidR="00F70CCE" w:rsidRPr="009537BA">
        <w:rPr>
          <w:rFonts w:ascii="Times New Roman" w:hAnsi="Times New Roman" w:cs="Times New Roman"/>
          <w:sz w:val="20"/>
          <w:szCs w:val="24"/>
        </w:rPr>
        <w:t xml:space="preserve"> </w:t>
      </w:r>
      <w:r w:rsidRPr="009537BA">
        <w:rPr>
          <w:rFonts w:ascii="Times New Roman" w:hAnsi="Times New Roman" w:cs="Times New Roman"/>
          <w:sz w:val="20"/>
          <w:szCs w:val="24"/>
        </w:rPr>
        <w:t xml:space="preserve">об аукционе </w:t>
      </w:r>
    </w:p>
    <w:p w:rsidR="00F70CCE" w:rsidRPr="009537BA" w:rsidRDefault="00F70CCE" w:rsidP="00426F06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на право заключения договора аренды</w:t>
      </w:r>
    </w:p>
    <w:p w:rsidR="00F70CCE" w:rsidRPr="009537BA" w:rsidRDefault="00F70CCE" w:rsidP="00426F06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нежилого помещения в бане № 4</w:t>
      </w:r>
    </w:p>
    <w:p w:rsidR="008967BE" w:rsidRPr="00F70CCE" w:rsidRDefault="008967BE" w:rsidP="00426F06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67BE" w:rsidRPr="00A50161" w:rsidRDefault="008967BE" w:rsidP="00426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161">
        <w:rPr>
          <w:rFonts w:ascii="Times New Roman" w:hAnsi="Times New Roman" w:cs="Times New Roman"/>
          <w:b/>
          <w:sz w:val="24"/>
          <w:szCs w:val="24"/>
        </w:rPr>
        <w:t>Рекомендуемая форма заявки на участие в аукционе в электронной форме</w:t>
      </w:r>
    </w:p>
    <w:p w:rsidR="008967BE" w:rsidRDefault="008967BE" w:rsidP="00426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A3" w:rsidRPr="00A50161" w:rsidRDefault="000B38A3" w:rsidP="00426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A3" w:rsidRDefault="000B38A3" w:rsidP="00F70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8A3">
        <w:rPr>
          <w:rFonts w:ascii="Times New Roman" w:hAnsi="Times New Roman" w:cs="Times New Roman"/>
          <w:sz w:val="24"/>
          <w:szCs w:val="24"/>
        </w:rPr>
        <w:t>ЗАЯВКА Н</w:t>
      </w:r>
      <w:r>
        <w:rPr>
          <w:rFonts w:ascii="Times New Roman" w:hAnsi="Times New Roman" w:cs="Times New Roman"/>
          <w:sz w:val="24"/>
          <w:szCs w:val="24"/>
        </w:rPr>
        <w:t xml:space="preserve">А УЧАСТИЕ В АУКЦИОНЕ </w:t>
      </w:r>
    </w:p>
    <w:p w:rsidR="00F70CCE" w:rsidRPr="000B38A3" w:rsidRDefault="00F70CCE" w:rsidP="00F70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8A3">
        <w:rPr>
          <w:rFonts w:ascii="Times New Roman" w:hAnsi="Times New Roman" w:cs="Times New Roman"/>
          <w:sz w:val="24"/>
          <w:szCs w:val="24"/>
        </w:rPr>
        <w:t>на право заключения договора аренды нежилого помещения в бане № 4</w:t>
      </w:r>
    </w:p>
    <w:p w:rsidR="008967BE" w:rsidRDefault="008967BE" w:rsidP="00426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A3" w:rsidRPr="00A50161" w:rsidRDefault="000B38A3" w:rsidP="00426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CCE" w:rsidRPr="00A50161" w:rsidRDefault="00F70CCE" w:rsidP="000B38A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>Изучив документацию об аукционе, а также применимые к данному аукциону законодательство и нормативно-правовые акты, ______________________________________</w:t>
      </w:r>
      <w:r w:rsidR="00A50161" w:rsidRPr="00A5016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A50161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:rsidR="00A50AEC" w:rsidRDefault="00F70CCE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>в лице ____________________________</w:t>
      </w:r>
      <w:r w:rsidR="000B38A3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2"/>
      </w:r>
      <w:r w:rsidRPr="00A50161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___________________</w:t>
      </w:r>
      <w:r w:rsidR="000B38A3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3"/>
      </w:r>
      <w:r w:rsidRPr="00A50161">
        <w:rPr>
          <w:rFonts w:ascii="Times New Roman" w:eastAsia="Times New Roman" w:hAnsi="Times New Roman" w:cs="Times New Roman"/>
          <w:sz w:val="24"/>
          <w:szCs w:val="24"/>
        </w:rPr>
        <w:t>, направляет настоящую заявку на участие в аукционе и сообщает о согласии участвовать в аукционе на условиях, установлен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ных в документации об аукционе.</w:t>
      </w:r>
    </w:p>
    <w:p w:rsidR="00F70CCE" w:rsidRPr="00A50161" w:rsidRDefault="00F70CCE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F70CCE" w:rsidRPr="00A50AEC" w:rsidRDefault="000B38A3" w:rsidP="000B38A3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EC">
        <w:rPr>
          <w:rFonts w:ascii="Times New Roman" w:eastAsia="Times New Roman" w:hAnsi="Times New Roman" w:cs="Times New Roman"/>
          <w:sz w:val="24"/>
          <w:szCs w:val="24"/>
        </w:rPr>
        <w:t xml:space="preserve">Сведения о 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50AEC">
        <w:rPr>
          <w:rFonts w:ascii="Times New Roman" w:eastAsia="Times New Roman" w:hAnsi="Times New Roman" w:cs="Times New Roman"/>
          <w:sz w:val="24"/>
          <w:szCs w:val="24"/>
        </w:rPr>
        <w:t>аявителе:</w:t>
      </w:r>
    </w:p>
    <w:p w:rsidR="00FD59E1" w:rsidRPr="00FD59E1" w:rsidRDefault="00FD59E1" w:rsidP="00FD59E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FD59E1">
        <w:rPr>
          <w:rFonts w:ascii="Times New Roman" w:eastAsia="Times New Roman" w:hAnsi="Times New Roman" w:cs="Times New Roman"/>
          <w:i/>
          <w:sz w:val="24"/>
          <w:szCs w:val="24"/>
        </w:rPr>
        <w:t>Для юридического лица: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237"/>
      </w:tblGrid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D59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>Фирменное наименование (наименование) и сведения об организационно-правовой форме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A50161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>Место нахождения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A50161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en-US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>Почтовый адрес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A50161" w:rsidP="00A5016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>Контактный телефон</w:t>
            </w:r>
            <w:r w:rsidR="00F70CCE"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</w:tbl>
    <w:p w:rsidR="000B38A3" w:rsidRDefault="000B38A3" w:rsidP="00F70CC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</w:rPr>
      </w:pPr>
    </w:p>
    <w:p w:rsidR="00F70CCE" w:rsidRPr="00FD59E1" w:rsidRDefault="00FD59E1" w:rsidP="00F70CC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</w:rPr>
      </w:pPr>
      <w:r w:rsidRPr="00FD59E1">
        <w:rPr>
          <w:rFonts w:ascii="Times New Roman" w:eastAsia="Times New Roman" w:hAnsi="Times New Roman" w:cs="Arial"/>
          <w:i/>
          <w:sz w:val="24"/>
          <w:szCs w:val="24"/>
        </w:rPr>
        <w:t xml:space="preserve">Для </w:t>
      </w:r>
      <w:r w:rsidR="00F70CCE" w:rsidRPr="00FD59E1">
        <w:rPr>
          <w:rFonts w:ascii="Times New Roman" w:eastAsia="Times New Roman" w:hAnsi="Times New Roman" w:cs="Arial"/>
          <w:i/>
          <w:sz w:val="24"/>
          <w:szCs w:val="24"/>
        </w:rPr>
        <w:t>физического лица</w:t>
      </w:r>
      <w:r w:rsidRPr="00FD59E1">
        <w:rPr>
          <w:rFonts w:ascii="Times New Roman" w:eastAsia="Times New Roman" w:hAnsi="Times New Roman" w:cs="Arial"/>
          <w:i/>
          <w:sz w:val="24"/>
          <w:szCs w:val="24"/>
        </w:rPr>
        <w:t xml:space="preserve"> (в том числе индивидуального предпринимателя)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237"/>
      </w:tblGrid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Паспортные данные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Сведения о месте жительства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F70CCE" w:rsidRPr="00A50161" w:rsidTr="000B38A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A50161">
              <w:rPr>
                <w:rFonts w:ascii="Times New Roman" w:eastAsia="Times New Roman" w:hAnsi="Times New Roman" w:cs="Arial"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CE" w:rsidRPr="00A50161" w:rsidRDefault="00F70CCE" w:rsidP="00F70CC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</w:tbl>
    <w:p w:rsidR="00F70CCE" w:rsidRPr="00A50161" w:rsidRDefault="00F70CCE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0AEC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>Подавая настоящую заявку на участие в аукционе Заявитель обязуется соблюдать условия проведения аукциона, содержащиеся в документации об аукционе.</w:t>
      </w:r>
    </w:p>
    <w:p w:rsidR="00A50AEC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EC">
        <w:rPr>
          <w:rFonts w:ascii="Times New Roman" w:eastAsia="Times New Roman" w:hAnsi="Times New Roman" w:cs="Times New Roman"/>
          <w:sz w:val="24"/>
          <w:szCs w:val="24"/>
        </w:rPr>
        <w:t>Заявитель гарантирует достоверность сведений, представленных в заявке, и подтверждает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A50AEC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EC">
        <w:rPr>
          <w:rFonts w:ascii="Times New Roman" w:eastAsia="Times New Roman" w:hAnsi="Times New Roman" w:cs="Times New Roman"/>
          <w:sz w:val="24"/>
          <w:szCs w:val="24"/>
        </w:rPr>
        <w:t>Заявитель осведомлен о технич</w:t>
      </w:r>
      <w:r w:rsidR="000B38A3" w:rsidRPr="00A50AEC">
        <w:rPr>
          <w:rFonts w:ascii="Times New Roman" w:eastAsia="Times New Roman" w:hAnsi="Times New Roman" w:cs="Times New Roman"/>
          <w:sz w:val="24"/>
          <w:szCs w:val="24"/>
        </w:rPr>
        <w:t>еском состоянии объекта аренды.</w:t>
      </w:r>
    </w:p>
    <w:p w:rsidR="00F70CCE" w:rsidRPr="00A50AEC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AEC">
        <w:rPr>
          <w:rFonts w:ascii="Times New Roman" w:eastAsia="Times New Roman" w:hAnsi="Times New Roman" w:cs="Times New Roman"/>
          <w:sz w:val="24"/>
          <w:szCs w:val="24"/>
        </w:rPr>
        <w:t>Цель использования имущества, являющегося предметом дого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вора аренды: __</w:t>
      </w:r>
      <w:r w:rsidRPr="00A50AE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A50161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4"/>
      </w:r>
      <w:r w:rsidRPr="00A50A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0CCE" w:rsidRPr="00A50161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Заявитель в случае признания его победителем аукциона обязуется заключить договор аренды 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проектом договора аренды, являющимся приложением к аукционной документации.</w:t>
      </w:r>
    </w:p>
    <w:p w:rsidR="00F70CCE" w:rsidRPr="00A50161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Заявитель согласен с тем, что 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0161">
        <w:rPr>
          <w:rFonts w:ascii="Times New Roman" w:eastAsia="Times New Roman" w:hAnsi="Times New Roman" w:cs="Times New Roman"/>
          <w:sz w:val="24"/>
          <w:szCs w:val="24"/>
        </w:rPr>
        <w:t>рганизатор аукциона не несет ответственности за убытки, которые могут быть причинены Заявителю отменой аукциона, а также приостановлением организации и проведения аукциона.</w:t>
      </w:r>
    </w:p>
    <w:p w:rsidR="00F70CCE" w:rsidRPr="00A50161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>Заявитель осведомлен о том, что он вправе отозвать настоящую заявку в любое время до установленных даты и времени начала рассмотрения заявок на участие в аукционе.</w:t>
      </w:r>
    </w:p>
    <w:p w:rsidR="00A50AEC" w:rsidRPr="00F70CCE" w:rsidRDefault="00F70CCE" w:rsidP="00A50AEC">
      <w:pPr>
        <w:pStyle w:val="a8"/>
        <w:numPr>
          <w:ilvl w:val="0"/>
          <w:numId w:val="4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Заявитель 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подтверждает</w:t>
      </w:r>
      <w:r w:rsidRPr="00A501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 xml:space="preserve"> что в отношении него</w:t>
      </w: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 xml:space="preserve">на дату подачи заявки </w:t>
      </w:r>
      <w:r w:rsidR="00A50AEC" w:rsidRPr="00F70CCE">
        <w:rPr>
          <w:rFonts w:ascii="Times New Roman" w:hAnsi="Times New Roman" w:cs="Times New Roman"/>
          <w:sz w:val="24"/>
          <w:szCs w:val="24"/>
        </w:rPr>
        <w:t>отсутств</w:t>
      </w:r>
      <w:r w:rsidR="00A50AEC">
        <w:rPr>
          <w:rFonts w:ascii="Times New Roman" w:hAnsi="Times New Roman" w:cs="Times New Roman"/>
          <w:sz w:val="24"/>
          <w:szCs w:val="24"/>
        </w:rPr>
        <w:t xml:space="preserve">ует </w:t>
      </w:r>
      <w:r w:rsidR="00A50AEC" w:rsidRPr="00F70CCE">
        <w:rPr>
          <w:rFonts w:ascii="Times New Roman" w:hAnsi="Times New Roman" w:cs="Times New Roman"/>
          <w:sz w:val="24"/>
          <w:szCs w:val="24"/>
        </w:rPr>
        <w:t>решени</w:t>
      </w:r>
      <w:r w:rsidR="00A50AEC">
        <w:rPr>
          <w:rFonts w:ascii="Times New Roman" w:hAnsi="Times New Roman" w:cs="Times New Roman"/>
          <w:sz w:val="24"/>
          <w:szCs w:val="24"/>
        </w:rPr>
        <w:t>е</w:t>
      </w:r>
      <w:r w:rsidR="00A50AEC" w:rsidRPr="00F70CCE">
        <w:rPr>
          <w:rFonts w:ascii="Times New Roman" w:hAnsi="Times New Roman" w:cs="Times New Roman"/>
          <w:sz w:val="24"/>
          <w:szCs w:val="24"/>
        </w:rPr>
        <w:t xml:space="preserve"> о ликвидации заявителя - юридического лица, отсу</w:t>
      </w:r>
      <w:r w:rsidR="00A50AEC">
        <w:rPr>
          <w:rFonts w:ascii="Times New Roman" w:hAnsi="Times New Roman" w:cs="Times New Roman"/>
          <w:sz w:val="24"/>
          <w:szCs w:val="24"/>
        </w:rPr>
        <w:t>тс</w:t>
      </w:r>
      <w:r w:rsidR="00A50AEC" w:rsidRPr="00F70CCE">
        <w:rPr>
          <w:rFonts w:ascii="Times New Roman" w:hAnsi="Times New Roman" w:cs="Times New Roman"/>
          <w:sz w:val="24"/>
          <w:szCs w:val="24"/>
        </w:rPr>
        <w:t>тв</w:t>
      </w:r>
      <w:r w:rsidR="00A50AEC">
        <w:rPr>
          <w:rFonts w:ascii="Times New Roman" w:hAnsi="Times New Roman" w:cs="Times New Roman"/>
          <w:sz w:val="24"/>
          <w:szCs w:val="24"/>
        </w:rPr>
        <w:t>ует</w:t>
      </w:r>
      <w:r w:rsidR="00A50AEC" w:rsidRPr="00F70CC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A50AEC">
        <w:rPr>
          <w:rFonts w:ascii="Times New Roman" w:hAnsi="Times New Roman" w:cs="Times New Roman"/>
          <w:sz w:val="24"/>
          <w:szCs w:val="24"/>
        </w:rPr>
        <w:t>е</w:t>
      </w:r>
      <w:r w:rsidR="00A50AEC" w:rsidRPr="00F70CCE">
        <w:rPr>
          <w:rFonts w:ascii="Times New Roman" w:hAnsi="Times New Roman" w:cs="Times New Roman"/>
          <w:sz w:val="24"/>
          <w:szCs w:val="24"/>
        </w:rPr>
        <w:t xml:space="preserve"> арбитражного </w:t>
      </w:r>
      <w:r w:rsidR="00A50AEC" w:rsidRPr="00F70CCE">
        <w:rPr>
          <w:rFonts w:ascii="Times New Roman" w:hAnsi="Times New Roman" w:cs="Times New Roman"/>
          <w:sz w:val="24"/>
          <w:szCs w:val="24"/>
        </w:rPr>
        <w:lastRenderedPageBreak/>
        <w:t>суда о признании заявителя - юридического лица, индивидуального предпринимателя банкротом и об открытии конкурсного производства, о отсутств</w:t>
      </w:r>
      <w:r w:rsidR="00A50AEC">
        <w:rPr>
          <w:rFonts w:ascii="Times New Roman" w:hAnsi="Times New Roman" w:cs="Times New Roman"/>
          <w:sz w:val="24"/>
          <w:szCs w:val="24"/>
        </w:rPr>
        <w:t>ует</w:t>
      </w:r>
      <w:r w:rsidR="00A50AEC" w:rsidRPr="00F70CC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A50AEC">
        <w:rPr>
          <w:rFonts w:ascii="Times New Roman" w:hAnsi="Times New Roman" w:cs="Times New Roman"/>
          <w:sz w:val="24"/>
          <w:szCs w:val="24"/>
        </w:rPr>
        <w:t>е</w:t>
      </w:r>
      <w:r w:rsidR="00A50AEC" w:rsidRPr="00F70CCE">
        <w:rPr>
          <w:rFonts w:ascii="Times New Roman" w:hAnsi="Times New Roman" w:cs="Times New Roman"/>
          <w:sz w:val="24"/>
          <w:szCs w:val="24"/>
        </w:rPr>
        <w:t xml:space="preserve"> о приостановлении деятельности заявителя в порядке, предусмотренном Кодексом Российской Федерации об административных правонарушениях.</w:t>
      </w:r>
      <w:r w:rsidR="00A50AEC">
        <w:rPr>
          <w:rStyle w:val="af0"/>
          <w:rFonts w:ascii="Times New Roman" w:hAnsi="Times New Roman" w:cs="Times New Roman"/>
          <w:sz w:val="24"/>
          <w:szCs w:val="24"/>
        </w:rPr>
        <w:footnoteReference w:id="5"/>
      </w:r>
    </w:p>
    <w:p w:rsidR="00A50AEC" w:rsidRDefault="00A50AEC" w:rsidP="00A5016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0CCE" w:rsidRPr="00A50161" w:rsidRDefault="00F70CCE" w:rsidP="00A5016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>Подача настоящей заявки на участие в аукционе является акцептом оферты в соответствии со статьей 438 Гражданского кодекса РФ.</w:t>
      </w:r>
    </w:p>
    <w:p w:rsidR="00F70CCE" w:rsidRPr="00A87E1C" w:rsidRDefault="00F70CCE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514" w:rsidRDefault="00A50161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заявке прилагаются:  </w:t>
      </w:r>
    </w:p>
    <w:p w:rsidR="00A50161" w:rsidRDefault="00574514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50161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50161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л.  </w:t>
      </w:r>
      <w:r w:rsidR="00A50161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6"/>
      </w:r>
    </w:p>
    <w:p w:rsidR="00A50161" w:rsidRDefault="00574514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________________________ на __ л.  </w:t>
      </w:r>
    </w:p>
    <w:p w:rsidR="00574514" w:rsidRDefault="00574514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________________________ на __ л.  </w:t>
      </w:r>
    </w:p>
    <w:p w:rsidR="00574514" w:rsidRPr="00A50161" w:rsidRDefault="00574514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________________________ на __ л.  </w:t>
      </w:r>
    </w:p>
    <w:p w:rsidR="00A50AEC" w:rsidRDefault="00A50AEC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0AEC" w:rsidRDefault="00A50AEC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0AEC" w:rsidRDefault="00F70CCE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>Заявитель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74514" w:rsidRDefault="00574514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514" w:rsidRDefault="00574514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514" w:rsidRDefault="00F70CCE" w:rsidP="00F70C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  <w:r w:rsidR="00A50161" w:rsidRPr="00A5016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50AEC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A50AEC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7"/>
      </w:r>
      <w:r w:rsidR="00A50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514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A50161" w:rsidRPr="00A50161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A50AEC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8"/>
      </w:r>
      <w:r w:rsidR="00A50AE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74514">
        <w:rPr>
          <w:rFonts w:ascii="Times New Roman" w:eastAsia="Times New Roman" w:hAnsi="Times New Roman" w:cs="Times New Roman"/>
          <w:sz w:val="24"/>
          <w:szCs w:val="24"/>
        </w:rPr>
        <w:t>/</w:t>
      </w:r>
      <w:r w:rsidR="00A50161" w:rsidRPr="00A50161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A5016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A5016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74514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A5016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74514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574514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9"/>
      </w:r>
      <w:r w:rsidR="005745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4514" w:rsidRDefault="00574514" w:rsidP="005745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CA1" w:rsidRPr="00574514" w:rsidRDefault="00574514" w:rsidP="005745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1B1CA1" w:rsidRPr="00574514" w:rsidSect="00BD27B6">
          <w:footerReference w:type="default" r:id="rId11"/>
          <w:pgSz w:w="11906" w:h="16838"/>
          <w:pgMar w:top="709" w:right="851" w:bottom="1134" w:left="1276" w:header="709" w:footer="62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М.П.</w:t>
      </w:r>
      <w:r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10"/>
      </w:r>
    </w:p>
    <w:p w:rsidR="0001585D" w:rsidRPr="009537BA" w:rsidRDefault="0001585D" w:rsidP="0001585D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№ </w:t>
      </w:r>
      <w:r w:rsidR="00FC4504">
        <w:rPr>
          <w:rFonts w:ascii="Times New Roman" w:hAnsi="Times New Roman" w:cs="Times New Roman"/>
          <w:sz w:val="20"/>
          <w:szCs w:val="24"/>
        </w:rPr>
        <w:t>2</w:t>
      </w:r>
      <w:r w:rsidRPr="009537B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01585D" w:rsidRPr="009537BA" w:rsidRDefault="0001585D" w:rsidP="0001585D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 xml:space="preserve">к Документации об аукционе </w:t>
      </w:r>
    </w:p>
    <w:p w:rsidR="0001585D" w:rsidRPr="009537BA" w:rsidRDefault="0001585D" w:rsidP="0001585D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на право заключения договора аренды</w:t>
      </w:r>
    </w:p>
    <w:p w:rsidR="0001585D" w:rsidRPr="009537BA" w:rsidRDefault="0001585D" w:rsidP="0001585D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нежилого помещения в бане № 4</w:t>
      </w:r>
    </w:p>
    <w:p w:rsidR="0001585D" w:rsidRDefault="0001585D" w:rsidP="0001585D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585D" w:rsidRPr="0001585D" w:rsidRDefault="0001585D" w:rsidP="0001585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585D">
        <w:rPr>
          <w:rFonts w:ascii="Times New Roman" w:hAnsi="Times New Roman" w:cs="Times New Roman"/>
          <w:b/>
          <w:sz w:val="24"/>
          <w:szCs w:val="24"/>
        </w:rPr>
        <w:t>Расположение имущества (помещения) на техническом плане бани № 4</w:t>
      </w:r>
    </w:p>
    <w:p w:rsidR="00866EE2" w:rsidRDefault="0001585D" w:rsidP="001B1CA1">
      <w:pPr>
        <w:rPr>
          <w:rFonts w:ascii="Times New Roman" w:hAnsi="Times New Roman" w:cs="Times New Roman"/>
          <w:sz w:val="24"/>
          <w:szCs w:val="24"/>
        </w:rPr>
        <w:sectPr w:rsidR="00866EE2" w:rsidSect="0001585D">
          <w:pgSz w:w="16838" w:h="11906" w:orient="landscape"/>
          <w:pgMar w:top="851" w:right="709" w:bottom="851" w:left="1134" w:header="709" w:footer="62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16340" cy="5131435"/>
            <wp:effectExtent l="19050" t="0" r="3810" b="0"/>
            <wp:docPr id="2" name="Рисунок 2" descr="C:\Users\ZAKUP\Desktop\Баня4-пом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KUP\Desktop\Баня4-пом.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340" cy="513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EE2" w:rsidRPr="009537BA" w:rsidRDefault="00866EE2" w:rsidP="00866EE2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№ 3 </w:t>
      </w:r>
    </w:p>
    <w:p w:rsidR="00866EE2" w:rsidRPr="009537BA" w:rsidRDefault="00866EE2" w:rsidP="00866EE2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 xml:space="preserve">к Документации об аукционе </w:t>
      </w:r>
    </w:p>
    <w:p w:rsidR="00866EE2" w:rsidRPr="009537BA" w:rsidRDefault="00866EE2" w:rsidP="00866EE2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на право заключения договора аренды</w:t>
      </w:r>
    </w:p>
    <w:p w:rsidR="00866EE2" w:rsidRPr="009537BA" w:rsidRDefault="00866EE2" w:rsidP="00866EE2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537BA">
        <w:rPr>
          <w:rFonts w:ascii="Times New Roman" w:hAnsi="Times New Roman" w:cs="Times New Roman"/>
          <w:sz w:val="20"/>
          <w:szCs w:val="24"/>
        </w:rPr>
        <w:t>нежилого помещения в бане № 4</w:t>
      </w:r>
    </w:p>
    <w:p w:rsidR="00866EE2" w:rsidRDefault="00866EE2" w:rsidP="00866EE2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537BA" w:rsidRDefault="009537BA" w:rsidP="00866E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Копия документа, подтверждающего</w:t>
      </w:r>
    </w:p>
    <w:p w:rsidR="009537BA" w:rsidRDefault="009537BA" w:rsidP="00866E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собственника имущества </w:t>
      </w:r>
      <w:r w:rsidR="00866EE2" w:rsidRPr="00866EE2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предоставление соответствующих </w:t>
      </w:r>
    </w:p>
    <w:p w:rsidR="00866EE2" w:rsidRPr="00866EE2" w:rsidRDefault="00866EE2" w:rsidP="00866E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EE2">
        <w:rPr>
          <w:rFonts w:ascii="Times New Roman" w:eastAsia="Times New Roman" w:hAnsi="Times New Roman" w:cs="Times New Roman"/>
          <w:b/>
          <w:sz w:val="24"/>
          <w:szCs w:val="24"/>
        </w:rPr>
        <w:t>прав п</w:t>
      </w:r>
      <w:r w:rsidR="009537BA">
        <w:rPr>
          <w:rFonts w:ascii="Times New Roman" w:eastAsia="Times New Roman" w:hAnsi="Times New Roman" w:cs="Times New Roman"/>
          <w:b/>
          <w:sz w:val="24"/>
          <w:szCs w:val="24"/>
        </w:rPr>
        <w:t xml:space="preserve">о договору, право на заключение </w:t>
      </w:r>
      <w:r w:rsidRPr="00866EE2">
        <w:rPr>
          <w:rFonts w:ascii="Times New Roman" w:eastAsia="Times New Roman" w:hAnsi="Times New Roman" w:cs="Times New Roman"/>
          <w:b/>
          <w:sz w:val="24"/>
          <w:szCs w:val="24"/>
        </w:rPr>
        <w:t>которого является предметом торгов</w:t>
      </w:r>
    </w:p>
    <w:p w:rsidR="00DD7C99" w:rsidRPr="00F70CCE" w:rsidRDefault="00866EE2" w:rsidP="00866E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softHyphen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48879" cy="7980884"/>
            <wp:effectExtent l="19050" t="0" r="8971" b="0"/>
            <wp:docPr id="3" name="Рисунок 3" descr="C:\Users\ZAKUP\Documents\2022_01_29\Согласие собствен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KUP\Documents\2022_01_29\Согласие собственни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39" cy="798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C99" w:rsidRPr="00F70CCE" w:rsidSect="00866EE2">
      <w:pgSz w:w="11906" w:h="16838"/>
      <w:pgMar w:top="709" w:right="851" w:bottom="1134" w:left="851" w:header="709" w:footer="6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DC0" w:rsidRDefault="00652DC0" w:rsidP="005157BB">
      <w:pPr>
        <w:spacing w:after="0" w:line="240" w:lineRule="auto"/>
      </w:pPr>
      <w:r>
        <w:separator/>
      </w:r>
    </w:p>
  </w:endnote>
  <w:endnote w:type="continuationSeparator" w:id="0">
    <w:p w:rsidR="00652DC0" w:rsidRDefault="00652DC0" w:rsidP="00515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  <w:szCs w:val="16"/>
      </w:rPr>
      <w:id w:val="512992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43076292"/>
          <w:docPartObj>
            <w:docPartGallery w:val="Page Numbers (Top of Page)"/>
            <w:docPartUnique/>
          </w:docPartObj>
        </w:sdtPr>
        <w:sdtContent>
          <w:p w:rsidR="00574514" w:rsidRPr="00BD27B6" w:rsidRDefault="00574514" w:rsidP="00BD27B6">
            <w:pPr>
              <w:pStyle w:val="af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7B6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="00704A38"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/>
            </w:r>
            <w:r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instrText>PAGE</w:instrText>
            </w:r>
            <w:r w:rsidR="00704A38"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617B15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4</w:t>
            </w:r>
            <w:r w:rsidR="00704A38"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Pr="00BD27B6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="00704A38"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/>
            </w:r>
            <w:r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instrText>NUMPAGES</w:instrText>
            </w:r>
            <w:r w:rsidR="00704A38"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617B15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9</w:t>
            </w:r>
            <w:r w:rsidR="00704A38" w:rsidRPr="00BD27B6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DC0" w:rsidRDefault="00652DC0" w:rsidP="005157BB">
      <w:pPr>
        <w:spacing w:after="0" w:line="240" w:lineRule="auto"/>
      </w:pPr>
      <w:r>
        <w:separator/>
      </w:r>
    </w:p>
  </w:footnote>
  <w:footnote w:type="continuationSeparator" w:id="0">
    <w:p w:rsidR="00652DC0" w:rsidRDefault="00652DC0" w:rsidP="005157BB">
      <w:pPr>
        <w:spacing w:after="0" w:line="240" w:lineRule="auto"/>
      </w:pPr>
      <w:r>
        <w:continuationSeparator/>
      </w:r>
    </w:p>
  </w:footnote>
  <w:footnote w:id="1">
    <w:p w:rsidR="00574514" w:rsidRPr="000B38A3" w:rsidRDefault="00574514">
      <w:pPr>
        <w:pStyle w:val="ae"/>
        <w:rPr>
          <w:rFonts w:ascii="Times New Roman" w:hAnsi="Times New Roman" w:cs="Times New Roman"/>
          <w:sz w:val="16"/>
          <w:szCs w:val="16"/>
        </w:rPr>
      </w:pPr>
      <w:r w:rsidRPr="000B38A3">
        <w:rPr>
          <w:rStyle w:val="af0"/>
          <w:rFonts w:ascii="Times New Roman" w:hAnsi="Times New Roman" w:cs="Times New Roman"/>
          <w:sz w:val="16"/>
          <w:szCs w:val="16"/>
        </w:rPr>
        <w:footnoteRef/>
      </w:r>
      <w:r w:rsidRPr="000B38A3">
        <w:rPr>
          <w:rFonts w:ascii="Times New Roman" w:hAnsi="Times New Roman" w:cs="Times New Roman"/>
          <w:sz w:val="16"/>
          <w:szCs w:val="16"/>
        </w:rPr>
        <w:t xml:space="preserve"> Наименование заявителя - юридического лица или ФИО заявителя - физического лица</w:t>
      </w:r>
    </w:p>
  </w:footnote>
  <w:footnote w:id="2">
    <w:p w:rsidR="00574514" w:rsidRPr="000B38A3" w:rsidRDefault="00574514">
      <w:pPr>
        <w:pStyle w:val="ae"/>
        <w:rPr>
          <w:rFonts w:ascii="Times New Roman" w:hAnsi="Times New Roman" w:cs="Times New Roman"/>
          <w:sz w:val="16"/>
          <w:szCs w:val="16"/>
        </w:rPr>
      </w:pPr>
      <w:r w:rsidRPr="000B38A3">
        <w:rPr>
          <w:rStyle w:val="af0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Д</w:t>
      </w:r>
      <w:r w:rsidRPr="000B38A3">
        <w:rPr>
          <w:rFonts w:ascii="Times New Roman" w:hAnsi="Times New Roman" w:cs="Times New Roman"/>
          <w:sz w:val="16"/>
          <w:szCs w:val="16"/>
        </w:rPr>
        <w:t>ля</w:t>
      </w:r>
      <w:r>
        <w:rPr>
          <w:rFonts w:ascii="Times New Roman" w:hAnsi="Times New Roman" w:cs="Times New Roman"/>
          <w:sz w:val="16"/>
          <w:szCs w:val="16"/>
        </w:rPr>
        <w:t xml:space="preserve"> заявителя -</w:t>
      </w:r>
      <w:r w:rsidRPr="000B38A3">
        <w:rPr>
          <w:rFonts w:ascii="Times New Roman" w:hAnsi="Times New Roman" w:cs="Times New Roman"/>
          <w:sz w:val="16"/>
          <w:szCs w:val="16"/>
        </w:rPr>
        <w:t xml:space="preserve"> физического лица</w:t>
      </w:r>
      <w:r>
        <w:rPr>
          <w:rFonts w:ascii="Times New Roman" w:hAnsi="Times New Roman" w:cs="Times New Roman"/>
          <w:sz w:val="16"/>
          <w:szCs w:val="16"/>
        </w:rPr>
        <w:t xml:space="preserve"> выступающего от своего имени</w:t>
      </w:r>
      <w:r w:rsidRPr="000B38A3">
        <w:rPr>
          <w:rFonts w:ascii="Times New Roman" w:hAnsi="Times New Roman" w:cs="Times New Roman"/>
          <w:sz w:val="16"/>
          <w:szCs w:val="16"/>
        </w:rPr>
        <w:t xml:space="preserve"> указывается «в собственном лице»</w:t>
      </w:r>
    </w:p>
  </w:footnote>
  <w:footnote w:id="3">
    <w:p w:rsidR="00574514" w:rsidRPr="000B38A3" w:rsidRDefault="00574514">
      <w:pPr>
        <w:pStyle w:val="ae"/>
        <w:rPr>
          <w:rFonts w:ascii="Times New Roman" w:hAnsi="Times New Roman" w:cs="Times New Roman"/>
          <w:sz w:val="16"/>
          <w:szCs w:val="16"/>
        </w:rPr>
      </w:pPr>
      <w:r w:rsidRPr="000B38A3">
        <w:rPr>
          <w:rStyle w:val="af0"/>
          <w:rFonts w:ascii="Times New Roman" w:hAnsi="Times New Roman" w:cs="Times New Roman"/>
          <w:sz w:val="16"/>
          <w:szCs w:val="16"/>
        </w:rPr>
        <w:footnoteRef/>
      </w:r>
      <w:r w:rsidRPr="000B38A3">
        <w:rPr>
          <w:rFonts w:ascii="Times New Roman" w:hAnsi="Times New Roman" w:cs="Times New Roman"/>
          <w:sz w:val="16"/>
          <w:szCs w:val="16"/>
        </w:rPr>
        <w:t xml:space="preserve"> Реквизиты документа, подтверждающего полномочия лица на осуществление действий от имени </w:t>
      </w:r>
      <w:r>
        <w:rPr>
          <w:rFonts w:ascii="Times New Roman" w:hAnsi="Times New Roman" w:cs="Times New Roman"/>
          <w:sz w:val="16"/>
          <w:szCs w:val="16"/>
        </w:rPr>
        <w:t>з</w:t>
      </w:r>
      <w:r w:rsidRPr="000B38A3">
        <w:rPr>
          <w:rFonts w:ascii="Times New Roman" w:hAnsi="Times New Roman" w:cs="Times New Roman"/>
          <w:sz w:val="16"/>
          <w:szCs w:val="16"/>
        </w:rPr>
        <w:t>аявителя</w:t>
      </w:r>
      <w:r>
        <w:rPr>
          <w:rFonts w:ascii="Times New Roman" w:hAnsi="Times New Roman" w:cs="Times New Roman"/>
          <w:sz w:val="16"/>
          <w:szCs w:val="16"/>
        </w:rPr>
        <w:t xml:space="preserve">. Для заявителя - </w:t>
      </w:r>
      <w:r w:rsidRPr="000B38A3">
        <w:rPr>
          <w:rFonts w:ascii="Times New Roman" w:hAnsi="Times New Roman" w:cs="Times New Roman"/>
          <w:sz w:val="16"/>
          <w:szCs w:val="16"/>
        </w:rPr>
        <w:t>физического лица</w:t>
      </w:r>
      <w:r>
        <w:rPr>
          <w:rFonts w:ascii="Times New Roman" w:hAnsi="Times New Roman" w:cs="Times New Roman"/>
          <w:sz w:val="16"/>
          <w:szCs w:val="16"/>
        </w:rPr>
        <w:t xml:space="preserve"> выступающего от своего имени – не требует указания;</w:t>
      </w:r>
    </w:p>
  </w:footnote>
  <w:footnote w:id="4">
    <w:p w:rsidR="00574514" w:rsidRPr="000B38A3" w:rsidRDefault="00574514">
      <w:pPr>
        <w:pStyle w:val="ae"/>
        <w:rPr>
          <w:rFonts w:ascii="Times New Roman" w:hAnsi="Times New Roman" w:cs="Times New Roman"/>
        </w:rPr>
      </w:pPr>
      <w:r w:rsidRPr="000B38A3">
        <w:rPr>
          <w:rStyle w:val="af0"/>
          <w:rFonts w:ascii="Times New Roman" w:hAnsi="Times New Roman" w:cs="Times New Roman"/>
          <w:sz w:val="16"/>
          <w:szCs w:val="16"/>
        </w:rPr>
        <w:footnoteRef/>
      </w:r>
      <w:r w:rsidRPr="000B38A3">
        <w:rPr>
          <w:rFonts w:ascii="Times New Roman" w:hAnsi="Times New Roman" w:cs="Times New Roman"/>
          <w:sz w:val="16"/>
          <w:szCs w:val="16"/>
        </w:rPr>
        <w:t xml:space="preserve"> Целевое назна</w:t>
      </w:r>
      <w:r>
        <w:rPr>
          <w:rFonts w:ascii="Times New Roman" w:hAnsi="Times New Roman" w:cs="Times New Roman"/>
          <w:sz w:val="16"/>
          <w:szCs w:val="16"/>
        </w:rPr>
        <w:t>чение в соответствии с пунктом 3</w:t>
      </w:r>
      <w:r w:rsidRPr="000B38A3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0B38A3">
        <w:rPr>
          <w:rFonts w:ascii="Times New Roman" w:hAnsi="Times New Roman" w:cs="Times New Roman"/>
          <w:sz w:val="16"/>
          <w:szCs w:val="16"/>
        </w:rPr>
        <w:t xml:space="preserve"> документации об аукционе.</w:t>
      </w:r>
    </w:p>
  </w:footnote>
  <w:footnote w:id="5">
    <w:p w:rsidR="00574514" w:rsidRPr="00574514" w:rsidRDefault="00574514">
      <w:pPr>
        <w:pStyle w:val="ae"/>
        <w:rPr>
          <w:rFonts w:ascii="Times New Roman" w:hAnsi="Times New Roman" w:cs="Times New Roman"/>
        </w:rPr>
      </w:pPr>
      <w:r w:rsidRPr="00574514">
        <w:rPr>
          <w:rStyle w:val="af0"/>
          <w:rFonts w:ascii="Times New Roman" w:hAnsi="Times New Roman" w:cs="Times New Roman"/>
        </w:rPr>
        <w:footnoteRef/>
      </w:r>
      <w:r w:rsidRPr="00574514">
        <w:rPr>
          <w:rFonts w:ascii="Times New Roman" w:hAnsi="Times New Roman" w:cs="Times New Roman"/>
        </w:rPr>
        <w:t xml:space="preserve"> Заявитель – физическое лицо (не являющее индивидуальным предпринимателем) вправе не вносить указанный пункт в заявку. Заявитель – индивидуальный предприниматель может удалить из указанного пункта фразу «отсутствует решение о ликвидации заявителя – юридического лица».</w:t>
      </w:r>
    </w:p>
  </w:footnote>
  <w:footnote w:id="6">
    <w:p w:rsidR="00574514" w:rsidRPr="00574514" w:rsidRDefault="00574514">
      <w:pPr>
        <w:pStyle w:val="ae"/>
        <w:rPr>
          <w:rFonts w:ascii="Times New Roman" w:hAnsi="Times New Roman" w:cs="Times New Roman"/>
        </w:rPr>
      </w:pPr>
      <w:r w:rsidRPr="00574514">
        <w:rPr>
          <w:rStyle w:val="af0"/>
          <w:rFonts w:ascii="Times New Roman" w:hAnsi="Times New Roman" w:cs="Times New Roman"/>
        </w:rPr>
        <w:footnoteRef/>
      </w:r>
      <w:r w:rsidRPr="00574514">
        <w:rPr>
          <w:rFonts w:ascii="Times New Roman" w:hAnsi="Times New Roman" w:cs="Times New Roman"/>
        </w:rPr>
        <w:t xml:space="preserve"> Указать прилагаемые документы, в соответствии с пунктом 5.5 документации об аукционе. </w:t>
      </w:r>
    </w:p>
  </w:footnote>
  <w:footnote w:id="7">
    <w:p w:rsidR="00574514" w:rsidRPr="00574514" w:rsidRDefault="00574514">
      <w:pPr>
        <w:pStyle w:val="ae"/>
        <w:rPr>
          <w:rFonts w:ascii="Times New Roman" w:hAnsi="Times New Roman" w:cs="Times New Roman"/>
        </w:rPr>
      </w:pPr>
      <w:r w:rsidRPr="00574514">
        <w:rPr>
          <w:rStyle w:val="af0"/>
          <w:rFonts w:ascii="Times New Roman" w:hAnsi="Times New Roman" w:cs="Times New Roman"/>
        </w:rPr>
        <w:footnoteRef/>
      </w:r>
      <w:r w:rsidRPr="00574514">
        <w:rPr>
          <w:rFonts w:ascii="Times New Roman" w:hAnsi="Times New Roman" w:cs="Times New Roman"/>
        </w:rPr>
        <w:t xml:space="preserve"> Должность – для представителя заявителя – юридического лица; для физического лица – индивидуального предпринимателя – указание «индивидуальный предприниматель»</w:t>
      </w:r>
    </w:p>
  </w:footnote>
  <w:footnote w:id="8">
    <w:p w:rsidR="00574514" w:rsidRPr="00574514" w:rsidRDefault="00574514">
      <w:pPr>
        <w:pStyle w:val="ae"/>
        <w:rPr>
          <w:rFonts w:ascii="Times New Roman" w:hAnsi="Times New Roman" w:cs="Times New Roman"/>
        </w:rPr>
      </w:pPr>
      <w:r w:rsidRPr="00574514">
        <w:rPr>
          <w:rStyle w:val="af0"/>
          <w:rFonts w:ascii="Times New Roman" w:hAnsi="Times New Roman" w:cs="Times New Roman"/>
        </w:rPr>
        <w:footnoteRef/>
      </w:r>
      <w:r w:rsidRPr="00574514">
        <w:rPr>
          <w:rFonts w:ascii="Times New Roman" w:hAnsi="Times New Roman" w:cs="Times New Roman"/>
        </w:rPr>
        <w:t xml:space="preserve"> Подпись заявителя (представителя заявителя)</w:t>
      </w:r>
    </w:p>
  </w:footnote>
  <w:footnote w:id="9">
    <w:p w:rsidR="00574514" w:rsidRPr="00574514" w:rsidRDefault="00574514">
      <w:pPr>
        <w:pStyle w:val="ae"/>
        <w:rPr>
          <w:rFonts w:ascii="Times New Roman" w:hAnsi="Times New Roman" w:cs="Times New Roman"/>
        </w:rPr>
      </w:pPr>
      <w:r w:rsidRPr="00574514">
        <w:rPr>
          <w:rStyle w:val="af0"/>
          <w:rFonts w:ascii="Times New Roman" w:hAnsi="Times New Roman" w:cs="Times New Roman"/>
        </w:rPr>
        <w:footnoteRef/>
      </w:r>
      <w:r w:rsidRPr="00574514">
        <w:rPr>
          <w:rFonts w:ascii="Times New Roman" w:hAnsi="Times New Roman" w:cs="Times New Roman"/>
        </w:rPr>
        <w:t xml:space="preserve"> Расшифровка подписи: фамилия, имя, отчество (полностью)</w:t>
      </w:r>
    </w:p>
  </w:footnote>
  <w:footnote w:id="10">
    <w:p w:rsidR="00574514" w:rsidRDefault="00574514">
      <w:pPr>
        <w:pStyle w:val="ae"/>
      </w:pPr>
      <w:r w:rsidRPr="00574514">
        <w:rPr>
          <w:rStyle w:val="af0"/>
          <w:rFonts w:ascii="Times New Roman" w:hAnsi="Times New Roman" w:cs="Times New Roman"/>
        </w:rPr>
        <w:footnoteRef/>
      </w:r>
      <w:r w:rsidRPr="00574514">
        <w:rPr>
          <w:rFonts w:ascii="Times New Roman" w:hAnsi="Times New Roman" w:cs="Times New Roman"/>
        </w:rPr>
        <w:t xml:space="preserve"> Печать заявителя (при наличии)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3C88A78"/>
    <w:lvl w:ilvl="0">
      <w:start w:val="1"/>
      <w:numFmt w:val="decimal"/>
      <w:pStyle w:val="-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</w:abstractNum>
  <w:abstractNum w:abstractNumId="1">
    <w:nsid w:val="FFFFFF89"/>
    <w:multiLevelType w:val="singleLevel"/>
    <w:tmpl w:val="DA7450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-294"/>
        </w:tabs>
        <w:ind w:left="66" w:firstLine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-5"/>
        </w:tabs>
        <w:ind w:left="1435" w:firstLine="252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-5"/>
        </w:tabs>
        <w:ind w:left="2155" w:firstLine="414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2875" w:firstLine="540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-5"/>
        </w:tabs>
        <w:ind w:left="3595" w:firstLine="684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-5"/>
        </w:tabs>
        <w:ind w:left="4315" w:firstLine="846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-5"/>
        </w:tabs>
        <w:ind w:left="5035" w:firstLine="972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-5"/>
        </w:tabs>
        <w:ind w:left="5755" w:firstLine="111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-5"/>
        </w:tabs>
        <w:ind w:left="6475" w:firstLine="12780"/>
      </w:pPr>
      <w:rPr>
        <w:position w:val="0"/>
        <w:sz w:val="24"/>
        <w:vertAlign w:val="baseline"/>
      </w:rPr>
    </w:lvl>
  </w:abstractNum>
  <w:abstractNum w:abstractNumId="3">
    <w:nsid w:val="0000002B"/>
    <w:multiLevelType w:val="multilevel"/>
    <w:tmpl w:val="0000002B"/>
    <w:name w:val="WW8Num43"/>
    <w:lvl w:ilvl="0">
      <w:start w:val="1"/>
      <w:numFmt w:val="bullet"/>
      <w:lvlText w:val="-"/>
      <w:lvlJc w:val="left"/>
      <w:pPr>
        <w:tabs>
          <w:tab w:val="num" w:pos="0"/>
        </w:tabs>
        <w:ind w:left="720" w:firstLine="360"/>
      </w:pPr>
      <w:rPr>
        <w:rFonts w:ascii="Liberation Serif" w:hAnsi="Liberation Serif" w:cs="Liberation Serif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firstLine="1080"/>
      </w:pPr>
      <w:rPr>
        <w:rFonts w:ascii="Liberation Serif" w:hAnsi="Liberation Serif" w:cs="Liberation Serif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firstLine="1800"/>
      </w:pPr>
      <w:rPr>
        <w:rFonts w:ascii="Liberation Serif" w:hAnsi="Liberation Serif" w:cs="Liberation Serif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firstLine="2520"/>
      </w:pPr>
      <w:rPr>
        <w:rFonts w:ascii="Liberation Serif" w:hAnsi="Liberation Serif" w:cs="Liberation Serif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firstLine="3240"/>
      </w:pPr>
      <w:rPr>
        <w:rFonts w:ascii="Liberation Serif" w:hAnsi="Liberation Serif" w:cs="Liberation Serif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firstLine="3960"/>
      </w:pPr>
      <w:rPr>
        <w:rFonts w:ascii="Liberation Serif" w:hAnsi="Liberation Serif" w:cs="Liberation Serif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firstLine="4680"/>
      </w:pPr>
      <w:rPr>
        <w:rFonts w:ascii="Liberation Serif" w:hAnsi="Liberation Serif" w:cs="Liberation Serif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firstLine="5400"/>
      </w:pPr>
      <w:rPr>
        <w:rFonts w:ascii="Liberation Serif" w:hAnsi="Liberation Serif" w:cs="Liberation Serif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firstLine="6120"/>
      </w:pPr>
      <w:rPr>
        <w:rFonts w:ascii="Liberation Serif" w:hAnsi="Liberation Serif" w:cs="Liberation Serif"/>
        <w:u w:val="none"/>
      </w:rPr>
    </w:lvl>
  </w:abstractNum>
  <w:abstractNum w:abstractNumId="4">
    <w:nsid w:val="077550D7"/>
    <w:multiLevelType w:val="hybridMultilevel"/>
    <w:tmpl w:val="0E3A43C6"/>
    <w:lvl w:ilvl="0" w:tplc="623034C0">
      <w:start w:val="1"/>
      <w:numFmt w:val="russianLower"/>
      <w:lvlText w:val="%1)"/>
      <w:lvlJc w:val="left"/>
      <w:pPr>
        <w:ind w:left="1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5">
    <w:nsid w:val="081C4EAD"/>
    <w:multiLevelType w:val="hybridMultilevel"/>
    <w:tmpl w:val="30A20B92"/>
    <w:lvl w:ilvl="0" w:tplc="54F830BA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B8C1B63"/>
    <w:multiLevelType w:val="multilevel"/>
    <w:tmpl w:val="B5ECCDA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93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3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440"/>
      </w:pPr>
      <w:rPr>
        <w:rFonts w:hint="default"/>
      </w:rPr>
    </w:lvl>
  </w:abstractNum>
  <w:abstractNum w:abstractNumId="7">
    <w:nsid w:val="0F141500"/>
    <w:multiLevelType w:val="hybridMultilevel"/>
    <w:tmpl w:val="B29CA1B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A1F552C"/>
    <w:multiLevelType w:val="multilevel"/>
    <w:tmpl w:val="72885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E0967C9"/>
    <w:multiLevelType w:val="multilevel"/>
    <w:tmpl w:val="6BF2AC06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1FA242C1"/>
    <w:multiLevelType w:val="multilevel"/>
    <w:tmpl w:val="EC4E0C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14F1DAD"/>
    <w:multiLevelType w:val="multilevel"/>
    <w:tmpl w:val="5BAE82CE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A524DAC"/>
    <w:multiLevelType w:val="multilevel"/>
    <w:tmpl w:val="0F44109C"/>
    <w:lvl w:ilvl="0">
      <w:start w:val="2"/>
      <w:numFmt w:val="decimal"/>
      <w:lvlText w:val="%1"/>
      <w:lvlJc w:val="left"/>
      <w:pPr>
        <w:ind w:left="510" w:hanging="510"/>
      </w:pPr>
      <w:rPr>
        <w:rFonts w:cstheme="minorBidi" w:hint="default"/>
      </w:rPr>
    </w:lvl>
    <w:lvl w:ilvl="1">
      <w:start w:val="28"/>
      <w:numFmt w:val="decimal"/>
      <w:lvlText w:val="%1.%2"/>
      <w:lvlJc w:val="left"/>
      <w:pPr>
        <w:ind w:left="510" w:hanging="51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3">
    <w:nsid w:val="2A926234"/>
    <w:multiLevelType w:val="hybridMultilevel"/>
    <w:tmpl w:val="57803C3C"/>
    <w:lvl w:ilvl="0" w:tplc="EA0EAE9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2BB0495E"/>
    <w:multiLevelType w:val="hybridMultilevel"/>
    <w:tmpl w:val="9FD6863C"/>
    <w:lvl w:ilvl="0" w:tplc="54F830BA">
      <w:start w:val="1"/>
      <w:numFmt w:val="russianLower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56686B"/>
    <w:multiLevelType w:val="hybridMultilevel"/>
    <w:tmpl w:val="1792B1EA"/>
    <w:lvl w:ilvl="0" w:tplc="E4F065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F6125"/>
    <w:multiLevelType w:val="multilevel"/>
    <w:tmpl w:val="4A0AF24A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4F12E30"/>
    <w:multiLevelType w:val="hybridMultilevel"/>
    <w:tmpl w:val="239EC992"/>
    <w:lvl w:ilvl="0" w:tplc="E4F065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24D5B"/>
    <w:multiLevelType w:val="multilevel"/>
    <w:tmpl w:val="6F3E13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>
    <w:nsid w:val="37EB772F"/>
    <w:multiLevelType w:val="multilevel"/>
    <w:tmpl w:val="2DEE4BBE"/>
    <w:lvl w:ilvl="0">
      <w:start w:val="1"/>
      <w:numFmt w:val="decimal"/>
      <w:lvlText w:val="2.23.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8CB1488"/>
    <w:multiLevelType w:val="multilevel"/>
    <w:tmpl w:val="9CC82C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DA104D8"/>
    <w:multiLevelType w:val="multilevel"/>
    <w:tmpl w:val="3AD689A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  <w:lvl w:ilvl="1">
      <w:start w:val="1"/>
      <w:numFmt w:val="decimal"/>
      <w:pStyle w:val="1"/>
      <w:lvlText w:val="%1.%2."/>
      <w:lvlJc w:val="left"/>
      <w:pPr>
        <w:tabs>
          <w:tab w:val="num" w:pos="1713"/>
        </w:tabs>
        <w:ind w:firstLine="567"/>
      </w:pPr>
      <w:rPr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47EA1A6A"/>
    <w:multiLevelType w:val="hybridMultilevel"/>
    <w:tmpl w:val="107269BA"/>
    <w:lvl w:ilvl="0" w:tplc="E4F065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278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9545944"/>
    <w:multiLevelType w:val="hybridMultilevel"/>
    <w:tmpl w:val="7EA60A22"/>
    <w:lvl w:ilvl="0" w:tplc="E4F0652A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113D70"/>
    <w:multiLevelType w:val="hybridMultilevel"/>
    <w:tmpl w:val="7E8EABAA"/>
    <w:lvl w:ilvl="0" w:tplc="36001E4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A880D37"/>
    <w:multiLevelType w:val="hybridMultilevel"/>
    <w:tmpl w:val="027CA6A4"/>
    <w:lvl w:ilvl="0" w:tplc="B3AEC9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4B2AEA"/>
    <w:multiLevelType w:val="multilevel"/>
    <w:tmpl w:val="61CE813E"/>
    <w:lvl w:ilvl="0">
      <w:start w:val="1"/>
      <w:numFmt w:val="lowerLetter"/>
      <w:lvlText w:val="(%1)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pStyle w:val="ListAlpha1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8">
    <w:nsid w:val="4CC0203A"/>
    <w:multiLevelType w:val="hybridMultilevel"/>
    <w:tmpl w:val="FA1218DC"/>
    <w:lvl w:ilvl="0" w:tplc="A2508A66">
      <w:start w:val="1"/>
      <w:numFmt w:val="decimal"/>
      <w:lvlText w:val="2.%1"/>
      <w:lvlJc w:val="center"/>
      <w:pPr>
        <w:ind w:left="786" w:hanging="360"/>
      </w:pPr>
      <w:rPr>
        <w:rFonts w:hint="default"/>
      </w:rPr>
    </w:lvl>
    <w:lvl w:ilvl="1" w:tplc="B50AB56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4B31CCF"/>
    <w:multiLevelType w:val="multilevel"/>
    <w:tmpl w:val="87B0C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7B57CD5"/>
    <w:multiLevelType w:val="multilevel"/>
    <w:tmpl w:val="2E02603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93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3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440"/>
      </w:pPr>
      <w:rPr>
        <w:rFonts w:hint="default"/>
      </w:rPr>
    </w:lvl>
  </w:abstractNum>
  <w:abstractNum w:abstractNumId="31">
    <w:nsid w:val="58075FA7"/>
    <w:multiLevelType w:val="hybridMultilevel"/>
    <w:tmpl w:val="9E5E2DE0"/>
    <w:lvl w:ilvl="0" w:tplc="DD1C26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8241C02"/>
    <w:multiLevelType w:val="hybridMultilevel"/>
    <w:tmpl w:val="73481EE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87E173E"/>
    <w:multiLevelType w:val="hybridMultilevel"/>
    <w:tmpl w:val="92684696"/>
    <w:lvl w:ilvl="0" w:tplc="196CAC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F05005"/>
    <w:multiLevelType w:val="hybridMultilevel"/>
    <w:tmpl w:val="2C46FDDE"/>
    <w:lvl w:ilvl="0" w:tplc="E4F065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FC0876"/>
    <w:multiLevelType w:val="hybridMultilevel"/>
    <w:tmpl w:val="FA1218DC"/>
    <w:lvl w:ilvl="0" w:tplc="A2508A66">
      <w:start w:val="1"/>
      <w:numFmt w:val="decimal"/>
      <w:lvlText w:val="2.%1"/>
      <w:lvlJc w:val="center"/>
      <w:pPr>
        <w:ind w:left="502" w:hanging="360"/>
      </w:pPr>
      <w:rPr>
        <w:rFonts w:hint="default"/>
      </w:rPr>
    </w:lvl>
    <w:lvl w:ilvl="1" w:tplc="B50AB56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DF969B4"/>
    <w:multiLevelType w:val="hybridMultilevel"/>
    <w:tmpl w:val="B95811DE"/>
    <w:lvl w:ilvl="0" w:tplc="B3AEC9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1B7AE3"/>
    <w:multiLevelType w:val="multilevel"/>
    <w:tmpl w:val="40E29E52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63992B45"/>
    <w:multiLevelType w:val="hybridMultilevel"/>
    <w:tmpl w:val="5B346558"/>
    <w:lvl w:ilvl="0" w:tplc="54F830BA">
      <w:start w:val="1"/>
      <w:numFmt w:val="russianLower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065F61"/>
    <w:multiLevelType w:val="hybridMultilevel"/>
    <w:tmpl w:val="537C2A80"/>
    <w:lvl w:ilvl="0" w:tplc="B61CE268">
      <w:start w:val="1"/>
      <w:numFmt w:val="decimal"/>
      <w:lvlText w:val="%1)"/>
      <w:lvlJc w:val="left"/>
      <w:pPr>
        <w:ind w:left="206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0">
    <w:nsid w:val="69C866F7"/>
    <w:multiLevelType w:val="multilevel"/>
    <w:tmpl w:val="C2D63F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>
    <w:nsid w:val="6A2A2B7B"/>
    <w:multiLevelType w:val="hybridMultilevel"/>
    <w:tmpl w:val="FA1218DC"/>
    <w:lvl w:ilvl="0" w:tplc="A2508A66">
      <w:start w:val="1"/>
      <w:numFmt w:val="decimal"/>
      <w:lvlText w:val="2.%1"/>
      <w:lvlJc w:val="center"/>
      <w:pPr>
        <w:ind w:left="502" w:hanging="360"/>
      </w:pPr>
      <w:rPr>
        <w:rFonts w:hint="default"/>
      </w:rPr>
    </w:lvl>
    <w:lvl w:ilvl="1" w:tplc="B50AB56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B441AC"/>
    <w:multiLevelType w:val="hybridMultilevel"/>
    <w:tmpl w:val="4F7847F8"/>
    <w:lvl w:ilvl="0" w:tplc="B3AEC9FE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>
    <w:nsid w:val="6B265710"/>
    <w:multiLevelType w:val="multilevel"/>
    <w:tmpl w:val="E6501B2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u w:val="none"/>
      </w:rPr>
    </w:lvl>
    <w:lvl w:ilvl="1">
      <w:start w:val="26"/>
      <w:numFmt w:val="decimal"/>
      <w:lvlText w:val="%1.%2."/>
      <w:lvlJc w:val="left"/>
      <w:pPr>
        <w:ind w:left="555" w:hanging="55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none"/>
      </w:rPr>
    </w:lvl>
  </w:abstractNum>
  <w:abstractNum w:abstractNumId="44">
    <w:nsid w:val="6F031014"/>
    <w:multiLevelType w:val="multilevel"/>
    <w:tmpl w:val="EC4E0C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nsid w:val="709B42B4"/>
    <w:multiLevelType w:val="hybridMultilevel"/>
    <w:tmpl w:val="807ECED8"/>
    <w:lvl w:ilvl="0" w:tplc="36001E4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3782420"/>
    <w:multiLevelType w:val="multilevel"/>
    <w:tmpl w:val="29D4F7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4941E94"/>
    <w:multiLevelType w:val="multilevel"/>
    <w:tmpl w:val="2E02603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93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3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440"/>
      </w:pPr>
      <w:rPr>
        <w:rFonts w:hint="default"/>
      </w:rPr>
    </w:lvl>
  </w:abstractNum>
  <w:abstractNum w:abstractNumId="48">
    <w:nsid w:val="79E33A75"/>
    <w:multiLevelType w:val="hybridMultilevel"/>
    <w:tmpl w:val="9F76E8A0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9">
    <w:nsid w:val="7AE450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0">
    <w:nsid w:val="7FED6A47"/>
    <w:multiLevelType w:val="hybridMultilevel"/>
    <w:tmpl w:val="28B40046"/>
    <w:lvl w:ilvl="0" w:tplc="E4F0652A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4"/>
  </w:num>
  <w:num w:numId="3">
    <w:abstractNumId w:val="28"/>
  </w:num>
  <w:num w:numId="4">
    <w:abstractNumId w:val="17"/>
  </w:num>
  <w:num w:numId="5">
    <w:abstractNumId w:val="33"/>
  </w:num>
  <w:num w:numId="6">
    <w:abstractNumId w:val="19"/>
  </w:num>
  <w:num w:numId="7">
    <w:abstractNumId w:val="5"/>
  </w:num>
  <w:num w:numId="8">
    <w:abstractNumId w:val="22"/>
  </w:num>
  <w:num w:numId="9">
    <w:abstractNumId w:val="1"/>
  </w:num>
  <w:num w:numId="10">
    <w:abstractNumId w:val="34"/>
  </w:num>
  <w:num w:numId="11">
    <w:abstractNumId w:val="48"/>
  </w:num>
  <w:num w:numId="12">
    <w:abstractNumId w:val="27"/>
  </w:num>
  <w:num w:numId="13">
    <w:abstractNumId w:val="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7"/>
  </w:num>
  <w:num w:numId="18">
    <w:abstractNumId w:val="43"/>
  </w:num>
  <w:num w:numId="19">
    <w:abstractNumId w:val="16"/>
  </w:num>
  <w:num w:numId="20">
    <w:abstractNumId w:val="12"/>
  </w:num>
  <w:num w:numId="21">
    <w:abstractNumId w:val="26"/>
  </w:num>
  <w:num w:numId="22">
    <w:abstractNumId w:val="24"/>
  </w:num>
  <w:num w:numId="23">
    <w:abstractNumId w:val="50"/>
  </w:num>
  <w:num w:numId="24">
    <w:abstractNumId w:val="32"/>
  </w:num>
  <w:num w:numId="25">
    <w:abstractNumId w:val="42"/>
  </w:num>
  <w:num w:numId="26">
    <w:abstractNumId w:val="36"/>
  </w:num>
  <w:num w:numId="27">
    <w:abstractNumId w:val="4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4"/>
  </w:num>
  <w:num w:numId="32">
    <w:abstractNumId w:val="49"/>
  </w:num>
  <w:num w:numId="33">
    <w:abstractNumId w:val="40"/>
  </w:num>
  <w:num w:numId="34">
    <w:abstractNumId w:val="46"/>
  </w:num>
  <w:num w:numId="35">
    <w:abstractNumId w:val="13"/>
  </w:num>
  <w:num w:numId="36">
    <w:abstractNumId w:val="18"/>
  </w:num>
  <w:num w:numId="37">
    <w:abstractNumId w:val="10"/>
  </w:num>
  <w:num w:numId="38">
    <w:abstractNumId w:val="20"/>
  </w:num>
  <w:num w:numId="39">
    <w:abstractNumId w:val="39"/>
  </w:num>
  <w:num w:numId="40">
    <w:abstractNumId w:val="35"/>
  </w:num>
  <w:num w:numId="41">
    <w:abstractNumId w:val="41"/>
  </w:num>
  <w:num w:numId="42">
    <w:abstractNumId w:val="7"/>
  </w:num>
  <w:num w:numId="43">
    <w:abstractNumId w:val="29"/>
  </w:num>
  <w:num w:numId="44">
    <w:abstractNumId w:val="31"/>
  </w:num>
  <w:num w:numId="45">
    <w:abstractNumId w:val="45"/>
  </w:num>
  <w:num w:numId="46">
    <w:abstractNumId w:val="6"/>
  </w:num>
  <w:num w:numId="47">
    <w:abstractNumId w:val="30"/>
  </w:num>
  <w:num w:numId="48">
    <w:abstractNumId w:val="25"/>
  </w:num>
  <w:num w:numId="49">
    <w:abstractNumId w:val="23"/>
  </w:num>
  <w:num w:numId="50">
    <w:abstractNumId w:va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3F6D"/>
    <w:rsid w:val="00000384"/>
    <w:rsid w:val="00000E2E"/>
    <w:rsid w:val="00000EB3"/>
    <w:rsid w:val="00001569"/>
    <w:rsid w:val="000024CF"/>
    <w:rsid w:val="0000319E"/>
    <w:rsid w:val="000034C5"/>
    <w:rsid w:val="0000469C"/>
    <w:rsid w:val="000061DC"/>
    <w:rsid w:val="00010B86"/>
    <w:rsid w:val="00012032"/>
    <w:rsid w:val="00012773"/>
    <w:rsid w:val="00012F1E"/>
    <w:rsid w:val="000143FD"/>
    <w:rsid w:val="0001585D"/>
    <w:rsid w:val="000168BB"/>
    <w:rsid w:val="00017065"/>
    <w:rsid w:val="000208C4"/>
    <w:rsid w:val="00022A51"/>
    <w:rsid w:val="000246CE"/>
    <w:rsid w:val="00030CD8"/>
    <w:rsid w:val="0003120E"/>
    <w:rsid w:val="000334BD"/>
    <w:rsid w:val="00033F92"/>
    <w:rsid w:val="00036B2D"/>
    <w:rsid w:val="000377BB"/>
    <w:rsid w:val="0003782E"/>
    <w:rsid w:val="000414E9"/>
    <w:rsid w:val="00042903"/>
    <w:rsid w:val="00042C7E"/>
    <w:rsid w:val="00044CB7"/>
    <w:rsid w:val="00045822"/>
    <w:rsid w:val="00045B99"/>
    <w:rsid w:val="000463B1"/>
    <w:rsid w:val="00051539"/>
    <w:rsid w:val="00052FD4"/>
    <w:rsid w:val="00054069"/>
    <w:rsid w:val="000542DE"/>
    <w:rsid w:val="00054340"/>
    <w:rsid w:val="00060F8F"/>
    <w:rsid w:val="00063D7B"/>
    <w:rsid w:val="0006467C"/>
    <w:rsid w:val="00065ED7"/>
    <w:rsid w:val="00065F33"/>
    <w:rsid w:val="00071D76"/>
    <w:rsid w:val="000732F8"/>
    <w:rsid w:val="00073991"/>
    <w:rsid w:val="000742D2"/>
    <w:rsid w:val="00075628"/>
    <w:rsid w:val="00080CE6"/>
    <w:rsid w:val="00080F17"/>
    <w:rsid w:val="000815BC"/>
    <w:rsid w:val="000823B6"/>
    <w:rsid w:val="00082822"/>
    <w:rsid w:val="00083E23"/>
    <w:rsid w:val="00084B6C"/>
    <w:rsid w:val="000856ED"/>
    <w:rsid w:val="00090275"/>
    <w:rsid w:val="00090A48"/>
    <w:rsid w:val="00090BAF"/>
    <w:rsid w:val="00092B3B"/>
    <w:rsid w:val="0009305E"/>
    <w:rsid w:val="00093733"/>
    <w:rsid w:val="00093E74"/>
    <w:rsid w:val="00094226"/>
    <w:rsid w:val="00095B06"/>
    <w:rsid w:val="000964C7"/>
    <w:rsid w:val="0009668E"/>
    <w:rsid w:val="000A2708"/>
    <w:rsid w:val="000A4075"/>
    <w:rsid w:val="000A7686"/>
    <w:rsid w:val="000B044D"/>
    <w:rsid w:val="000B38A3"/>
    <w:rsid w:val="000B442E"/>
    <w:rsid w:val="000B4810"/>
    <w:rsid w:val="000B7ABC"/>
    <w:rsid w:val="000C25EE"/>
    <w:rsid w:val="000C5523"/>
    <w:rsid w:val="000D099A"/>
    <w:rsid w:val="000D305C"/>
    <w:rsid w:val="000D40B7"/>
    <w:rsid w:val="000E1701"/>
    <w:rsid w:val="000E2F65"/>
    <w:rsid w:val="000E4A0A"/>
    <w:rsid w:val="000E506A"/>
    <w:rsid w:val="000F4511"/>
    <w:rsid w:val="000F6A56"/>
    <w:rsid w:val="00106A88"/>
    <w:rsid w:val="00107446"/>
    <w:rsid w:val="001113C7"/>
    <w:rsid w:val="00113A40"/>
    <w:rsid w:val="00114C73"/>
    <w:rsid w:val="00115F2C"/>
    <w:rsid w:val="00115FE1"/>
    <w:rsid w:val="0011666E"/>
    <w:rsid w:val="00120FFC"/>
    <w:rsid w:val="001223F2"/>
    <w:rsid w:val="0012344B"/>
    <w:rsid w:val="00124D76"/>
    <w:rsid w:val="00132575"/>
    <w:rsid w:val="001325DF"/>
    <w:rsid w:val="00135CDC"/>
    <w:rsid w:val="0014139A"/>
    <w:rsid w:val="00142530"/>
    <w:rsid w:val="00143132"/>
    <w:rsid w:val="00147BC8"/>
    <w:rsid w:val="00155780"/>
    <w:rsid w:val="001619FE"/>
    <w:rsid w:val="00162147"/>
    <w:rsid w:val="001656E8"/>
    <w:rsid w:val="0016607C"/>
    <w:rsid w:val="0016627A"/>
    <w:rsid w:val="00167763"/>
    <w:rsid w:val="00170B2B"/>
    <w:rsid w:val="001733C2"/>
    <w:rsid w:val="0017370B"/>
    <w:rsid w:val="00173D8F"/>
    <w:rsid w:val="00174C16"/>
    <w:rsid w:val="00175B19"/>
    <w:rsid w:val="00177453"/>
    <w:rsid w:val="00183A34"/>
    <w:rsid w:val="001862F7"/>
    <w:rsid w:val="0019235E"/>
    <w:rsid w:val="00195F4C"/>
    <w:rsid w:val="001A3F6D"/>
    <w:rsid w:val="001A463D"/>
    <w:rsid w:val="001A4952"/>
    <w:rsid w:val="001A7AFD"/>
    <w:rsid w:val="001B07F9"/>
    <w:rsid w:val="001B1CA1"/>
    <w:rsid w:val="001B7ECB"/>
    <w:rsid w:val="001C463B"/>
    <w:rsid w:val="001D05DB"/>
    <w:rsid w:val="001D05FB"/>
    <w:rsid w:val="001D16B6"/>
    <w:rsid w:val="001D2848"/>
    <w:rsid w:val="001D5336"/>
    <w:rsid w:val="001D5692"/>
    <w:rsid w:val="001E0E98"/>
    <w:rsid w:val="001E526D"/>
    <w:rsid w:val="001E7904"/>
    <w:rsid w:val="001F1F49"/>
    <w:rsid w:val="001F7F94"/>
    <w:rsid w:val="00203781"/>
    <w:rsid w:val="0020464A"/>
    <w:rsid w:val="0020767C"/>
    <w:rsid w:val="0021574B"/>
    <w:rsid w:val="00215E5B"/>
    <w:rsid w:val="002215B2"/>
    <w:rsid w:val="00221967"/>
    <w:rsid w:val="002224BA"/>
    <w:rsid w:val="00222929"/>
    <w:rsid w:val="00223711"/>
    <w:rsid w:val="0023016E"/>
    <w:rsid w:val="00232ECA"/>
    <w:rsid w:val="0023443B"/>
    <w:rsid w:val="002353E3"/>
    <w:rsid w:val="00237E2A"/>
    <w:rsid w:val="00240C3C"/>
    <w:rsid w:val="002446AE"/>
    <w:rsid w:val="00251A1B"/>
    <w:rsid w:val="00253488"/>
    <w:rsid w:val="00254D1F"/>
    <w:rsid w:val="00256AD9"/>
    <w:rsid w:val="002571CE"/>
    <w:rsid w:val="00261BE9"/>
    <w:rsid w:val="0026331E"/>
    <w:rsid w:val="00264566"/>
    <w:rsid w:val="00267E73"/>
    <w:rsid w:val="0027034D"/>
    <w:rsid w:val="0027254E"/>
    <w:rsid w:val="00272BFE"/>
    <w:rsid w:val="00273E1C"/>
    <w:rsid w:val="00276B30"/>
    <w:rsid w:val="00277BD5"/>
    <w:rsid w:val="002800E2"/>
    <w:rsid w:val="00280EAB"/>
    <w:rsid w:val="002813A6"/>
    <w:rsid w:val="00282F1D"/>
    <w:rsid w:val="00284622"/>
    <w:rsid w:val="00285FFC"/>
    <w:rsid w:val="0028762E"/>
    <w:rsid w:val="002965B5"/>
    <w:rsid w:val="00297346"/>
    <w:rsid w:val="002A200D"/>
    <w:rsid w:val="002A29C8"/>
    <w:rsid w:val="002A3667"/>
    <w:rsid w:val="002A40BB"/>
    <w:rsid w:val="002A4F2E"/>
    <w:rsid w:val="002B1EF4"/>
    <w:rsid w:val="002B4077"/>
    <w:rsid w:val="002B4C96"/>
    <w:rsid w:val="002B5425"/>
    <w:rsid w:val="002B6043"/>
    <w:rsid w:val="002C0728"/>
    <w:rsid w:val="002C0E75"/>
    <w:rsid w:val="002C11B8"/>
    <w:rsid w:val="002C2E92"/>
    <w:rsid w:val="002C3111"/>
    <w:rsid w:val="002C495A"/>
    <w:rsid w:val="002C517F"/>
    <w:rsid w:val="002D039F"/>
    <w:rsid w:val="002D1E86"/>
    <w:rsid w:val="002D2F1F"/>
    <w:rsid w:val="002D5AD8"/>
    <w:rsid w:val="002D5F25"/>
    <w:rsid w:val="002E4632"/>
    <w:rsid w:val="002E557D"/>
    <w:rsid w:val="002E5939"/>
    <w:rsid w:val="002F15E7"/>
    <w:rsid w:val="002F2EFD"/>
    <w:rsid w:val="002F3DFD"/>
    <w:rsid w:val="002F66B1"/>
    <w:rsid w:val="002F6E33"/>
    <w:rsid w:val="00300815"/>
    <w:rsid w:val="003010F1"/>
    <w:rsid w:val="00306CBC"/>
    <w:rsid w:val="00311700"/>
    <w:rsid w:val="003137D6"/>
    <w:rsid w:val="003166CF"/>
    <w:rsid w:val="00316927"/>
    <w:rsid w:val="003177FA"/>
    <w:rsid w:val="0032279A"/>
    <w:rsid w:val="00323EF6"/>
    <w:rsid w:val="003262D4"/>
    <w:rsid w:val="0032714B"/>
    <w:rsid w:val="00330B6D"/>
    <w:rsid w:val="0033171B"/>
    <w:rsid w:val="0033227A"/>
    <w:rsid w:val="00332430"/>
    <w:rsid w:val="003344F3"/>
    <w:rsid w:val="00334754"/>
    <w:rsid w:val="00337315"/>
    <w:rsid w:val="00340760"/>
    <w:rsid w:val="00346AF8"/>
    <w:rsid w:val="00346DD6"/>
    <w:rsid w:val="003528A5"/>
    <w:rsid w:val="00355F21"/>
    <w:rsid w:val="003602BB"/>
    <w:rsid w:val="003606C1"/>
    <w:rsid w:val="00362CE8"/>
    <w:rsid w:val="0036532F"/>
    <w:rsid w:val="00366E4F"/>
    <w:rsid w:val="00366EA2"/>
    <w:rsid w:val="003725A5"/>
    <w:rsid w:val="00373C6A"/>
    <w:rsid w:val="00375342"/>
    <w:rsid w:val="00380B6B"/>
    <w:rsid w:val="00381F3D"/>
    <w:rsid w:val="00383EC0"/>
    <w:rsid w:val="00391F11"/>
    <w:rsid w:val="003938B8"/>
    <w:rsid w:val="00394332"/>
    <w:rsid w:val="003A07F6"/>
    <w:rsid w:val="003A189F"/>
    <w:rsid w:val="003A2892"/>
    <w:rsid w:val="003A2E51"/>
    <w:rsid w:val="003A78D5"/>
    <w:rsid w:val="003B0AA1"/>
    <w:rsid w:val="003B0E38"/>
    <w:rsid w:val="003B11A9"/>
    <w:rsid w:val="003B1942"/>
    <w:rsid w:val="003B2572"/>
    <w:rsid w:val="003B40A7"/>
    <w:rsid w:val="003B533F"/>
    <w:rsid w:val="003B64BE"/>
    <w:rsid w:val="003C18B9"/>
    <w:rsid w:val="003C1ADB"/>
    <w:rsid w:val="003C3CFE"/>
    <w:rsid w:val="003C4FF3"/>
    <w:rsid w:val="003C5447"/>
    <w:rsid w:val="003C7C48"/>
    <w:rsid w:val="003D0548"/>
    <w:rsid w:val="003D0AA0"/>
    <w:rsid w:val="003D3082"/>
    <w:rsid w:val="003D3821"/>
    <w:rsid w:val="003D39E0"/>
    <w:rsid w:val="003D3EE6"/>
    <w:rsid w:val="003D4322"/>
    <w:rsid w:val="003F1DFC"/>
    <w:rsid w:val="003F2597"/>
    <w:rsid w:val="003F3219"/>
    <w:rsid w:val="003F481A"/>
    <w:rsid w:val="00404950"/>
    <w:rsid w:val="004060CC"/>
    <w:rsid w:val="004062F1"/>
    <w:rsid w:val="0040790E"/>
    <w:rsid w:val="004121FA"/>
    <w:rsid w:val="004131A7"/>
    <w:rsid w:val="00413BA8"/>
    <w:rsid w:val="00415318"/>
    <w:rsid w:val="004174A6"/>
    <w:rsid w:val="00417DB1"/>
    <w:rsid w:val="00420834"/>
    <w:rsid w:val="00420DC8"/>
    <w:rsid w:val="004222D8"/>
    <w:rsid w:val="00423D8A"/>
    <w:rsid w:val="0042455B"/>
    <w:rsid w:val="00424A9E"/>
    <w:rsid w:val="00426F06"/>
    <w:rsid w:val="00437C14"/>
    <w:rsid w:val="00440199"/>
    <w:rsid w:val="0044288D"/>
    <w:rsid w:val="00443E06"/>
    <w:rsid w:val="00451B6E"/>
    <w:rsid w:val="00451CF1"/>
    <w:rsid w:val="004530E7"/>
    <w:rsid w:val="0045515B"/>
    <w:rsid w:val="00456188"/>
    <w:rsid w:val="00457664"/>
    <w:rsid w:val="004611FF"/>
    <w:rsid w:val="00461ED6"/>
    <w:rsid w:val="00462911"/>
    <w:rsid w:val="00464A3A"/>
    <w:rsid w:val="00464E44"/>
    <w:rsid w:val="00466218"/>
    <w:rsid w:val="0046741A"/>
    <w:rsid w:val="00470A8E"/>
    <w:rsid w:val="00470F8A"/>
    <w:rsid w:val="004714DF"/>
    <w:rsid w:val="00472182"/>
    <w:rsid w:val="00473C60"/>
    <w:rsid w:val="00475613"/>
    <w:rsid w:val="00482FAA"/>
    <w:rsid w:val="0048328C"/>
    <w:rsid w:val="004840CA"/>
    <w:rsid w:val="004858FF"/>
    <w:rsid w:val="0048682D"/>
    <w:rsid w:val="00491948"/>
    <w:rsid w:val="004931EC"/>
    <w:rsid w:val="004965CF"/>
    <w:rsid w:val="00497752"/>
    <w:rsid w:val="004A049A"/>
    <w:rsid w:val="004A40FE"/>
    <w:rsid w:val="004C1871"/>
    <w:rsid w:val="004C34B0"/>
    <w:rsid w:val="004C35A0"/>
    <w:rsid w:val="004C6244"/>
    <w:rsid w:val="004C74EC"/>
    <w:rsid w:val="004C7B58"/>
    <w:rsid w:val="004D10EB"/>
    <w:rsid w:val="004D1C53"/>
    <w:rsid w:val="004D5DFE"/>
    <w:rsid w:val="004E213D"/>
    <w:rsid w:val="004E2B64"/>
    <w:rsid w:val="004E74DB"/>
    <w:rsid w:val="004F7DF7"/>
    <w:rsid w:val="005016F0"/>
    <w:rsid w:val="00501D3E"/>
    <w:rsid w:val="00510BA5"/>
    <w:rsid w:val="005110CF"/>
    <w:rsid w:val="0051186D"/>
    <w:rsid w:val="00512591"/>
    <w:rsid w:val="00512891"/>
    <w:rsid w:val="00512FD9"/>
    <w:rsid w:val="005131BF"/>
    <w:rsid w:val="00513C6D"/>
    <w:rsid w:val="00514754"/>
    <w:rsid w:val="005157BB"/>
    <w:rsid w:val="00517B3E"/>
    <w:rsid w:val="00525EE3"/>
    <w:rsid w:val="00530DC7"/>
    <w:rsid w:val="00531DE9"/>
    <w:rsid w:val="005360AE"/>
    <w:rsid w:val="0053710E"/>
    <w:rsid w:val="005411D9"/>
    <w:rsid w:val="00543511"/>
    <w:rsid w:val="00545882"/>
    <w:rsid w:val="0054786F"/>
    <w:rsid w:val="00551063"/>
    <w:rsid w:val="00553584"/>
    <w:rsid w:val="00554652"/>
    <w:rsid w:val="00557526"/>
    <w:rsid w:val="00561423"/>
    <w:rsid w:val="005616D8"/>
    <w:rsid w:val="00561FF1"/>
    <w:rsid w:val="0056612D"/>
    <w:rsid w:val="00570D60"/>
    <w:rsid w:val="00572467"/>
    <w:rsid w:val="00574514"/>
    <w:rsid w:val="00574595"/>
    <w:rsid w:val="00575943"/>
    <w:rsid w:val="00576AAA"/>
    <w:rsid w:val="005771EB"/>
    <w:rsid w:val="00580DB5"/>
    <w:rsid w:val="00580F34"/>
    <w:rsid w:val="005836E4"/>
    <w:rsid w:val="00583809"/>
    <w:rsid w:val="005877A2"/>
    <w:rsid w:val="00590EC1"/>
    <w:rsid w:val="00591378"/>
    <w:rsid w:val="00594857"/>
    <w:rsid w:val="005949AC"/>
    <w:rsid w:val="00594C61"/>
    <w:rsid w:val="005A132B"/>
    <w:rsid w:val="005A1A60"/>
    <w:rsid w:val="005A20C9"/>
    <w:rsid w:val="005A4643"/>
    <w:rsid w:val="005A55FD"/>
    <w:rsid w:val="005B0E61"/>
    <w:rsid w:val="005B1559"/>
    <w:rsid w:val="005B4DF0"/>
    <w:rsid w:val="005B53BA"/>
    <w:rsid w:val="005B5A19"/>
    <w:rsid w:val="005C10CC"/>
    <w:rsid w:val="005C292C"/>
    <w:rsid w:val="005C3356"/>
    <w:rsid w:val="005C4DE5"/>
    <w:rsid w:val="005C5C6F"/>
    <w:rsid w:val="005C7EB5"/>
    <w:rsid w:val="005D0DEA"/>
    <w:rsid w:val="005D1A15"/>
    <w:rsid w:val="005D2295"/>
    <w:rsid w:val="005D43B3"/>
    <w:rsid w:val="005D4D52"/>
    <w:rsid w:val="005D575E"/>
    <w:rsid w:val="005D6AC0"/>
    <w:rsid w:val="005E52AC"/>
    <w:rsid w:val="005E5637"/>
    <w:rsid w:val="005E74D4"/>
    <w:rsid w:val="005F0198"/>
    <w:rsid w:val="005F074D"/>
    <w:rsid w:val="005F52F2"/>
    <w:rsid w:val="005F7CBA"/>
    <w:rsid w:val="00600827"/>
    <w:rsid w:val="00601401"/>
    <w:rsid w:val="00602913"/>
    <w:rsid w:val="006052EF"/>
    <w:rsid w:val="00614EF5"/>
    <w:rsid w:val="00615306"/>
    <w:rsid w:val="00617078"/>
    <w:rsid w:val="00617B15"/>
    <w:rsid w:val="006212D7"/>
    <w:rsid w:val="00621557"/>
    <w:rsid w:val="00625749"/>
    <w:rsid w:val="00630A35"/>
    <w:rsid w:val="00633E75"/>
    <w:rsid w:val="0063408D"/>
    <w:rsid w:val="00635C7C"/>
    <w:rsid w:val="00644662"/>
    <w:rsid w:val="00644E7F"/>
    <w:rsid w:val="00645127"/>
    <w:rsid w:val="00650579"/>
    <w:rsid w:val="00652237"/>
    <w:rsid w:val="00652DC0"/>
    <w:rsid w:val="00657174"/>
    <w:rsid w:val="00657454"/>
    <w:rsid w:val="00662D1F"/>
    <w:rsid w:val="006648AB"/>
    <w:rsid w:val="0066527E"/>
    <w:rsid w:val="00666350"/>
    <w:rsid w:val="0066665E"/>
    <w:rsid w:val="006719DB"/>
    <w:rsid w:val="0068213C"/>
    <w:rsid w:val="00690361"/>
    <w:rsid w:val="0069048D"/>
    <w:rsid w:val="00690D18"/>
    <w:rsid w:val="00693776"/>
    <w:rsid w:val="00696800"/>
    <w:rsid w:val="00696ACE"/>
    <w:rsid w:val="00697E13"/>
    <w:rsid w:val="00697E69"/>
    <w:rsid w:val="006A3142"/>
    <w:rsid w:val="006A3FB0"/>
    <w:rsid w:val="006A480D"/>
    <w:rsid w:val="006A7DF0"/>
    <w:rsid w:val="006B21F3"/>
    <w:rsid w:val="006B4437"/>
    <w:rsid w:val="006B4474"/>
    <w:rsid w:val="006B45D2"/>
    <w:rsid w:val="006B4894"/>
    <w:rsid w:val="006B679A"/>
    <w:rsid w:val="006C1597"/>
    <w:rsid w:val="006C2021"/>
    <w:rsid w:val="006C26D7"/>
    <w:rsid w:val="006D463C"/>
    <w:rsid w:val="006D4B0C"/>
    <w:rsid w:val="006E07EC"/>
    <w:rsid w:val="006E1514"/>
    <w:rsid w:val="006E17C9"/>
    <w:rsid w:val="006E3932"/>
    <w:rsid w:val="006E53A1"/>
    <w:rsid w:val="006E693F"/>
    <w:rsid w:val="006F3BF3"/>
    <w:rsid w:val="006F3FB9"/>
    <w:rsid w:val="006F6CA8"/>
    <w:rsid w:val="006F744E"/>
    <w:rsid w:val="007014B0"/>
    <w:rsid w:val="00704A38"/>
    <w:rsid w:val="00706B98"/>
    <w:rsid w:val="00715A8E"/>
    <w:rsid w:val="00715E93"/>
    <w:rsid w:val="00717BAB"/>
    <w:rsid w:val="00725D17"/>
    <w:rsid w:val="00730E1F"/>
    <w:rsid w:val="00730EFE"/>
    <w:rsid w:val="00731176"/>
    <w:rsid w:val="0073153B"/>
    <w:rsid w:val="007357F7"/>
    <w:rsid w:val="007410EC"/>
    <w:rsid w:val="00741D5D"/>
    <w:rsid w:val="00742782"/>
    <w:rsid w:val="00744A5D"/>
    <w:rsid w:val="00747A9D"/>
    <w:rsid w:val="00757D72"/>
    <w:rsid w:val="007646A8"/>
    <w:rsid w:val="0076595B"/>
    <w:rsid w:val="00770575"/>
    <w:rsid w:val="00771CE2"/>
    <w:rsid w:val="00773BC0"/>
    <w:rsid w:val="0077479E"/>
    <w:rsid w:val="00775696"/>
    <w:rsid w:val="00782AA3"/>
    <w:rsid w:val="007905C2"/>
    <w:rsid w:val="0079145C"/>
    <w:rsid w:val="007922FC"/>
    <w:rsid w:val="00792928"/>
    <w:rsid w:val="00792BEE"/>
    <w:rsid w:val="00796419"/>
    <w:rsid w:val="007A0BD2"/>
    <w:rsid w:val="007A0DAF"/>
    <w:rsid w:val="007A107F"/>
    <w:rsid w:val="007A13FD"/>
    <w:rsid w:val="007A18AD"/>
    <w:rsid w:val="007A71E1"/>
    <w:rsid w:val="007B2953"/>
    <w:rsid w:val="007B2A38"/>
    <w:rsid w:val="007B368B"/>
    <w:rsid w:val="007B3B79"/>
    <w:rsid w:val="007B4D98"/>
    <w:rsid w:val="007C0873"/>
    <w:rsid w:val="007C0B65"/>
    <w:rsid w:val="007C158F"/>
    <w:rsid w:val="007C21FC"/>
    <w:rsid w:val="007C299E"/>
    <w:rsid w:val="007C3263"/>
    <w:rsid w:val="007C5F07"/>
    <w:rsid w:val="007D15AC"/>
    <w:rsid w:val="007D316B"/>
    <w:rsid w:val="007D39CE"/>
    <w:rsid w:val="007E2D77"/>
    <w:rsid w:val="007E40A6"/>
    <w:rsid w:val="007E4635"/>
    <w:rsid w:val="007E48E5"/>
    <w:rsid w:val="007E6DEE"/>
    <w:rsid w:val="007E7008"/>
    <w:rsid w:val="007E7362"/>
    <w:rsid w:val="007E7655"/>
    <w:rsid w:val="007F2751"/>
    <w:rsid w:val="007F35BF"/>
    <w:rsid w:val="007F37DA"/>
    <w:rsid w:val="007F387B"/>
    <w:rsid w:val="007F3971"/>
    <w:rsid w:val="007F5259"/>
    <w:rsid w:val="007F5F7E"/>
    <w:rsid w:val="00801D14"/>
    <w:rsid w:val="008028E2"/>
    <w:rsid w:val="00804B7A"/>
    <w:rsid w:val="0080593D"/>
    <w:rsid w:val="0080598E"/>
    <w:rsid w:val="00806710"/>
    <w:rsid w:val="00806F79"/>
    <w:rsid w:val="0081102F"/>
    <w:rsid w:val="008145AB"/>
    <w:rsid w:val="00817A5E"/>
    <w:rsid w:val="0082346A"/>
    <w:rsid w:val="0082579B"/>
    <w:rsid w:val="0082731B"/>
    <w:rsid w:val="008327F8"/>
    <w:rsid w:val="008413E5"/>
    <w:rsid w:val="00846103"/>
    <w:rsid w:val="00846C63"/>
    <w:rsid w:val="00847A2F"/>
    <w:rsid w:val="00851AB1"/>
    <w:rsid w:val="00852349"/>
    <w:rsid w:val="00853A29"/>
    <w:rsid w:val="00855251"/>
    <w:rsid w:val="008576EB"/>
    <w:rsid w:val="00857A47"/>
    <w:rsid w:val="00860010"/>
    <w:rsid w:val="00861A07"/>
    <w:rsid w:val="00862125"/>
    <w:rsid w:val="0086591F"/>
    <w:rsid w:val="00866EE2"/>
    <w:rsid w:val="00867441"/>
    <w:rsid w:val="00867494"/>
    <w:rsid w:val="00870C95"/>
    <w:rsid w:val="00873B36"/>
    <w:rsid w:val="00873C1D"/>
    <w:rsid w:val="00877BA2"/>
    <w:rsid w:val="00877DD3"/>
    <w:rsid w:val="0088017B"/>
    <w:rsid w:val="008804EB"/>
    <w:rsid w:val="008812A8"/>
    <w:rsid w:val="0088381D"/>
    <w:rsid w:val="00883CB9"/>
    <w:rsid w:val="008845D3"/>
    <w:rsid w:val="00885347"/>
    <w:rsid w:val="00887587"/>
    <w:rsid w:val="00890424"/>
    <w:rsid w:val="00890AA3"/>
    <w:rsid w:val="00890D8B"/>
    <w:rsid w:val="00892CC2"/>
    <w:rsid w:val="008967BE"/>
    <w:rsid w:val="008A0AD3"/>
    <w:rsid w:val="008A2100"/>
    <w:rsid w:val="008A2512"/>
    <w:rsid w:val="008A2AB7"/>
    <w:rsid w:val="008A3D54"/>
    <w:rsid w:val="008A4755"/>
    <w:rsid w:val="008A6963"/>
    <w:rsid w:val="008A7894"/>
    <w:rsid w:val="008B2F48"/>
    <w:rsid w:val="008C01D5"/>
    <w:rsid w:val="008C4F7F"/>
    <w:rsid w:val="008D02D6"/>
    <w:rsid w:val="008D1567"/>
    <w:rsid w:val="008D20B2"/>
    <w:rsid w:val="008D33E6"/>
    <w:rsid w:val="008D3597"/>
    <w:rsid w:val="008D62DF"/>
    <w:rsid w:val="008D6324"/>
    <w:rsid w:val="008D6973"/>
    <w:rsid w:val="008D7828"/>
    <w:rsid w:val="008E2A41"/>
    <w:rsid w:val="008E69D8"/>
    <w:rsid w:val="008F3BCE"/>
    <w:rsid w:val="008F4ED2"/>
    <w:rsid w:val="008F5962"/>
    <w:rsid w:val="008F5B49"/>
    <w:rsid w:val="008F7D5C"/>
    <w:rsid w:val="00901B98"/>
    <w:rsid w:val="0090235E"/>
    <w:rsid w:val="00906257"/>
    <w:rsid w:val="00906C73"/>
    <w:rsid w:val="009070E4"/>
    <w:rsid w:val="00911895"/>
    <w:rsid w:val="00911C93"/>
    <w:rsid w:val="009120C7"/>
    <w:rsid w:val="00915919"/>
    <w:rsid w:val="0091648A"/>
    <w:rsid w:val="00916B43"/>
    <w:rsid w:val="0092388C"/>
    <w:rsid w:val="0092396B"/>
    <w:rsid w:val="00924603"/>
    <w:rsid w:val="00926626"/>
    <w:rsid w:val="00933721"/>
    <w:rsid w:val="009347B1"/>
    <w:rsid w:val="00935813"/>
    <w:rsid w:val="00936553"/>
    <w:rsid w:val="0094164E"/>
    <w:rsid w:val="00941B76"/>
    <w:rsid w:val="00950D19"/>
    <w:rsid w:val="00953576"/>
    <w:rsid w:val="009537BA"/>
    <w:rsid w:val="009548B1"/>
    <w:rsid w:val="00956289"/>
    <w:rsid w:val="0095721F"/>
    <w:rsid w:val="00962671"/>
    <w:rsid w:val="0096269B"/>
    <w:rsid w:val="00962B3C"/>
    <w:rsid w:val="009637F3"/>
    <w:rsid w:val="00966CB4"/>
    <w:rsid w:val="00967EB9"/>
    <w:rsid w:val="009718F0"/>
    <w:rsid w:val="009854A3"/>
    <w:rsid w:val="009866D3"/>
    <w:rsid w:val="00990787"/>
    <w:rsid w:val="0099250B"/>
    <w:rsid w:val="009A12BC"/>
    <w:rsid w:val="009A1789"/>
    <w:rsid w:val="009A26E2"/>
    <w:rsid w:val="009A66C2"/>
    <w:rsid w:val="009B010C"/>
    <w:rsid w:val="009B3DA8"/>
    <w:rsid w:val="009B5DD8"/>
    <w:rsid w:val="009B6112"/>
    <w:rsid w:val="009C0C4E"/>
    <w:rsid w:val="009C5CB0"/>
    <w:rsid w:val="009C76F0"/>
    <w:rsid w:val="009D1F17"/>
    <w:rsid w:val="009D2614"/>
    <w:rsid w:val="009D2A65"/>
    <w:rsid w:val="009D48EB"/>
    <w:rsid w:val="009D69E2"/>
    <w:rsid w:val="009E498C"/>
    <w:rsid w:val="009E7EC5"/>
    <w:rsid w:val="009F42EB"/>
    <w:rsid w:val="009F4B6E"/>
    <w:rsid w:val="009F571E"/>
    <w:rsid w:val="00A00171"/>
    <w:rsid w:val="00A01EFF"/>
    <w:rsid w:val="00A03362"/>
    <w:rsid w:val="00A035BB"/>
    <w:rsid w:val="00A0738C"/>
    <w:rsid w:val="00A07C74"/>
    <w:rsid w:val="00A126E8"/>
    <w:rsid w:val="00A134E2"/>
    <w:rsid w:val="00A1452F"/>
    <w:rsid w:val="00A16796"/>
    <w:rsid w:val="00A17C07"/>
    <w:rsid w:val="00A17E27"/>
    <w:rsid w:val="00A20B5B"/>
    <w:rsid w:val="00A20F90"/>
    <w:rsid w:val="00A306A2"/>
    <w:rsid w:val="00A30A9A"/>
    <w:rsid w:val="00A367C6"/>
    <w:rsid w:val="00A402CE"/>
    <w:rsid w:val="00A43736"/>
    <w:rsid w:val="00A45713"/>
    <w:rsid w:val="00A46A63"/>
    <w:rsid w:val="00A50161"/>
    <w:rsid w:val="00A50AEC"/>
    <w:rsid w:val="00A50B6C"/>
    <w:rsid w:val="00A50F4C"/>
    <w:rsid w:val="00A551E4"/>
    <w:rsid w:val="00A55E7B"/>
    <w:rsid w:val="00A560E5"/>
    <w:rsid w:val="00A61272"/>
    <w:rsid w:val="00A6160E"/>
    <w:rsid w:val="00A639D9"/>
    <w:rsid w:val="00A70788"/>
    <w:rsid w:val="00A751E0"/>
    <w:rsid w:val="00A7649C"/>
    <w:rsid w:val="00A83C32"/>
    <w:rsid w:val="00A84FA8"/>
    <w:rsid w:val="00A8512D"/>
    <w:rsid w:val="00A87E1C"/>
    <w:rsid w:val="00A905EA"/>
    <w:rsid w:val="00A970E3"/>
    <w:rsid w:val="00A97A49"/>
    <w:rsid w:val="00AA7DC1"/>
    <w:rsid w:val="00AB077B"/>
    <w:rsid w:val="00AB1E27"/>
    <w:rsid w:val="00AB235F"/>
    <w:rsid w:val="00AB2633"/>
    <w:rsid w:val="00AB6350"/>
    <w:rsid w:val="00AB7CE0"/>
    <w:rsid w:val="00AB7D3F"/>
    <w:rsid w:val="00AC15C9"/>
    <w:rsid w:val="00AC489A"/>
    <w:rsid w:val="00AD00E1"/>
    <w:rsid w:val="00AD118E"/>
    <w:rsid w:val="00AD2B10"/>
    <w:rsid w:val="00AE36B1"/>
    <w:rsid w:val="00AE6012"/>
    <w:rsid w:val="00AF002B"/>
    <w:rsid w:val="00AF1934"/>
    <w:rsid w:val="00AF2E0B"/>
    <w:rsid w:val="00AF49DA"/>
    <w:rsid w:val="00AF62C5"/>
    <w:rsid w:val="00B00998"/>
    <w:rsid w:val="00B00DCE"/>
    <w:rsid w:val="00B0112F"/>
    <w:rsid w:val="00B0186C"/>
    <w:rsid w:val="00B0419A"/>
    <w:rsid w:val="00B04C78"/>
    <w:rsid w:val="00B10632"/>
    <w:rsid w:val="00B11A46"/>
    <w:rsid w:val="00B127F7"/>
    <w:rsid w:val="00B265F3"/>
    <w:rsid w:val="00B26F52"/>
    <w:rsid w:val="00B27CE9"/>
    <w:rsid w:val="00B30268"/>
    <w:rsid w:val="00B30EEC"/>
    <w:rsid w:val="00B357E5"/>
    <w:rsid w:val="00B37922"/>
    <w:rsid w:val="00B406F8"/>
    <w:rsid w:val="00B42CD5"/>
    <w:rsid w:val="00B4468B"/>
    <w:rsid w:val="00B44C61"/>
    <w:rsid w:val="00B50188"/>
    <w:rsid w:val="00B62484"/>
    <w:rsid w:val="00B63068"/>
    <w:rsid w:val="00B66F2B"/>
    <w:rsid w:val="00B67C93"/>
    <w:rsid w:val="00B7003B"/>
    <w:rsid w:val="00B70D68"/>
    <w:rsid w:val="00B70F6E"/>
    <w:rsid w:val="00B71248"/>
    <w:rsid w:val="00B72B40"/>
    <w:rsid w:val="00B72F5F"/>
    <w:rsid w:val="00B74223"/>
    <w:rsid w:val="00B80938"/>
    <w:rsid w:val="00B80DA4"/>
    <w:rsid w:val="00B85CAF"/>
    <w:rsid w:val="00B8673C"/>
    <w:rsid w:val="00B86BB9"/>
    <w:rsid w:val="00B908EA"/>
    <w:rsid w:val="00B93F83"/>
    <w:rsid w:val="00B9564C"/>
    <w:rsid w:val="00B96DA0"/>
    <w:rsid w:val="00B9778A"/>
    <w:rsid w:val="00BA1645"/>
    <w:rsid w:val="00BA1733"/>
    <w:rsid w:val="00BA20D2"/>
    <w:rsid w:val="00BA45CD"/>
    <w:rsid w:val="00BA4F56"/>
    <w:rsid w:val="00BA5C13"/>
    <w:rsid w:val="00BB3034"/>
    <w:rsid w:val="00BB3605"/>
    <w:rsid w:val="00BB3BEA"/>
    <w:rsid w:val="00BB4744"/>
    <w:rsid w:val="00BB51F4"/>
    <w:rsid w:val="00BB52E2"/>
    <w:rsid w:val="00BB75FE"/>
    <w:rsid w:val="00BB7984"/>
    <w:rsid w:val="00BC36EC"/>
    <w:rsid w:val="00BC5BF3"/>
    <w:rsid w:val="00BD216A"/>
    <w:rsid w:val="00BD27B6"/>
    <w:rsid w:val="00BD4F25"/>
    <w:rsid w:val="00BD67E4"/>
    <w:rsid w:val="00BD7FE4"/>
    <w:rsid w:val="00BE1794"/>
    <w:rsid w:val="00BE1FBB"/>
    <w:rsid w:val="00BE364F"/>
    <w:rsid w:val="00BE3817"/>
    <w:rsid w:val="00BF3467"/>
    <w:rsid w:val="00BF759A"/>
    <w:rsid w:val="00BF7CF2"/>
    <w:rsid w:val="00C050F4"/>
    <w:rsid w:val="00C05E5C"/>
    <w:rsid w:val="00C060C9"/>
    <w:rsid w:val="00C079C4"/>
    <w:rsid w:val="00C10A32"/>
    <w:rsid w:val="00C12033"/>
    <w:rsid w:val="00C14C56"/>
    <w:rsid w:val="00C21472"/>
    <w:rsid w:val="00C223E1"/>
    <w:rsid w:val="00C23A01"/>
    <w:rsid w:val="00C2492C"/>
    <w:rsid w:val="00C2616F"/>
    <w:rsid w:val="00C274E8"/>
    <w:rsid w:val="00C332C9"/>
    <w:rsid w:val="00C33F8B"/>
    <w:rsid w:val="00C34325"/>
    <w:rsid w:val="00C343BA"/>
    <w:rsid w:val="00C34B97"/>
    <w:rsid w:val="00C3580D"/>
    <w:rsid w:val="00C4288B"/>
    <w:rsid w:val="00C4675C"/>
    <w:rsid w:val="00C50F51"/>
    <w:rsid w:val="00C537C4"/>
    <w:rsid w:val="00C55256"/>
    <w:rsid w:val="00C562C3"/>
    <w:rsid w:val="00C577B5"/>
    <w:rsid w:val="00C60A3E"/>
    <w:rsid w:val="00C63A5C"/>
    <w:rsid w:val="00C660A9"/>
    <w:rsid w:val="00C7197D"/>
    <w:rsid w:val="00C726C8"/>
    <w:rsid w:val="00C84F90"/>
    <w:rsid w:val="00C859AC"/>
    <w:rsid w:val="00C8749F"/>
    <w:rsid w:val="00C94435"/>
    <w:rsid w:val="00C945C5"/>
    <w:rsid w:val="00C96794"/>
    <w:rsid w:val="00CA4434"/>
    <w:rsid w:val="00CB066D"/>
    <w:rsid w:val="00CB1262"/>
    <w:rsid w:val="00CB5288"/>
    <w:rsid w:val="00CB611B"/>
    <w:rsid w:val="00CC0274"/>
    <w:rsid w:val="00CC08F3"/>
    <w:rsid w:val="00CC142F"/>
    <w:rsid w:val="00CC18A7"/>
    <w:rsid w:val="00CC255E"/>
    <w:rsid w:val="00CC2D4E"/>
    <w:rsid w:val="00CC30D5"/>
    <w:rsid w:val="00CC3EE4"/>
    <w:rsid w:val="00CC612E"/>
    <w:rsid w:val="00CC6A2C"/>
    <w:rsid w:val="00CC7BB5"/>
    <w:rsid w:val="00CD3B30"/>
    <w:rsid w:val="00CD7231"/>
    <w:rsid w:val="00CD7C41"/>
    <w:rsid w:val="00CE1586"/>
    <w:rsid w:val="00CE1C83"/>
    <w:rsid w:val="00CE35FF"/>
    <w:rsid w:val="00CE3EA4"/>
    <w:rsid w:val="00CE4A99"/>
    <w:rsid w:val="00CE57E8"/>
    <w:rsid w:val="00CF0A34"/>
    <w:rsid w:val="00CF1B55"/>
    <w:rsid w:val="00CF2AB2"/>
    <w:rsid w:val="00CF5FB9"/>
    <w:rsid w:val="00CF618C"/>
    <w:rsid w:val="00CF7E62"/>
    <w:rsid w:val="00D02867"/>
    <w:rsid w:val="00D03414"/>
    <w:rsid w:val="00D1037B"/>
    <w:rsid w:val="00D15D61"/>
    <w:rsid w:val="00D16586"/>
    <w:rsid w:val="00D170B4"/>
    <w:rsid w:val="00D175E5"/>
    <w:rsid w:val="00D200AF"/>
    <w:rsid w:val="00D235C2"/>
    <w:rsid w:val="00D26EED"/>
    <w:rsid w:val="00D312CC"/>
    <w:rsid w:val="00D3421E"/>
    <w:rsid w:val="00D40AF1"/>
    <w:rsid w:val="00D40F07"/>
    <w:rsid w:val="00D435E1"/>
    <w:rsid w:val="00D45630"/>
    <w:rsid w:val="00D47CDB"/>
    <w:rsid w:val="00D47CE5"/>
    <w:rsid w:val="00D533F4"/>
    <w:rsid w:val="00D54042"/>
    <w:rsid w:val="00D57E33"/>
    <w:rsid w:val="00D62E2D"/>
    <w:rsid w:val="00D63918"/>
    <w:rsid w:val="00D641B4"/>
    <w:rsid w:val="00D64624"/>
    <w:rsid w:val="00D64BF9"/>
    <w:rsid w:val="00D6744A"/>
    <w:rsid w:val="00D711FE"/>
    <w:rsid w:val="00D722F6"/>
    <w:rsid w:val="00D73054"/>
    <w:rsid w:val="00D73928"/>
    <w:rsid w:val="00D73FB1"/>
    <w:rsid w:val="00D74453"/>
    <w:rsid w:val="00D75A4B"/>
    <w:rsid w:val="00D83C3D"/>
    <w:rsid w:val="00D849DB"/>
    <w:rsid w:val="00D85E8B"/>
    <w:rsid w:val="00D85F2B"/>
    <w:rsid w:val="00D86490"/>
    <w:rsid w:val="00D902AE"/>
    <w:rsid w:val="00D93510"/>
    <w:rsid w:val="00D952B9"/>
    <w:rsid w:val="00D963DE"/>
    <w:rsid w:val="00DA0772"/>
    <w:rsid w:val="00DA123D"/>
    <w:rsid w:val="00DA5502"/>
    <w:rsid w:val="00DA5F4E"/>
    <w:rsid w:val="00DB104B"/>
    <w:rsid w:val="00DB1354"/>
    <w:rsid w:val="00DB3AFC"/>
    <w:rsid w:val="00DB6CC3"/>
    <w:rsid w:val="00DC0E3F"/>
    <w:rsid w:val="00DC1585"/>
    <w:rsid w:val="00DC1C1A"/>
    <w:rsid w:val="00DC310C"/>
    <w:rsid w:val="00DC31D9"/>
    <w:rsid w:val="00DC3FE1"/>
    <w:rsid w:val="00DC456A"/>
    <w:rsid w:val="00DC67DB"/>
    <w:rsid w:val="00DC73D9"/>
    <w:rsid w:val="00DD213D"/>
    <w:rsid w:val="00DD2554"/>
    <w:rsid w:val="00DD2B5C"/>
    <w:rsid w:val="00DD2E3D"/>
    <w:rsid w:val="00DD7C99"/>
    <w:rsid w:val="00DD7EDC"/>
    <w:rsid w:val="00DE4916"/>
    <w:rsid w:val="00DF1CBC"/>
    <w:rsid w:val="00E03B8D"/>
    <w:rsid w:val="00E0672C"/>
    <w:rsid w:val="00E070D2"/>
    <w:rsid w:val="00E07CF3"/>
    <w:rsid w:val="00E10D21"/>
    <w:rsid w:val="00E13069"/>
    <w:rsid w:val="00E15CA4"/>
    <w:rsid w:val="00E16537"/>
    <w:rsid w:val="00E2323F"/>
    <w:rsid w:val="00E320E9"/>
    <w:rsid w:val="00E402DC"/>
    <w:rsid w:val="00E4065D"/>
    <w:rsid w:val="00E4226B"/>
    <w:rsid w:val="00E42A63"/>
    <w:rsid w:val="00E44BF7"/>
    <w:rsid w:val="00E45B65"/>
    <w:rsid w:val="00E502DA"/>
    <w:rsid w:val="00E502F1"/>
    <w:rsid w:val="00E50E8A"/>
    <w:rsid w:val="00E52ECF"/>
    <w:rsid w:val="00E543C5"/>
    <w:rsid w:val="00E55088"/>
    <w:rsid w:val="00E5527B"/>
    <w:rsid w:val="00E61165"/>
    <w:rsid w:val="00E61562"/>
    <w:rsid w:val="00E62EAB"/>
    <w:rsid w:val="00E630AA"/>
    <w:rsid w:val="00E6695A"/>
    <w:rsid w:val="00E72963"/>
    <w:rsid w:val="00E76184"/>
    <w:rsid w:val="00E820E1"/>
    <w:rsid w:val="00E84239"/>
    <w:rsid w:val="00E87F38"/>
    <w:rsid w:val="00E9287E"/>
    <w:rsid w:val="00E92C3A"/>
    <w:rsid w:val="00E97E7D"/>
    <w:rsid w:val="00EA0A6F"/>
    <w:rsid w:val="00EA0EC3"/>
    <w:rsid w:val="00EA28B6"/>
    <w:rsid w:val="00EB0B5D"/>
    <w:rsid w:val="00EB25BB"/>
    <w:rsid w:val="00EB2A02"/>
    <w:rsid w:val="00EB469D"/>
    <w:rsid w:val="00EB495C"/>
    <w:rsid w:val="00EB5E43"/>
    <w:rsid w:val="00EC09B4"/>
    <w:rsid w:val="00EC0CEB"/>
    <w:rsid w:val="00EC1372"/>
    <w:rsid w:val="00EC572C"/>
    <w:rsid w:val="00EC6EC0"/>
    <w:rsid w:val="00ED0FE5"/>
    <w:rsid w:val="00ED4A2D"/>
    <w:rsid w:val="00ED5585"/>
    <w:rsid w:val="00ED7AF1"/>
    <w:rsid w:val="00EE001A"/>
    <w:rsid w:val="00EE0679"/>
    <w:rsid w:val="00EE1D89"/>
    <w:rsid w:val="00EF02AA"/>
    <w:rsid w:val="00EF244C"/>
    <w:rsid w:val="00EF4672"/>
    <w:rsid w:val="00F017A5"/>
    <w:rsid w:val="00F038F3"/>
    <w:rsid w:val="00F04E96"/>
    <w:rsid w:val="00F0702F"/>
    <w:rsid w:val="00F07176"/>
    <w:rsid w:val="00F11D7D"/>
    <w:rsid w:val="00F136EF"/>
    <w:rsid w:val="00F138A0"/>
    <w:rsid w:val="00F141EB"/>
    <w:rsid w:val="00F15FD9"/>
    <w:rsid w:val="00F17649"/>
    <w:rsid w:val="00F17A81"/>
    <w:rsid w:val="00F22188"/>
    <w:rsid w:val="00F24409"/>
    <w:rsid w:val="00F24697"/>
    <w:rsid w:val="00F26800"/>
    <w:rsid w:val="00F27718"/>
    <w:rsid w:val="00F30578"/>
    <w:rsid w:val="00F335C4"/>
    <w:rsid w:val="00F349A3"/>
    <w:rsid w:val="00F35804"/>
    <w:rsid w:val="00F3610B"/>
    <w:rsid w:val="00F43B83"/>
    <w:rsid w:val="00F446F8"/>
    <w:rsid w:val="00F45B85"/>
    <w:rsid w:val="00F4638A"/>
    <w:rsid w:val="00F47B63"/>
    <w:rsid w:val="00F51346"/>
    <w:rsid w:val="00F51B5B"/>
    <w:rsid w:val="00F53585"/>
    <w:rsid w:val="00F5391D"/>
    <w:rsid w:val="00F546D0"/>
    <w:rsid w:val="00F5594A"/>
    <w:rsid w:val="00F56C99"/>
    <w:rsid w:val="00F573D0"/>
    <w:rsid w:val="00F6541F"/>
    <w:rsid w:val="00F665E0"/>
    <w:rsid w:val="00F704A7"/>
    <w:rsid w:val="00F70CCE"/>
    <w:rsid w:val="00F72F61"/>
    <w:rsid w:val="00F77461"/>
    <w:rsid w:val="00F77BD0"/>
    <w:rsid w:val="00F80286"/>
    <w:rsid w:val="00F803A5"/>
    <w:rsid w:val="00F82008"/>
    <w:rsid w:val="00F82191"/>
    <w:rsid w:val="00F84FAA"/>
    <w:rsid w:val="00F86CBD"/>
    <w:rsid w:val="00F87B28"/>
    <w:rsid w:val="00F936CB"/>
    <w:rsid w:val="00FA10D0"/>
    <w:rsid w:val="00FA1E44"/>
    <w:rsid w:val="00FA2077"/>
    <w:rsid w:val="00FA78F3"/>
    <w:rsid w:val="00FB013E"/>
    <w:rsid w:val="00FB06F1"/>
    <w:rsid w:val="00FB0DD7"/>
    <w:rsid w:val="00FB22CC"/>
    <w:rsid w:val="00FB41C8"/>
    <w:rsid w:val="00FB79AC"/>
    <w:rsid w:val="00FB7D7D"/>
    <w:rsid w:val="00FC0749"/>
    <w:rsid w:val="00FC17E3"/>
    <w:rsid w:val="00FC42F6"/>
    <w:rsid w:val="00FC4504"/>
    <w:rsid w:val="00FC6C5B"/>
    <w:rsid w:val="00FD27D8"/>
    <w:rsid w:val="00FD2FB5"/>
    <w:rsid w:val="00FD4960"/>
    <w:rsid w:val="00FD4E8E"/>
    <w:rsid w:val="00FD59E1"/>
    <w:rsid w:val="00FE189D"/>
    <w:rsid w:val="00FE2BD7"/>
    <w:rsid w:val="00FE6861"/>
    <w:rsid w:val="00FF6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37DA"/>
  </w:style>
  <w:style w:type="paragraph" w:styleId="10">
    <w:name w:val="heading 1"/>
    <w:basedOn w:val="a1"/>
    <w:next w:val="a1"/>
    <w:link w:val="11"/>
    <w:uiPriority w:val="9"/>
    <w:qFormat/>
    <w:rsid w:val="002D5A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7315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251A1B"/>
    <w:pPr>
      <w:keepNext/>
      <w:spacing w:before="240" w:after="60" w:line="240" w:lineRule="auto"/>
      <w:ind w:firstLine="709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unhideWhenUsed/>
    <w:qFormat/>
    <w:rsid w:val="00CA44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8F4E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FB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FB7D7D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FB7D7D"/>
    <w:rPr>
      <w:rFonts w:cs="Times New Roman"/>
      <w:color w:val="0000FF"/>
      <w:u w:val="single"/>
    </w:rPr>
  </w:style>
  <w:style w:type="paragraph" w:styleId="a8">
    <w:name w:val="List Paragraph"/>
    <w:aliases w:val="Нумерованый список,Bullet List,FooterText,numbered,SL_Абзац списка"/>
    <w:basedOn w:val="a1"/>
    <w:link w:val="a9"/>
    <w:uiPriority w:val="99"/>
    <w:qFormat/>
    <w:rsid w:val="00FB7D7D"/>
    <w:pPr>
      <w:ind w:left="720"/>
      <w:contextualSpacing/>
    </w:pPr>
  </w:style>
  <w:style w:type="table" w:styleId="aa">
    <w:name w:val="Table Grid"/>
    <w:basedOn w:val="a3"/>
    <w:uiPriority w:val="59"/>
    <w:rsid w:val="00FB7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1"/>
    <w:uiPriority w:val="99"/>
    <w:rsid w:val="002C072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DD7EDC"/>
    <w:rPr>
      <w:rFonts w:cs="Times New Roman"/>
    </w:rPr>
  </w:style>
  <w:style w:type="character" w:customStyle="1" w:styleId="r">
    <w:name w:val="r"/>
    <w:basedOn w:val="a2"/>
    <w:rsid w:val="00731176"/>
  </w:style>
  <w:style w:type="paragraph" w:customStyle="1" w:styleId="ListParagraph1">
    <w:name w:val="List Paragraph1"/>
    <w:basedOn w:val="a1"/>
    <w:uiPriority w:val="99"/>
    <w:rsid w:val="00510BA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rsid w:val="00251A1B"/>
    <w:rPr>
      <w:rFonts w:ascii="Arial" w:eastAsia="Times New Roman" w:hAnsi="Arial" w:cs="Arial"/>
      <w:b/>
      <w:bCs/>
      <w:sz w:val="26"/>
      <w:szCs w:val="26"/>
    </w:rPr>
  </w:style>
  <w:style w:type="paragraph" w:styleId="ab">
    <w:name w:val="endnote text"/>
    <w:basedOn w:val="a1"/>
    <w:link w:val="ac"/>
    <w:uiPriority w:val="99"/>
    <w:semiHidden/>
    <w:unhideWhenUsed/>
    <w:rsid w:val="005157BB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2"/>
    <w:link w:val="ab"/>
    <w:uiPriority w:val="99"/>
    <w:semiHidden/>
    <w:rsid w:val="005157BB"/>
    <w:rPr>
      <w:sz w:val="20"/>
      <w:szCs w:val="20"/>
    </w:rPr>
  </w:style>
  <w:style w:type="character" w:styleId="ad">
    <w:name w:val="endnote reference"/>
    <w:basedOn w:val="a2"/>
    <w:uiPriority w:val="99"/>
    <w:semiHidden/>
    <w:unhideWhenUsed/>
    <w:rsid w:val="005157BB"/>
    <w:rPr>
      <w:vertAlign w:val="superscript"/>
    </w:rPr>
  </w:style>
  <w:style w:type="paragraph" w:styleId="ae">
    <w:name w:val="footnote text"/>
    <w:basedOn w:val="a1"/>
    <w:link w:val="af"/>
    <w:uiPriority w:val="99"/>
    <w:semiHidden/>
    <w:unhideWhenUsed/>
    <w:rsid w:val="005157B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2"/>
    <w:link w:val="ae"/>
    <w:uiPriority w:val="99"/>
    <w:semiHidden/>
    <w:rsid w:val="005157BB"/>
    <w:rPr>
      <w:sz w:val="20"/>
      <w:szCs w:val="20"/>
    </w:rPr>
  </w:style>
  <w:style w:type="character" w:styleId="af0">
    <w:name w:val="footnote reference"/>
    <w:basedOn w:val="a2"/>
    <w:uiPriority w:val="99"/>
    <w:unhideWhenUsed/>
    <w:rsid w:val="005157BB"/>
    <w:rPr>
      <w:vertAlign w:val="superscript"/>
    </w:rPr>
  </w:style>
  <w:style w:type="character" w:customStyle="1" w:styleId="11">
    <w:name w:val="Заголовок 1 Знак"/>
    <w:basedOn w:val="a2"/>
    <w:link w:val="10"/>
    <w:uiPriority w:val="9"/>
    <w:rsid w:val="002D5A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0"/>
    <w:next w:val="a1"/>
    <w:uiPriority w:val="39"/>
    <w:unhideWhenUsed/>
    <w:qFormat/>
    <w:rsid w:val="002D5AD8"/>
    <w:pPr>
      <w:outlineLvl w:val="9"/>
    </w:pPr>
  </w:style>
  <w:style w:type="paragraph" w:styleId="13">
    <w:name w:val="toc 1"/>
    <w:basedOn w:val="a1"/>
    <w:next w:val="a1"/>
    <w:autoRedefine/>
    <w:uiPriority w:val="39"/>
    <w:unhideWhenUsed/>
    <w:rsid w:val="002D5AD8"/>
    <w:pPr>
      <w:spacing w:after="100"/>
    </w:pPr>
  </w:style>
  <w:style w:type="paragraph" w:styleId="31">
    <w:name w:val="toc 3"/>
    <w:basedOn w:val="a1"/>
    <w:next w:val="a1"/>
    <w:autoRedefine/>
    <w:uiPriority w:val="39"/>
    <w:unhideWhenUsed/>
    <w:rsid w:val="002D5AD8"/>
    <w:pPr>
      <w:spacing w:after="100"/>
      <w:ind w:left="440"/>
    </w:pPr>
  </w:style>
  <w:style w:type="paragraph" w:styleId="22">
    <w:name w:val="toc 2"/>
    <w:basedOn w:val="a1"/>
    <w:next w:val="a1"/>
    <w:autoRedefine/>
    <w:uiPriority w:val="39"/>
    <w:unhideWhenUsed/>
    <w:rsid w:val="002D5AD8"/>
    <w:pPr>
      <w:spacing w:after="100"/>
      <w:ind w:left="220"/>
    </w:pPr>
  </w:style>
  <w:style w:type="paragraph" w:customStyle="1" w:styleId="ConsPlusNormal">
    <w:name w:val="ConsPlusNormal"/>
    <w:rsid w:val="00A30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FollowedHyperlink"/>
    <w:basedOn w:val="a2"/>
    <w:uiPriority w:val="99"/>
    <w:semiHidden/>
    <w:unhideWhenUsed/>
    <w:rsid w:val="00F82191"/>
    <w:rPr>
      <w:color w:val="800080" w:themeColor="followedHyperlink"/>
      <w:u w:val="single"/>
    </w:rPr>
  </w:style>
  <w:style w:type="paragraph" w:styleId="af3">
    <w:name w:val="header"/>
    <w:basedOn w:val="a1"/>
    <w:link w:val="af4"/>
    <w:unhideWhenUsed/>
    <w:rsid w:val="0055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2"/>
    <w:link w:val="af3"/>
    <w:rsid w:val="00553584"/>
  </w:style>
  <w:style w:type="paragraph" w:styleId="af5">
    <w:name w:val="footer"/>
    <w:basedOn w:val="a1"/>
    <w:link w:val="af6"/>
    <w:uiPriority w:val="99"/>
    <w:unhideWhenUsed/>
    <w:rsid w:val="0055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2"/>
    <w:link w:val="af5"/>
    <w:uiPriority w:val="99"/>
    <w:rsid w:val="00553584"/>
  </w:style>
  <w:style w:type="paragraph" w:styleId="af7">
    <w:name w:val="Normal (Web)"/>
    <w:basedOn w:val="a1"/>
    <w:uiPriority w:val="99"/>
    <w:unhideWhenUsed/>
    <w:rsid w:val="00A560E5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2"/>
    <w:rsid w:val="00594857"/>
  </w:style>
  <w:style w:type="character" w:customStyle="1" w:styleId="thname">
    <w:name w:val="thname"/>
    <w:basedOn w:val="a2"/>
    <w:rsid w:val="00ED0FE5"/>
  </w:style>
  <w:style w:type="character" w:customStyle="1" w:styleId="thvalue">
    <w:name w:val="thvalue"/>
    <w:basedOn w:val="a2"/>
    <w:rsid w:val="00ED0FE5"/>
  </w:style>
  <w:style w:type="paragraph" w:styleId="af8">
    <w:name w:val="Document Map"/>
    <w:basedOn w:val="a1"/>
    <w:link w:val="af9"/>
    <w:uiPriority w:val="99"/>
    <w:semiHidden/>
    <w:unhideWhenUsed/>
    <w:rsid w:val="00F7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2"/>
    <w:link w:val="af8"/>
    <w:uiPriority w:val="99"/>
    <w:semiHidden/>
    <w:rsid w:val="00F77461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aliases w:val="Нумерованый список Знак,Bullet List Знак,FooterText Знак,numbered Знак,SL_Абзац списка Знак"/>
    <w:link w:val="a8"/>
    <w:uiPriority w:val="99"/>
    <w:locked/>
    <w:rsid w:val="00CC7BB5"/>
  </w:style>
  <w:style w:type="paragraph" w:styleId="afa">
    <w:name w:val="No Spacing"/>
    <w:link w:val="afb"/>
    <w:qFormat/>
    <w:rsid w:val="00804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b">
    <w:name w:val="Без интервала Знак"/>
    <w:link w:val="afa"/>
    <w:uiPriority w:val="99"/>
    <w:locked/>
    <w:rsid w:val="00804B7A"/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1"/>
    <w:uiPriority w:val="99"/>
    <w:unhideWhenUsed/>
    <w:rsid w:val="00B50188"/>
    <w:pPr>
      <w:numPr>
        <w:numId w:val="9"/>
      </w:numPr>
      <w:contextualSpacing/>
    </w:pPr>
  </w:style>
  <w:style w:type="paragraph" w:customStyle="1" w:styleId="s1">
    <w:name w:val="s_1"/>
    <w:basedOn w:val="a1"/>
    <w:rsid w:val="007F5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7315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CA443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14">
    <w:name w:val="Обычный1"/>
    <w:basedOn w:val="a1"/>
    <w:rsid w:val="00CA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4"/>
    <w:uiPriority w:val="99"/>
    <w:semiHidden/>
    <w:unhideWhenUsed/>
    <w:rsid w:val="005110CF"/>
  </w:style>
  <w:style w:type="paragraph" w:styleId="32">
    <w:name w:val="Body Text 3"/>
    <w:basedOn w:val="a1"/>
    <w:link w:val="33"/>
    <w:uiPriority w:val="99"/>
    <w:semiHidden/>
    <w:unhideWhenUsed/>
    <w:rsid w:val="005110CF"/>
    <w:pPr>
      <w:spacing w:after="120" w:line="259" w:lineRule="auto"/>
    </w:pPr>
    <w:rPr>
      <w:rFonts w:eastAsia="Calibri"/>
      <w:sz w:val="16"/>
      <w:szCs w:val="16"/>
      <w:lang w:eastAsia="en-US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5110CF"/>
    <w:rPr>
      <w:rFonts w:eastAsia="Calibri"/>
      <w:sz w:val="16"/>
      <w:szCs w:val="16"/>
      <w:lang w:eastAsia="en-US"/>
    </w:rPr>
  </w:style>
  <w:style w:type="paragraph" w:customStyle="1" w:styleId="16">
    <w:name w:val="Название1"/>
    <w:basedOn w:val="a1"/>
    <w:next w:val="a1"/>
    <w:uiPriority w:val="10"/>
    <w:qFormat/>
    <w:rsid w:val="005110CF"/>
    <w:pPr>
      <w:spacing w:before="240" w:after="60" w:line="259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c">
    <w:name w:val="Название Знак"/>
    <w:basedOn w:val="a2"/>
    <w:link w:val="afd"/>
    <w:uiPriority w:val="10"/>
    <w:rsid w:val="005110CF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customStyle="1" w:styleId="17">
    <w:name w:val="Сетка таблицы1"/>
    <w:basedOn w:val="a3"/>
    <w:next w:val="aa"/>
    <w:uiPriority w:val="39"/>
    <w:rsid w:val="005110CF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lpha1">
    <w:name w:val="List Alpha 1"/>
    <w:basedOn w:val="a1"/>
    <w:next w:val="afe"/>
    <w:rsid w:val="005110CF"/>
    <w:pPr>
      <w:numPr>
        <w:ilvl w:val="2"/>
        <w:numId w:val="12"/>
      </w:numPr>
      <w:tabs>
        <w:tab w:val="clear" w:pos="1928"/>
        <w:tab w:val="left" w:pos="22"/>
      </w:tabs>
      <w:spacing w:line="288" w:lineRule="auto"/>
      <w:ind w:left="2160" w:hanging="360"/>
      <w:jc w:val="both"/>
    </w:pPr>
    <w:rPr>
      <w:rFonts w:ascii="Times New Roman" w:eastAsia="Calibri" w:hAnsi="Times New Roman" w:cs="Times New Roman"/>
      <w:lang w:val="en-GB" w:eastAsia="zh-CN"/>
    </w:rPr>
  </w:style>
  <w:style w:type="paragraph" w:styleId="afe">
    <w:name w:val="Body Text"/>
    <w:basedOn w:val="a1"/>
    <w:link w:val="aff"/>
    <w:unhideWhenUsed/>
    <w:rsid w:val="005110CF"/>
    <w:pPr>
      <w:spacing w:after="120" w:line="259" w:lineRule="auto"/>
    </w:pPr>
    <w:rPr>
      <w:rFonts w:eastAsia="Calibri"/>
      <w:lang w:eastAsia="en-US"/>
    </w:rPr>
  </w:style>
  <w:style w:type="character" w:customStyle="1" w:styleId="aff">
    <w:name w:val="Основной текст Знак"/>
    <w:basedOn w:val="a2"/>
    <w:link w:val="afe"/>
    <w:rsid w:val="005110CF"/>
    <w:rPr>
      <w:rFonts w:eastAsia="Calibri"/>
      <w:lang w:eastAsia="en-US"/>
    </w:rPr>
  </w:style>
  <w:style w:type="paragraph" w:customStyle="1" w:styleId="18">
    <w:name w:val="Название объекта1"/>
    <w:basedOn w:val="a1"/>
    <w:next w:val="a1"/>
    <w:uiPriority w:val="35"/>
    <w:unhideWhenUsed/>
    <w:qFormat/>
    <w:rsid w:val="005110CF"/>
    <w:pPr>
      <w:spacing w:line="240" w:lineRule="auto"/>
    </w:pPr>
    <w:rPr>
      <w:rFonts w:eastAsia="Calibri"/>
      <w:i/>
      <w:iCs/>
      <w:color w:val="44546A"/>
      <w:sz w:val="18"/>
      <w:szCs w:val="18"/>
      <w:lang w:eastAsia="en-US"/>
    </w:rPr>
  </w:style>
  <w:style w:type="character" w:styleId="aff0">
    <w:name w:val="annotation reference"/>
    <w:basedOn w:val="a2"/>
    <w:uiPriority w:val="99"/>
    <w:semiHidden/>
    <w:unhideWhenUsed/>
    <w:rsid w:val="005110CF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rsid w:val="00511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5110C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23">
    <w:name w:val="Body Text Indent 2"/>
    <w:aliases w:val="Знак"/>
    <w:basedOn w:val="a1"/>
    <w:link w:val="24"/>
    <w:uiPriority w:val="99"/>
    <w:rsid w:val="005110C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aliases w:val="Знак Знак"/>
    <w:basedOn w:val="a2"/>
    <w:link w:val="23"/>
    <w:uiPriority w:val="99"/>
    <w:rsid w:val="005110CF"/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Тема примечания1"/>
    <w:basedOn w:val="aff1"/>
    <w:next w:val="aff1"/>
    <w:uiPriority w:val="99"/>
    <w:semiHidden/>
    <w:unhideWhenUsed/>
    <w:rsid w:val="005110CF"/>
    <w:pPr>
      <w:spacing w:after="160"/>
    </w:pPr>
    <w:rPr>
      <w:rFonts w:ascii="Calibri" w:eastAsia="Calibri" w:hAnsi="Calibri"/>
      <w:b/>
      <w:bCs/>
      <w:lang w:val="ru-RU"/>
    </w:rPr>
  </w:style>
  <w:style w:type="character" w:customStyle="1" w:styleId="aff3">
    <w:name w:val="Тема примечания Знак"/>
    <w:basedOn w:val="aff2"/>
    <w:link w:val="aff4"/>
    <w:uiPriority w:val="99"/>
    <w:semiHidden/>
    <w:rsid w:val="005110C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afd">
    <w:name w:val="Title"/>
    <w:basedOn w:val="a1"/>
    <w:next w:val="a1"/>
    <w:link w:val="afc"/>
    <w:uiPriority w:val="10"/>
    <w:qFormat/>
    <w:rsid w:val="005110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2"/>
    <w:uiPriority w:val="10"/>
    <w:rsid w:val="005110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4">
    <w:name w:val="annotation subject"/>
    <w:basedOn w:val="aff1"/>
    <w:next w:val="aff1"/>
    <w:link w:val="aff3"/>
    <w:uiPriority w:val="99"/>
    <w:semiHidden/>
    <w:unhideWhenUsed/>
    <w:rsid w:val="005110CF"/>
    <w:pPr>
      <w:spacing w:after="200"/>
    </w:pPr>
    <w:rPr>
      <w:b/>
      <w:bCs/>
    </w:rPr>
  </w:style>
  <w:style w:type="character" w:customStyle="1" w:styleId="1b">
    <w:name w:val="Тема примечания Знак1"/>
    <w:basedOn w:val="aff2"/>
    <w:uiPriority w:val="99"/>
    <w:semiHidden/>
    <w:rsid w:val="005110C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numbering" w:customStyle="1" w:styleId="25">
    <w:name w:val="Нет списка2"/>
    <w:next w:val="a4"/>
    <w:uiPriority w:val="99"/>
    <w:semiHidden/>
    <w:unhideWhenUsed/>
    <w:rsid w:val="00A1452F"/>
  </w:style>
  <w:style w:type="table" w:customStyle="1" w:styleId="26">
    <w:name w:val="Сетка таблицы2"/>
    <w:basedOn w:val="a3"/>
    <w:next w:val="aa"/>
    <w:uiPriority w:val="39"/>
    <w:rsid w:val="00A1452F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Название объекта2"/>
    <w:basedOn w:val="a1"/>
    <w:next w:val="a1"/>
    <w:uiPriority w:val="35"/>
    <w:unhideWhenUsed/>
    <w:qFormat/>
    <w:rsid w:val="00A1452F"/>
    <w:pPr>
      <w:spacing w:line="240" w:lineRule="auto"/>
    </w:pPr>
    <w:rPr>
      <w:rFonts w:eastAsia="Calibri"/>
      <w:i/>
      <w:iCs/>
      <w:color w:val="44546A"/>
      <w:sz w:val="18"/>
      <w:szCs w:val="18"/>
      <w:lang w:eastAsia="en-US"/>
    </w:rPr>
  </w:style>
  <w:style w:type="numbering" w:customStyle="1" w:styleId="34">
    <w:name w:val="Нет списка3"/>
    <w:next w:val="a4"/>
    <w:uiPriority w:val="99"/>
    <w:semiHidden/>
    <w:unhideWhenUsed/>
    <w:rsid w:val="00A1452F"/>
  </w:style>
  <w:style w:type="paragraph" w:customStyle="1" w:styleId="Style6">
    <w:name w:val="Style6"/>
    <w:basedOn w:val="a1"/>
    <w:rsid w:val="00A1452F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пункт"/>
    <w:basedOn w:val="a1"/>
    <w:rsid w:val="00A1452F"/>
    <w:pPr>
      <w:numPr>
        <w:numId w:val="13"/>
      </w:numPr>
      <w:tabs>
        <w:tab w:val="left" w:pos="680"/>
      </w:tabs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A1452F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styleId="28">
    <w:name w:val="List Number 2"/>
    <w:basedOn w:val="a1"/>
    <w:uiPriority w:val="99"/>
    <w:rsid w:val="00A1452F"/>
    <w:pPr>
      <w:tabs>
        <w:tab w:val="num" w:pos="643"/>
      </w:tabs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145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35">
    <w:name w:val="Сетка таблицы3"/>
    <w:basedOn w:val="a3"/>
    <w:next w:val="aa"/>
    <w:uiPriority w:val="59"/>
    <w:rsid w:val="00A145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14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5">
    <w:name w:val="Strong"/>
    <w:qFormat/>
    <w:rsid w:val="00A1452F"/>
    <w:rPr>
      <w:rFonts w:cs="Times New Roman"/>
      <w:b/>
      <w:bCs/>
    </w:rPr>
  </w:style>
  <w:style w:type="paragraph" w:customStyle="1" w:styleId="Standard">
    <w:name w:val="Standard"/>
    <w:rsid w:val="00A1452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A1452F"/>
    <w:pPr>
      <w:spacing w:after="120"/>
    </w:pPr>
  </w:style>
  <w:style w:type="paragraph" w:customStyle="1" w:styleId="ConsPlusNonformat">
    <w:name w:val="ConsPlusNonformat"/>
    <w:uiPriority w:val="99"/>
    <w:rsid w:val="00A145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6">
    <w:name w:val="Note Heading"/>
    <w:basedOn w:val="a1"/>
    <w:next w:val="a1"/>
    <w:link w:val="aff7"/>
    <w:rsid w:val="00A1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7">
    <w:name w:val="Заголовок записки Знак"/>
    <w:basedOn w:val="a2"/>
    <w:link w:val="aff6"/>
    <w:rsid w:val="00A1452F"/>
    <w:rPr>
      <w:rFonts w:ascii="Times New Roman" w:eastAsia="Times New Roman" w:hAnsi="Times New Roman" w:cs="Times New Roman"/>
      <w:sz w:val="24"/>
      <w:szCs w:val="20"/>
    </w:rPr>
  </w:style>
  <w:style w:type="paragraph" w:customStyle="1" w:styleId="xl69">
    <w:name w:val="xl69"/>
    <w:basedOn w:val="a1"/>
    <w:rsid w:val="00A1452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1"/>
    <w:rsid w:val="00A1452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1"/>
    <w:rsid w:val="00A1452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5">
    <w:name w:val="xl75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1"/>
    <w:rsid w:val="00A1452F"/>
    <w:pPr>
      <w:pBdr>
        <w:top w:val="single" w:sz="4" w:space="0" w:color="000000"/>
        <w:lef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1"/>
    <w:rsid w:val="00A1452F"/>
    <w:pPr>
      <w:pBdr>
        <w:top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1"/>
    <w:rsid w:val="00A1452F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1"/>
    <w:rsid w:val="00A1452F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1"/>
    <w:rsid w:val="00A1452F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1"/>
    <w:rsid w:val="00A1452F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1"/>
    <w:rsid w:val="00A1452F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86">
    <w:name w:val="xl86"/>
    <w:basedOn w:val="a1"/>
    <w:rsid w:val="00A14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1"/>
    <w:rsid w:val="00A145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1"/>
    <w:rsid w:val="00A1452F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1"/>
    <w:rsid w:val="00A145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7">
    <w:name w:val="xl97"/>
    <w:basedOn w:val="a1"/>
    <w:rsid w:val="00A1452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1"/>
    <w:rsid w:val="00A1452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9">
    <w:name w:val="xl99"/>
    <w:basedOn w:val="a1"/>
    <w:rsid w:val="00A1452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0">
    <w:name w:val="xl100"/>
    <w:basedOn w:val="a1"/>
    <w:rsid w:val="00A1452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4"/>
    <w:uiPriority w:val="99"/>
    <w:semiHidden/>
    <w:unhideWhenUsed/>
    <w:rsid w:val="00A1452F"/>
  </w:style>
  <w:style w:type="character" w:customStyle="1" w:styleId="apple-style-span">
    <w:name w:val="apple-style-span"/>
    <w:basedOn w:val="a2"/>
    <w:rsid w:val="00A1452F"/>
  </w:style>
  <w:style w:type="character" w:customStyle="1" w:styleId="st">
    <w:name w:val="st"/>
    <w:basedOn w:val="a2"/>
    <w:rsid w:val="00A1452F"/>
  </w:style>
  <w:style w:type="paragraph" w:customStyle="1" w:styleId="xl65">
    <w:name w:val="xl65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1"/>
    <w:rsid w:val="00A145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a1"/>
    <w:rsid w:val="00A145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1"/>
    <w:rsid w:val="00A145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1"/>
    <w:rsid w:val="00A145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1"/>
    <w:rsid w:val="00A1452F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a1"/>
    <w:rsid w:val="00A1452F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4">
    <w:name w:val="xl104"/>
    <w:basedOn w:val="a1"/>
    <w:rsid w:val="00A1452F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9">
    <w:name w:val="xl109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name">
    <w:name w:val="name"/>
    <w:basedOn w:val="a2"/>
    <w:rsid w:val="00A1452F"/>
  </w:style>
  <w:style w:type="character" w:customStyle="1" w:styleId="value">
    <w:name w:val="value"/>
    <w:basedOn w:val="a2"/>
    <w:rsid w:val="00A1452F"/>
  </w:style>
  <w:style w:type="character" w:customStyle="1" w:styleId="aff8">
    <w:name w:val="Обычный отступ Знак"/>
    <w:aliases w:val=" Знак Знак"/>
    <w:basedOn w:val="a2"/>
    <w:link w:val="aff9"/>
    <w:rsid w:val="00A1452F"/>
    <w:rPr>
      <w:sz w:val="24"/>
      <w:szCs w:val="24"/>
      <w:lang w:eastAsia="ru-RU"/>
    </w:rPr>
  </w:style>
  <w:style w:type="paragraph" w:customStyle="1" w:styleId="1">
    <w:name w:val="Знак1"/>
    <w:basedOn w:val="a1"/>
    <w:next w:val="aff9"/>
    <w:rsid w:val="00A1452F"/>
    <w:pPr>
      <w:numPr>
        <w:ilvl w:val="1"/>
        <w:numId w:val="14"/>
      </w:numPr>
      <w:tabs>
        <w:tab w:val="clear" w:pos="1713"/>
      </w:tabs>
      <w:spacing w:after="0" w:line="240" w:lineRule="auto"/>
      <w:ind w:left="1440" w:hanging="360"/>
    </w:pPr>
    <w:rPr>
      <w:rFonts w:eastAsia="Calibri"/>
      <w:sz w:val="24"/>
      <w:szCs w:val="24"/>
    </w:rPr>
  </w:style>
  <w:style w:type="paragraph" w:styleId="affa">
    <w:name w:val="Body Text Indent"/>
    <w:basedOn w:val="a1"/>
    <w:link w:val="affb"/>
    <w:uiPriority w:val="99"/>
    <w:semiHidden/>
    <w:rsid w:val="00A1452F"/>
    <w:pPr>
      <w:spacing w:before="60" w:after="0" w:line="240" w:lineRule="auto"/>
      <w:ind w:firstLine="851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affb">
    <w:name w:val="Основной текст с отступом Знак"/>
    <w:basedOn w:val="a2"/>
    <w:link w:val="affa"/>
    <w:uiPriority w:val="99"/>
    <w:semiHidden/>
    <w:rsid w:val="00A1452F"/>
    <w:rPr>
      <w:rFonts w:ascii="Calibri" w:eastAsia="Calibri" w:hAnsi="Calibri" w:cs="Calibri"/>
      <w:sz w:val="24"/>
      <w:szCs w:val="24"/>
    </w:rPr>
  </w:style>
  <w:style w:type="paragraph" w:styleId="2">
    <w:name w:val="Body Text 2"/>
    <w:basedOn w:val="a1"/>
    <w:link w:val="29"/>
    <w:uiPriority w:val="99"/>
    <w:semiHidden/>
    <w:rsid w:val="00A1452F"/>
    <w:pPr>
      <w:numPr>
        <w:ilvl w:val="1"/>
        <w:numId w:val="15"/>
      </w:numPr>
      <w:spacing w:after="60" w:line="240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29">
    <w:name w:val="Основной текст 2 Знак"/>
    <w:basedOn w:val="a2"/>
    <w:link w:val="2"/>
    <w:uiPriority w:val="99"/>
    <w:semiHidden/>
    <w:rsid w:val="00A1452F"/>
    <w:rPr>
      <w:rFonts w:ascii="Calibri" w:eastAsia="Calibri" w:hAnsi="Calibri" w:cs="Calibri"/>
      <w:sz w:val="24"/>
      <w:szCs w:val="24"/>
    </w:rPr>
  </w:style>
  <w:style w:type="paragraph" w:customStyle="1" w:styleId="a0">
    <w:name w:val="Условия контракта"/>
    <w:basedOn w:val="a1"/>
    <w:uiPriority w:val="99"/>
    <w:semiHidden/>
    <w:rsid w:val="00A1452F"/>
    <w:pPr>
      <w:numPr>
        <w:numId w:val="15"/>
      </w:num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R1">
    <w:name w:val="FR1"/>
    <w:uiPriority w:val="99"/>
    <w:rsid w:val="00A1452F"/>
    <w:pPr>
      <w:widowControl w:val="0"/>
      <w:autoSpaceDE w:val="0"/>
      <w:autoSpaceDN w:val="0"/>
      <w:spacing w:after="0" w:line="240" w:lineRule="auto"/>
      <w:ind w:firstLine="300"/>
      <w:jc w:val="both"/>
    </w:pPr>
    <w:rPr>
      <w:rFonts w:ascii="Arial" w:eastAsia="Times New Roman" w:hAnsi="Arial" w:cs="Arial"/>
      <w:sz w:val="16"/>
      <w:szCs w:val="16"/>
    </w:rPr>
  </w:style>
  <w:style w:type="character" w:styleId="affc">
    <w:name w:val="page number"/>
    <w:basedOn w:val="a2"/>
    <w:uiPriority w:val="99"/>
    <w:rsid w:val="00A1452F"/>
  </w:style>
  <w:style w:type="table" w:customStyle="1" w:styleId="111">
    <w:name w:val="Сетка таблицы11"/>
    <w:basedOn w:val="a3"/>
    <w:next w:val="aa"/>
    <w:uiPriority w:val="59"/>
    <w:rsid w:val="00A145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1"/>
    <w:rsid w:val="00A1452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3">
    <w:name w:val="xl63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4">
    <w:name w:val="xl64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7">
    <w:name w:val="font7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snippet-cardheader-text">
    <w:name w:val="snippet-card__header-text"/>
    <w:basedOn w:val="a2"/>
    <w:rsid w:val="00A1452F"/>
  </w:style>
  <w:style w:type="character" w:customStyle="1" w:styleId="propertyname">
    <w:name w:val="property_name"/>
    <w:basedOn w:val="a2"/>
    <w:rsid w:val="00A1452F"/>
  </w:style>
  <w:style w:type="paragraph" w:customStyle="1" w:styleId="evn">
    <w:name w:val="evn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isticstext">
    <w:name w:val="characteristics__text"/>
    <w:basedOn w:val="a2"/>
    <w:rsid w:val="00A1452F"/>
  </w:style>
  <w:style w:type="character" w:customStyle="1" w:styleId="characteristicsspec">
    <w:name w:val="characteristics__spec"/>
    <w:basedOn w:val="a2"/>
    <w:rsid w:val="00A1452F"/>
  </w:style>
  <w:style w:type="paragraph" w:styleId="affd">
    <w:name w:val="Revision"/>
    <w:hidden/>
    <w:uiPriority w:val="99"/>
    <w:semiHidden/>
    <w:rsid w:val="00A14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Normal Indent"/>
    <w:aliases w:val=" Знак"/>
    <w:basedOn w:val="a1"/>
    <w:link w:val="aff8"/>
    <w:unhideWhenUsed/>
    <w:rsid w:val="00A1452F"/>
    <w:pPr>
      <w:ind w:left="708"/>
    </w:pPr>
    <w:rPr>
      <w:sz w:val="24"/>
      <w:szCs w:val="24"/>
    </w:rPr>
  </w:style>
  <w:style w:type="numbering" w:customStyle="1" w:styleId="41">
    <w:name w:val="Нет списка4"/>
    <w:next w:val="a4"/>
    <w:uiPriority w:val="99"/>
    <w:semiHidden/>
    <w:unhideWhenUsed/>
    <w:rsid w:val="00EA0EC3"/>
  </w:style>
  <w:style w:type="table" w:customStyle="1" w:styleId="42">
    <w:name w:val="Сетка таблицы4"/>
    <w:basedOn w:val="a3"/>
    <w:next w:val="aa"/>
    <w:uiPriority w:val="39"/>
    <w:rsid w:val="00EA0EC3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">
    <w:name w:val="Название объекта3"/>
    <w:basedOn w:val="a1"/>
    <w:next w:val="a1"/>
    <w:uiPriority w:val="35"/>
    <w:unhideWhenUsed/>
    <w:qFormat/>
    <w:rsid w:val="00EA0EC3"/>
    <w:pPr>
      <w:spacing w:line="240" w:lineRule="auto"/>
    </w:pPr>
    <w:rPr>
      <w:rFonts w:eastAsia="Calibri"/>
      <w:i/>
      <w:iCs/>
      <w:color w:val="44546A"/>
      <w:sz w:val="18"/>
      <w:szCs w:val="18"/>
      <w:lang w:eastAsia="en-US"/>
    </w:rPr>
  </w:style>
  <w:style w:type="numbering" w:customStyle="1" w:styleId="51">
    <w:name w:val="Нет списка5"/>
    <w:next w:val="a4"/>
    <w:uiPriority w:val="99"/>
    <w:semiHidden/>
    <w:unhideWhenUsed/>
    <w:rsid w:val="00BB75FE"/>
  </w:style>
  <w:style w:type="table" w:customStyle="1" w:styleId="52">
    <w:name w:val="Сетка таблицы5"/>
    <w:basedOn w:val="a3"/>
    <w:next w:val="aa"/>
    <w:uiPriority w:val="59"/>
    <w:rsid w:val="00BB75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4"/>
    <w:uiPriority w:val="99"/>
    <w:semiHidden/>
    <w:unhideWhenUsed/>
    <w:rsid w:val="00BB75FE"/>
  </w:style>
  <w:style w:type="table" w:customStyle="1" w:styleId="121">
    <w:name w:val="Сетка таблицы12"/>
    <w:basedOn w:val="a3"/>
    <w:next w:val="aa"/>
    <w:uiPriority w:val="59"/>
    <w:rsid w:val="00BB75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2"/>
    <w:link w:val="5"/>
    <w:uiPriority w:val="9"/>
    <w:semiHidden/>
    <w:rsid w:val="008F4E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oSpacingChar">
    <w:name w:val="No Spacing Char"/>
    <w:link w:val="1c"/>
    <w:locked/>
    <w:rsid w:val="00EF4672"/>
  </w:style>
  <w:style w:type="paragraph" w:customStyle="1" w:styleId="1c">
    <w:name w:val="Без интервала1"/>
    <w:link w:val="NoSpacingChar"/>
    <w:rsid w:val="00EF4672"/>
    <w:pPr>
      <w:spacing w:after="0" w:line="240" w:lineRule="auto"/>
    </w:pPr>
  </w:style>
  <w:style w:type="paragraph" w:styleId="HTML">
    <w:name w:val="HTML Preformatted"/>
    <w:basedOn w:val="a1"/>
    <w:link w:val="HTML0"/>
    <w:uiPriority w:val="99"/>
    <w:unhideWhenUsed/>
    <w:rsid w:val="005F07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5F074D"/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FC450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rsid w:val="002D5A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7315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251A1B"/>
    <w:pPr>
      <w:keepNext/>
      <w:spacing w:before="240" w:after="60" w:line="240" w:lineRule="auto"/>
      <w:ind w:firstLine="709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unhideWhenUsed/>
    <w:qFormat/>
    <w:rsid w:val="00CA44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8F4E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semiHidden/>
    <w:unhideWhenUsed/>
    <w:rsid w:val="00FB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semiHidden/>
    <w:rsid w:val="00FB7D7D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FB7D7D"/>
    <w:rPr>
      <w:rFonts w:cs="Times New Roman"/>
      <w:color w:val="0000FF"/>
      <w:u w:val="single"/>
    </w:rPr>
  </w:style>
  <w:style w:type="paragraph" w:styleId="a8">
    <w:name w:val="List Paragraph"/>
    <w:aliases w:val="Нумерованый список,Bullet List,FooterText,numbered,SL_Абзац списка"/>
    <w:basedOn w:val="a1"/>
    <w:link w:val="a9"/>
    <w:uiPriority w:val="99"/>
    <w:qFormat/>
    <w:rsid w:val="00FB7D7D"/>
    <w:pPr>
      <w:ind w:left="720"/>
      <w:contextualSpacing/>
    </w:pPr>
  </w:style>
  <w:style w:type="table" w:styleId="aa">
    <w:name w:val="Table Grid"/>
    <w:basedOn w:val="a3"/>
    <w:uiPriority w:val="99"/>
    <w:rsid w:val="00FB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1"/>
    <w:uiPriority w:val="99"/>
    <w:rsid w:val="002C072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DD7EDC"/>
    <w:rPr>
      <w:rFonts w:cs="Times New Roman"/>
    </w:rPr>
  </w:style>
  <w:style w:type="character" w:customStyle="1" w:styleId="r">
    <w:name w:val="r"/>
    <w:basedOn w:val="a2"/>
    <w:rsid w:val="00731176"/>
  </w:style>
  <w:style w:type="paragraph" w:customStyle="1" w:styleId="ListParagraph1">
    <w:name w:val="List Paragraph1"/>
    <w:basedOn w:val="a1"/>
    <w:uiPriority w:val="99"/>
    <w:rsid w:val="00510BA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rsid w:val="00251A1B"/>
    <w:rPr>
      <w:rFonts w:ascii="Arial" w:eastAsia="Times New Roman" w:hAnsi="Arial" w:cs="Arial"/>
      <w:b/>
      <w:bCs/>
      <w:sz w:val="26"/>
      <w:szCs w:val="26"/>
    </w:rPr>
  </w:style>
  <w:style w:type="paragraph" w:styleId="ab">
    <w:name w:val="endnote text"/>
    <w:basedOn w:val="a1"/>
    <w:link w:val="ac"/>
    <w:uiPriority w:val="99"/>
    <w:semiHidden/>
    <w:unhideWhenUsed/>
    <w:rsid w:val="005157BB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2"/>
    <w:link w:val="ab"/>
    <w:uiPriority w:val="99"/>
    <w:semiHidden/>
    <w:rsid w:val="005157BB"/>
    <w:rPr>
      <w:sz w:val="20"/>
      <w:szCs w:val="20"/>
    </w:rPr>
  </w:style>
  <w:style w:type="character" w:styleId="ad">
    <w:name w:val="endnote reference"/>
    <w:basedOn w:val="a2"/>
    <w:uiPriority w:val="99"/>
    <w:semiHidden/>
    <w:unhideWhenUsed/>
    <w:rsid w:val="005157BB"/>
    <w:rPr>
      <w:vertAlign w:val="superscript"/>
    </w:rPr>
  </w:style>
  <w:style w:type="paragraph" w:styleId="ae">
    <w:name w:val="footnote text"/>
    <w:basedOn w:val="a1"/>
    <w:link w:val="af"/>
    <w:uiPriority w:val="99"/>
    <w:semiHidden/>
    <w:unhideWhenUsed/>
    <w:rsid w:val="005157B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2"/>
    <w:link w:val="ae"/>
    <w:uiPriority w:val="99"/>
    <w:semiHidden/>
    <w:rsid w:val="005157BB"/>
    <w:rPr>
      <w:sz w:val="20"/>
      <w:szCs w:val="20"/>
    </w:rPr>
  </w:style>
  <w:style w:type="character" w:styleId="af0">
    <w:name w:val="footnote reference"/>
    <w:basedOn w:val="a2"/>
    <w:uiPriority w:val="99"/>
    <w:unhideWhenUsed/>
    <w:rsid w:val="005157BB"/>
    <w:rPr>
      <w:vertAlign w:val="superscript"/>
    </w:rPr>
  </w:style>
  <w:style w:type="character" w:customStyle="1" w:styleId="11">
    <w:name w:val="Заголовок 1 Знак"/>
    <w:basedOn w:val="a2"/>
    <w:link w:val="10"/>
    <w:uiPriority w:val="9"/>
    <w:rsid w:val="002D5A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0"/>
    <w:next w:val="a1"/>
    <w:uiPriority w:val="39"/>
    <w:unhideWhenUsed/>
    <w:qFormat/>
    <w:rsid w:val="002D5AD8"/>
    <w:pPr>
      <w:outlineLvl w:val="9"/>
    </w:pPr>
  </w:style>
  <w:style w:type="paragraph" w:styleId="13">
    <w:name w:val="toc 1"/>
    <w:basedOn w:val="a1"/>
    <w:next w:val="a1"/>
    <w:autoRedefine/>
    <w:uiPriority w:val="39"/>
    <w:unhideWhenUsed/>
    <w:rsid w:val="002D5AD8"/>
    <w:pPr>
      <w:spacing w:after="100"/>
    </w:pPr>
  </w:style>
  <w:style w:type="paragraph" w:styleId="31">
    <w:name w:val="toc 3"/>
    <w:basedOn w:val="a1"/>
    <w:next w:val="a1"/>
    <w:autoRedefine/>
    <w:uiPriority w:val="39"/>
    <w:unhideWhenUsed/>
    <w:rsid w:val="002D5AD8"/>
    <w:pPr>
      <w:spacing w:after="100"/>
      <w:ind w:left="440"/>
    </w:pPr>
  </w:style>
  <w:style w:type="paragraph" w:styleId="22">
    <w:name w:val="toc 2"/>
    <w:basedOn w:val="a1"/>
    <w:next w:val="a1"/>
    <w:autoRedefine/>
    <w:uiPriority w:val="39"/>
    <w:unhideWhenUsed/>
    <w:rsid w:val="002D5AD8"/>
    <w:pPr>
      <w:spacing w:after="100"/>
      <w:ind w:left="220"/>
    </w:pPr>
  </w:style>
  <w:style w:type="paragraph" w:customStyle="1" w:styleId="ConsPlusNormal">
    <w:name w:val="ConsPlusNormal"/>
    <w:rsid w:val="00A30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FollowedHyperlink"/>
    <w:basedOn w:val="a2"/>
    <w:uiPriority w:val="99"/>
    <w:semiHidden/>
    <w:unhideWhenUsed/>
    <w:rsid w:val="00F82191"/>
    <w:rPr>
      <w:color w:val="800080" w:themeColor="followedHyperlink"/>
      <w:u w:val="single"/>
    </w:rPr>
  </w:style>
  <w:style w:type="paragraph" w:styleId="af3">
    <w:name w:val="header"/>
    <w:basedOn w:val="a1"/>
    <w:link w:val="af4"/>
    <w:unhideWhenUsed/>
    <w:rsid w:val="0055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2"/>
    <w:link w:val="af3"/>
    <w:rsid w:val="00553584"/>
  </w:style>
  <w:style w:type="paragraph" w:styleId="af5">
    <w:name w:val="footer"/>
    <w:basedOn w:val="a1"/>
    <w:link w:val="af6"/>
    <w:unhideWhenUsed/>
    <w:rsid w:val="0055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2"/>
    <w:link w:val="af5"/>
    <w:rsid w:val="00553584"/>
  </w:style>
  <w:style w:type="paragraph" w:styleId="af7">
    <w:name w:val="Normal (Web)"/>
    <w:basedOn w:val="a1"/>
    <w:uiPriority w:val="99"/>
    <w:unhideWhenUsed/>
    <w:rsid w:val="00A560E5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2"/>
    <w:rsid w:val="00594857"/>
  </w:style>
  <w:style w:type="character" w:customStyle="1" w:styleId="thname">
    <w:name w:val="thname"/>
    <w:basedOn w:val="a2"/>
    <w:rsid w:val="00ED0FE5"/>
  </w:style>
  <w:style w:type="character" w:customStyle="1" w:styleId="thvalue">
    <w:name w:val="thvalue"/>
    <w:basedOn w:val="a2"/>
    <w:rsid w:val="00ED0FE5"/>
  </w:style>
  <w:style w:type="paragraph" w:styleId="af8">
    <w:name w:val="Document Map"/>
    <w:basedOn w:val="a1"/>
    <w:link w:val="af9"/>
    <w:uiPriority w:val="99"/>
    <w:semiHidden/>
    <w:unhideWhenUsed/>
    <w:rsid w:val="00F7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2"/>
    <w:link w:val="af8"/>
    <w:uiPriority w:val="99"/>
    <w:semiHidden/>
    <w:rsid w:val="00F77461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aliases w:val="Нумерованый список Знак,Bullet List Знак,FooterText Знак,numbered Знак,SL_Абзац списка Знак"/>
    <w:link w:val="a8"/>
    <w:locked/>
    <w:rsid w:val="00CC7BB5"/>
  </w:style>
  <w:style w:type="paragraph" w:styleId="afa">
    <w:name w:val="No Spacing"/>
    <w:link w:val="afb"/>
    <w:qFormat/>
    <w:rsid w:val="00804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b">
    <w:name w:val="Без интервала Знак"/>
    <w:link w:val="afa"/>
    <w:uiPriority w:val="99"/>
    <w:locked/>
    <w:rsid w:val="00804B7A"/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1"/>
    <w:uiPriority w:val="99"/>
    <w:unhideWhenUsed/>
    <w:rsid w:val="00B50188"/>
    <w:pPr>
      <w:numPr>
        <w:numId w:val="9"/>
      </w:numPr>
      <w:contextualSpacing/>
    </w:pPr>
  </w:style>
  <w:style w:type="paragraph" w:customStyle="1" w:styleId="s1">
    <w:name w:val="s_1"/>
    <w:basedOn w:val="a1"/>
    <w:rsid w:val="007F5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7315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CA443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14">
    <w:name w:val="Обычный1"/>
    <w:basedOn w:val="a1"/>
    <w:rsid w:val="00CA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4"/>
    <w:uiPriority w:val="99"/>
    <w:semiHidden/>
    <w:unhideWhenUsed/>
    <w:rsid w:val="005110CF"/>
  </w:style>
  <w:style w:type="paragraph" w:styleId="32">
    <w:name w:val="Body Text 3"/>
    <w:basedOn w:val="a1"/>
    <w:link w:val="33"/>
    <w:uiPriority w:val="99"/>
    <w:semiHidden/>
    <w:unhideWhenUsed/>
    <w:rsid w:val="005110CF"/>
    <w:pPr>
      <w:spacing w:after="120" w:line="259" w:lineRule="auto"/>
    </w:pPr>
    <w:rPr>
      <w:rFonts w:eastAsia="Calibri"/>
      <w:sz w:val="16"/>
      <w:szCs w:val="16"/>
      <w:lang w:eastAsia="en-US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5110CF"/>
    <w:rPr>
      <w:rFonts w:eastAsia="Calibri"/>
      <w:sz w:val="16"/>
      <w:szCs w:val="16"/>
      <w:lang w:eastAsia="en-US"/>
    </w:rPr>
  </w:style>
  <w:style w:type="paragraph" w:customStyle="1" w:styleId="16">
    <w:name w:val="Название1"/>
    <w:basedOn w:val="a1"/>
    <w:next w:val="a1"/>
    <w:uiPriority w:val="10"/>
    <w:qFormat/>
    <w:rsid w:val="005110CF"/>
    <w:pPr>
      <w:spacing w:before="240" w:after="60" w:line="259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c">
    <w:name w:val="Название Знак"/>
    <w:basedOn w:val="a2"/>
    <w:link w:val="afd"/>
    <w:uiPriority w:val="10"/>
    <w:rsid w:val="005110CF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customStyle="1" w:styleId="17">
    <w:name w:val="Сетка таблицы1"/>
    <w:basedOn w:val="a3"/>
    <w:next w:val="aa"/>
    <w:uiPriority w:val="39"/>
    <w:rsid w:val="005110CF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lpha1">
    <w:name w:val="List Alpha 1"/>
    <w:basedOn w:val="a1"/>
    <w:next w:val="afe"/>
    <w:rsid w:val="005110CF"/>
    <w:pPr>
      <w:numPr>
        <w:ilvl w:val="2"/>
        <w:numId w:val="12"/>
      </w:numPr>
      <w:tabs>
        <w:tab w:val="clear" w:pos="1928"/>
        <w:tab w:val="left" w:pos="22"/>
      </w:tabs>
      <w:spacing w:line="288" w:lineRule="auto"/>
      <w:ind w:left="2160" w:hanging="360"/>
      <w:jc w:val="both"/>
    </w:pPr>
    <w:rPr>
      <w:rFonts w:ascii="Times New Roman" w:eastAsia="Calibri" w:hAnsi="Times New Roman" w:cs="Times New Roman"/>
      <w:lang w:val="en-GB" w:eastAsia="zh-CN"/>
    </w:rPr>
  </w:style>
  <w:style w:type="paragraph" w:styleId="afe">
    <w:name w:val="Body Text"/>
    <w:basedOn w:val="a1"/>
    <w:link w:val="aff"/>
    <w:unhideWhenUsed/>
    <w:rsid w:val="005110CF"/>
    <w:pPr>
      <w:spacing w:after="120" w:line="259" w:lineRule="auto"/>
    </w:pPr>
    <w:rPr>
      <w:rFonts w:eastAsia="Calibri"/>
      <w:lang w:eastAsia="en-US"/>
    </w:rPr>
  </w:style>
  <w:style w:type="character" w:customStyle="1" w:styleId="aff">
    <w:name w:val="Основной текст Знак"/>
    <w:basedOn w:val="a2"/>
    <w:link w:val="afe"/>
    <w:rsid w:val="005110CF"/>
    <w:rPr>
      <w:rFonts w:eastAsia="Calibri"/>
      <w:lang w:eastAsia="en-US"/>
    </w:rPr>
  </w:style>
  <w:style w:type="paragraph" w:customStyle="1" w:styleId="18">
    <w:name w:val="Название объекта1"/>
    <w:basedOn w:val="a1"/>
    <w:next w:val="a1"/>
    <w:uiPriority w:val="35"/>
    <w:unhideWhenUsed/>
    <w:qFormat/>
    <w:rsid w:val="005110CF"/>
    <w:pPr>
      <w:spacing w:line="240" w:lineRule="auto"/>
    </w:pPr>
    <w:rPr>
      <w:rFonts w:eastAsia="Calibri"/>
      <w:i/>
      <w:iCs/>
      <w:color w:val="44546A"/>
      <w:sz w:val="18"/>
      <w:szCs w:val="18"/>
      <w:lang w:eastAsia="en-US"/>
    </w:rPr>
  </w:style>
  <w:style w:type="character" w:styleId="aff0">
    <w:name w:val="annotation reference"/>
    <w:basedOn w:val="a2"/>
    <w:uiPriority w:val="99"/>
    <w:semiHidden/>
    <w:unhideWhenUsed/>
    <w:rsid w:val="005110CF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rsid w:val="00511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5110C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23">
    <w:name w:val="Body Text Indent 2"/>
    <w:aliases w:val="Знак"/>
    <w:basedOn w:val="a1"/>
    <w:link w:val="24"/>
    <w:uiPriority w:val="99"/>
    <w:rsid w:val="005110C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aliases w:val="Знак Знак"/>
    <w:basedOn w:val="a2"/>
    <w:link w:val="23"/>
    <w:uiPriority w:val="99"/>
    <w:rsid w:val="005110CF"/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Тема примечания1"/>
    <w:basedOn w:val="aff1"/>
    <w:next w:val="aff1"/>
    <w:uiPriority w:val="99"/>
    <w:semiHidden/>
    <w:unhideWhenUsed/>
    <w:rsid w:val="005110CF"/>
    <w:pPr>
      <w:spacing w:after="160"/>
    </w:pPr>
    <w:rPr>
      <w:rFonts w:ascii="Calibri" w:eastAsia="Calibri" w:hAnsi="Calibri"/>
      <w:b/>
      <w:bCs/>
      <w:lang w:val="ru-RU"/>
    </w:rPr>
  </w:style>
  <w:style w:type="character" w:customStyle="1" w:styleId="aff3">
    <w:name w:val="Тема примечания Знак"/>
    <w:basedOn w:val="aff2"/>
    <w:link w:val="aff4"/>
    <w:uiPriority w:val="99"/>
    <w:semiHidden/>
    <w:rsid w:val="005110C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afd">
    <w:name w:val="Title"/>
    <w:basedOn w:val="a1"/>
    <w:next w:val="a1"/>
    <w:link w:val="afc"/>
    <w:uiPriority w:val="10"/>
    <w:qFormat/>
    <w:rsid w:val="005110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2"/>
    <w:uiPriority w:val="10"/>
    <w:rsid w:val="005110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4">
    <w:name w:val="annotation subject"/>
    <w:basedOn w:val="aff1"/>
    <w:next w:val="aff1"/>
    <w:link w:val="aff3"/>
    <w:uiPriority w:val="99"/>
    <w:semiHidden/>
    <w:unhideWhenUsed/>
    <w:rsid w:val="005110CF"/>
    <w:pPr>
      <w:spacing w:after="200"/>
    </w:pPr>
    <w:rPr>
      <w:b/>
      <w:bCs/>
    </w:rPr>
  </w:style>
  <w:style w:type="character" w:customStyle="1" w:styleId="1b">
    <w:name w:val="Тема примечания Знак1"/>
    <w:basedOn w:val="aff2"/>
    <w:uiPriority w:val="99"/>
    <w:semiHidden/>
    <w:rsid w:val="005110C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numbering" w:customStyle="1" w:styleId="25">
    <w:name w:val="Нет списка2"/>
    <w:next w:val="a4"/>
    <w:uiPriority w:val="99"/>
    <w:semiHidden/>
    <w:unhideWhenUsed/>
    <w:rsid w:val="00A1452F"/>
  </w:style>
  <w:style w:type="table" w:customStyle="1" w:styleId="26">
    <w:name w:val="Сетка таблицы2"/>
    <w:basedOn w:val="a3"/>
    <w:next w:val="aa"/>
    <w:uiPriority w:val="39"/>
    <w:rsid w:val="00A1452F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Название объекта2"/>
    <w:basedOn w:val="a1"/>
    <w:next w:val="a1"/>
    <w:uiPriority w:val="35"/>
    <w:unhideWhenUsed/>
    <w:qFormat/>
    <w:rsid w:val="00A1452F"/>
    <w:pPr>
      <w:spacing w:line="240" w:lineRule="auto"/>
    </w:pPr>
    <w:rPr>
      <w:rFonts w:eastAsia="Calibri"/>
      <w:i/>
      <w:iCs/>
      <w:color w:val="44546A"/>
      <w:sz w:val="18"/>
      <w:szCs w:val="18"/>
      <w:lang w:eastAsia="en-US"/>
    </w:rPr>
  </w:style>
  <w:style w:type="numbering" w:customStyle="1" w:styleId="34">
    <w:name w:val="Нет списка3"/>
    <w:next w:val="a4"/>
    <w:uiPriority w:val="99"/>
    <w:semiHidden/>
    <w:unhideWhenUsed/>
    <w:rsid w:val="00A1452F"/>
  </w:style>
  <w:style w:type="paragraph" w:customStyle="1" w:styleId="Style6">
    <w:name w:val="Style6"/>
    <w:basedOn w:val="a1"/>
    <w:rsid w:val="00A1452F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пункт"/>
    <w:basedOn w:val="a1"/>
    <w:rsid w:val="00A1452F"/>
    <w:pPr>
      <w:numPr>
        <w:numId w:val="13"/>
      </w:numPr>
      <w:tabs>
        <w:tab w:val="left" w:pos="680"/>
      </w:tabs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A1452F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styleId="28">
    <w:name w:val="List Number 2"/>
    <w:basedOn w:val="a1"/>
    <w:uiPriority w:val="99"/>
    <w:rsid w:val="00A1452F"/>
    <w:pPr>
      <w:tabs>
        <w:tab w:val="num" w:pos="643"/>
      </w:tabs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145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35">
    <w:name w:val="Сетка таблицы3"/>
    <w:basedOn w:val="a3"/>
    <w:next w:val="aa"/>
    <w:uiPriority w:val="59"/>
    <w:rsid w:val="00A145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A14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5">
    <w:name w:val="Strong"/>
    <w:qFormat/>
    <w:rsid w:val="00A1452F"/>
    <w:rPr>
      <w:rFonts w:cs="Times New Roman"/>
      <w:b/>
      <w:bCs/>
    </w:rPr>
  </w:style>
  <w:style w:type="paragraph" w:customStyle="1" w:styleId="Standard">
    <w:name w:val="Standard"/>
    <w:rsid w:val="00A1452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A1452F"/>
    <w:pPr>
      <w:spacing w:after="120"/>
    </w:pPr>
  </w:style>
  <w:style w:type="paragraph" w:customStyle="1" w:styleId="ConsPlusNonformat">
    <w:name w:val="ConsPlusNonformat"/>
    <w:uiPriority w:val="99"/>
    <w:rsid w:val="00A145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6">
    <w:name w:val="Note Heading"/>
    <w:basedOn w:val="a1"/>
    <w:next w:val="a1"/>
    <w:link w:val="aff7"/>
    <w:rsid w:val="00A1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7">
    <w:name w:val="Заголовок записки Знак"/>
    <w:basedOn w:val="a2"/>
    <w:link w:val="aff6"/>
    <w:rsid w:val="00A1452F"/>
    <w:rPr>
      <w:rFonts w:ascii="Times New Roman" w:eastAsia="Times New Roman" w:hAnsi="Times New Roman" w:cs="Times New Roman"/>
      <w:sz w:val="24"/>
      <w:szCs w:val="20"/>
    </w:rPr>
  </w:style>
  <w:style w:type="paragraph" w:customStyle="1" w:styleId="xl69">
    <w:name w:val="xl69"/>
    <w:basedOn w:val="a1"/>
    <w:rsid w:val="00A1452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1"/>
    <w:rsid w:val="00A1452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1"/>
    <w:rsid w:val="00A1452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5">
    <w:name w:val="xl75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1"/>
    <w:rsid w:val="00A1452F"/>
    <w:pPr>
      <w:pBdr>
        <w:top w:val="single" w:sz="4" w:space="0" w:color="000000"/>
        <w:lef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1"/>
    <w:rsid w:val="00A1452F"/>
    <w:pPr>
      <w:pBdr>
        <w:top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1"/>
    <w:rsid w:val="00A1452F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1"/>
    <w:rsid w:val="00A1452F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1"/>
    <w:rsid w:val="00A1452F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1"/>
    <w:rsid w:val="00A1452F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1"/>
    <w:rsid w:val="00A1452F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86">
    <w:name w:val="xl86"/>
    <w:basedOn w:val="a1"/>
    <w:rsid w:val="00A14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1"/>
    <w:rsid w:val="00A145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1"/>
    <w:rsid w:val="00A14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1"/>
    <w:rsid w:val="00A1452F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1"/>
    <w:rsid w:val="00A145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1"/>
    <w:rsid w:val="00A14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7">
    <w:name w:val="xl97"/>
    <w:basedOn w:val="a1"/>
    <w:rsid w:val="00A1452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1"/>
    <w:rsid w:val="00A1452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9">
    <w:name w:val="xl99"/>
    <w:basedOn w:val="a1"/>
    <w:rsid w:val="00A1452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0">
    <w:name w:val="xl100"/>
    <w:basedOn w:val="a1"/>
    <w:rsid w:val="00A1452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4"/>
    <w:uiPriority w:val="99"/>
    <w:semiHidden/>
    <w:unhideWhenUsed/>
    <w:rsid w:val="00A1452F"/>
  </w:style>
  <w:style w:type="character" w:customStyle="1" w:styleId="apple-style-span">
    <w:name w:val="apple-style-span"/>
    <w:basedOn w:val="a2"/>
    <w:rsid w:val="00A1452F"/>
  </w:style>
  <w:style w:type="character" w:customStyle="1" w:styleId="st">
    <w:name w:val="st"/>
    <w:basedOn w:val="a2"/>
    <w:rsid w:val="00A1452F"/>
  </w:style>
  <w:style w:type="paragraph" w:customStyle="1" w:styleId="xl65">
    <w:name w:val="xl65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1"/>
    <w:rsid w:val="00A145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a1"/>
    <w:rsid w:val="00A145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1"/>
    <w:rsid w:val="00A145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1"/>
    <w:rsid w:val="00A145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1"/>
    <w:rsid w:val="00A1452F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a1"/>
    <w:rsid w:val="00A1452F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4">
    <w:name w:val="xl104"/>
    <w:basedOn w:val="a1"/>
    <w:rsid w:val="00A1452F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9">
    <w:name w:val="xl109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name">
    <w:name w:val="name"/>
    <w:basedOn w:val="a2"/>
    <w:rsid w:val="00A1452F"/>
  </w:style>
  <w:style w:type="character" w:customStyle="1" w:styleId="value">
    <w:name w:val="value"/>
    <w:basedOn w:val="a2"/>
    <w:rsid w:val="00A1452F"/>
  </w:style>
  <w:style w:type="character" w:customStyle="1" w:styleId="aff8">
    <w:name w:val="Обычный отступ Знак"/>
    <w:aliases w:val=" Знак Знак"/>
    <w:basedOn w:val="a2"/>
    <w:link w:val="aff9"/>
    <w:rsid w:val="00A1452F"/>
    <w:rPr>
      <w:sz w:val="24"/>
      <w:szCs w:val="24"/>
      <w:lang w:eastAsia="ru-RU"/>
    </w:rPr>
  </w:style>
  <w:style w:type="paragraph" w:customStyle="1" w:styleId="1">
    <w:name w:val="Знак1"/>
    <w:basedOn w:val="a1"/>
    <w:next w:val="aff9"/>
    <w:rsid w:val="00A1452F"/>
    <w:pPr>
      <w:numPr>
        <w:ilvl w:val="1"/>
        <w:numId w:val="14"/>
      </w:numPr>
      <w:tabs>
        <w:tab w:val="clear" w:pos="1713"/>
      </w:tabs>
      <w:spacing w:after="0" w:line="240" w:lineRule="auto"/>
      <w:ind w:left="1440" w:hanging="360"/>
    </w:pPr>
    <w:rPr>
      <w:rFonts w:eastAsia="Calibri"/>
      <w:sz w:val="24"/>
      <w:szCs w:val="24"/>
    </w:rPr>
  </w:style>
  <w:style w:type="paragraph" w:styleId="affa">
    <w:name w:val="Body Text Indent"/>
    <w:basedOn w:val="a1"/>
    <w:link w:val="affb"/>
    <w:uiPriority w:val="99"/>
    <w:semiHidden/>
    <w:rsid w:val="00A1452F"/>
    <w:pPr>
      <w:spacing w:before="60" w:after="0" w:line="240" w:lineRule="auto"/>
      <w:ind w:firstLine="851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affb">
    <w:name w:val="Основной текст с отступом Знак"/>
    <w:basedOn w:val="a2"/>
    <w:link w:val="affa"/>
    <w:uiPriority w:val="99"/>
    <w:semiHidden/>
    <w:rsid w:val="00A1452F"/>
    <w:rPr>
      <w:rFonts w:ascii="Calibri" w:eastAsia="Calibri" w:hAnsi="Calibri" w:cs="Calibri"/>
      <w:sz w:val="24"/>
      <w:szCs w:val="24"/>
    </w:rPr>
  </w:style>
  <w:style w:type="paragraph" w:styleId="2">
    <w:name w:val="Body Text 2"/>
    <w:basedOn w:val="a1"/>
    <w:link w:val="29"/>
    <w:uiPriority w:val="99"/>
    <w:semiHidden/>
    <w:rsid w:val="00A1452F"/>
    <w:pPr>
      <w:numPr>
        <w:ilvl w:val="1"/>
        <w:numId w:val="15"/>
      </w:numPr>
      <w:spacing w:after="60" w:line="240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29">
    <w:name w:val="Основной текст 2 Знак"/>
    <w:basedOn w:val="a2"/>
    <w:link w:val="2"/>
    <w:uiPriority w:val="99"/>
    <w:semiHidden/>
    <w:rsid w:val="00A1452F"/>
    <w:rPr>
      <w:rFonts w:ascii="Calibri" w:eastAsia="Calibri" w:hAnsi="Calibri" w:cs="Calibri"/>
      <w:sz w:val="24"/>
      <w:szCs w:val="24"/>
    </w:rPr>
  </w:style>
  <w:style w:type="paragraph" w:customStyle="1" w:styleId="a0">
    <w:name w:val="Условия контракта"/>
    <w:basedOn w:val="a1"/>
    <w:uiPriority w:val="99"/>
    <w:semiHidden/>
    <w:rsid w:val="00A1452F"/>
    <w:pPr>
      <w:numPr>
        <w:numId w:val="15"/>
      </w:num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R1">
    <w:name w:val="FR1"/>
    <w:uiPriority w:val="99"/>
    <w:rsid w:val="00A1452F"/>
    <w:pPr>
      <w:widowControl w:val="0"/>
      <w:autoSpaceDE w:val="0"/>
      <w:autoSpaceDN w:val="0"/>
      <w:spacing w:after="0" w:line="240" w:lineRule="auto"/>
      <w:ind w:firstLine="300"/>
      <w:jc w:val="both"/>
    </w:pPr>
    <w:rPr>
      <w:rFonts w:ascii="Arial" w:eastAsia="Times New Roman" w:hAnsi="Arial" w:cs="Arial"/>
      <w:sz w:val="16"/>
      <w:szCs w:val="16"/>
    </w:rPr>
  </w:style>
  <w:style w:type="character" w:styleId="affc">
    <w:name w:val="page number"/>
    <w:basedOn w:val="a2"/>
    <w:uiPriority w:val="99"/>
    <w:rsid w:val="00A1452F"/>
  </w:style>
  <w:style w:type="table" w:customStyle="1" w:styleId="111">
    <w:name w:val="Сетка таблицы11"/>
    <w:basedOn w:val="a3"/>
    <w:next w:val="aa"/>
    <w:uiPriority w:val="59"/>
    <w:rsid w:val="00A145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1"/>
    <w:rsid w:val="00A1452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3">
    <w:name w:val="xl63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4">
    <w:name w:val="xl64"/>
    <w:basedOn w:val="a1"/>
    <w:rsid w:val="00A14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7">
    <w:name w:val="font7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snippet-cardheader-text">
    <w:name w:val="snippet-card__header-text"/>
    <w:basedOn w:val="a2"/>
    <w:rsid w:val="00A1452F"/>
  </w:style>
  <w:style w:type="character" w:customStyle="1" w:styleId="propertyname">
    <w:name w:val="property_name"/>
    <w:basedOn w:val="a2"/>
    <w:rsid w:val="00A1452F"/>
  </w:style>
  <w:style w:type="paragraph" w:customStyle="1" w:styleId="evn">
    <w:name w:val="evn"/>
    <w:basedOn w:val="a1"/>
    <w:rsid w:val="00A1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isticstext">
    <w:name w:val="characteristics__text"/>
    <w:basedOn w:val="a2"/>
    <w:rsid w:val="00A1452F"/>
  </w:style>
  <w:style w:type="character" w:customStyle="1" w:styleId="characteristicsspec">
    <w:name w:val="characteristics__spec"/>
    <w:basedOn w:val="a2"/>
    <w:rsid w:val="00A1452F"/>
  </w:style>
  <w:style w:type="paragraph" w:styleId="affd">
    <w:name w:val="Revision"/>
    <w:hidden/>
    <w:uiPriority w:val="99"/>
    <w:semiHidden/>
    <w:rsid w:val="00A14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Normal Indent"/>
    <w:aliases w:val=" Знак"/>
    <w:basedOn w:val="a1"/>
    <w:link w:val="aff8"/>
    <w:unhideWhenUsed/>
    <w:rsid w:val="00A1452F"/>
    <w:pPr>
      <w:ind w:left="708"/>
    </w:pPr>
    <w:rPr>
      <w:sz w:val="24"/>
      <w:szCs w:val="24"/>
    </w:rPr>
  </w:style>
  <w:style w:type="numbering" w:customStyle="1" w:styleId="41">
    <w:name w:val="Нет списка4"/>
    <w:next w:val="a4"/>
    <w:uiPriority w:val="99"/>
    <w:semiHidden/>
    <w:unhideWhenUsed/>
    <w:rsid w:val="00EA0EC3"/>
  </w:style>
  <w:style w:type="table" w:customStyle="1" w:styleId="42">
    <w:name w:val="Сетка таблицы4"/>
    <w:basedOn w:val="a3"/>
    <w:next w:val="aa"/>
    <w:uiPriority w:val="39"/>
    <w:rsid w:val="00EA0EC3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6">
    <w:name w:val="Название объекта3"/>
    <w:basedOn w:val="a1"/>
    <w:next w:val="a1"/>
    <w:uiPriority w:val="35"/>
    <w:unhideWhenUsed/>
    <w:qFormat/>
    <w:rsid w:val="00EA0EC3"/>
    <w:pPr>
      <w:spacing w:line="240" w:lineRule="auto"/>
    </w:pPr>
    <w:rPr>
      <w:rFonts w:eastAsia="Calibri"/>
      <w:i/>
      <w:iCs/>
      <w:color w:val="44546A"/>
      <w:sz w:val="18"/>
      <w:szCs w:val="18"/>
      <w:lang w:eastAsia="en-US"/>
    </w:rPr>
  </w:style>
  <w:style w:type="numbering" w:customStyle="1" w:styleId="51">
    <w:name w:val="Нет списка5"/>
    <w:next w:val="a4"/>
    <w:uiPriority w:val="99"/>
    <w:semiHidden/>
    <w:unhideWhenUsed/>
    <w:rsid w:val="00BB75FE"/>
  </w:style>
  <w:style w:type="table" w:customStyle="1" w:styleId="52">
    <w:name w:val="Сетка таблицы5"/>
    <w:basedOn w:val="a3"/>
    <w:next w:val="aa"/>
    <w:uiPriority w:val="59"/>
    <w:rsid w:val="00BB75F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uiPriority w:val="99"/>
    <w:semiHidden/>
    <w:unhideWhenUsed/>
    <w:rsid w:val="00BB75FE"/>
  </w:style>
  <w:style w:type="table" w:customStyle="1" w:styleId="121">
    <w:name w:val="Сетка таблицы12"/>
    <w:basedOn w:val="a3"/>
    <w:next w:val="aa"/>
    <w:uiPriority w:val="59"/>
    <w:rsid w:val="00BB75F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8F4E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oSpacingChar">
    <w:name w:val="No Spacing Char"/>
    <w:link w:val="1c"/>
    <w:locked/>
    <w:rsid w:val="00EF4672"/>
  </w:style>
  <w:style w:type="paragraph" w:customStyle="1" w:styleId="1c">
    <w:name w:val="Без интервала1"/>
    <w:link w:val="NoSpacingChar"/>
    <w:rsid w:val="00EF46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9570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70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99598">
          <w:marLeft w:val="0"/>
          <w:marRight w:val="0"/>
          <w:marTop w:val="0"/>
          <w:marBottom w:val="335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209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9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3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056">
          <w:marLeft w:val="0"/>
          <w:marRight w:val="0"/>
          <w:marTop w:val="0"/>
          <w:marBottom w:val="230"/>
          <w:divBdr>
            <w:top w:val="single" w:sz="8" w:space="0" w:color="D3D7DB"/>
            <w:left w:val="single" w:sz="8" w:space="0" w:color="D3D7DB"/>
            <w:bottom w:val="single" w:sz="8" w:space="0" w:color="D3D7DB"/>
            <w:right w:val="single" w:sz="8" w:space="0" w:color="D3D7DB"/>
          </w:divBdr>
        </w:div>
      </w:divsChild>
    </w:div>
    <w:div w:id="1812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4485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2463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7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9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1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269">
          <w:marLeft w:val="0"/>
          <w:marRight w:val="0"/>
          <w:marTop w:val="0"/>
          <w:marBottom w:val="200"/>
          <w:divBdr>
            <w:top w:val="single" w:sz="8" w:space="0" w:color="D3D7DB"/>
            <w:left w:val="single" w:sz="8" w:space="0" w:color="D3D7DB"/>
            <w:bottom w:val="single" w:sz="8" w:space="0" w:color="D3D7DB"/>
            <w:right w:val="single" w:sz="8" w:space="0" w:color="D3D7DB"/>
          </w:divBdr>
        </w:div>
      </w:divsChild>
    </w:div>
    <w:div w:id="4033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29954">
          <w:marLeft w:val="0"/>
          <w:marRight w:val="0"/>
          <w:marTop w:val="0"/>
          <w:marBottom w:val="215"/>
          <w:divBdr>
            <w:top w:val="single" w:sz="8" w:space="0" w:color="D3D7DB"/>
            <w:left w:val="single" w:sz="8" w:space="0" w:color="D3D7DB"/>
            <w:bottom w:val="single" w:sz="8" w:space="0" w:color="D3D7DB"/>
            <w:right w:val="single" w:sz="8" w:space="0" w:color="D3D7DB"/>
          </w:divBdr>
          <w:divsChild>
            <w:div w:id="20608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7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8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6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6779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  <w:divsChild>
            <w:div w:id="6459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6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5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4354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96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3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9679">
          <w:marLeft w:val="0"/>
          <w:marRight w:val="0"/>
          <w:marTop w:val="0"/>
          <w:marBottom w:val="335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27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8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7932">
          <w:marLeft w:val="0"/>
          <w:marRight w:val="0"/>
          <w:marTop w:val="0"/>
          <w:marBottom w:val="335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464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2948">
          <w:marLeft w:val="0"/>
          <w:marRight w:val="0"/>
          <w:marTop w:val="0"/>
          <w:marBottom w:val="230"/>
          <w:divBdr>
            <w:top w:val="single" w:sz="8" w:space="0" w:color="D3D7DB"/>
            <w:left w:val="single" w:sz="8" w:space="0" w:color="D3D7DB"/>
            <w:bottom w:val="single" w:sz="8" w:space="0" w:color="D3D7DB"/>
            <w:right w:val="single" w:sz="8" w:space="0" w:color="D3D7DB"/>
          </w:divBdr>
        </w:div>
      </w:divsChild>
    </w:div>
    <w:div w:id="14919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9124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4942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2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6811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6083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596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619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9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4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5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3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7543">
          <w:marLeft w:val="0"/>
          <w:marRight w:val="0"/>
          <w:marTop w:val="0"/>
          <w:marBottom w:val="300"/>
          <w:divBdr>
            <w:top w:val="single" w:sz="12" w:space="0" w:color="D3D7DB"/>
            <w:left w:val="single" w:sz="12" w:space="0" w:color="D3D7DB"/>
            <w:bottom w:val="single" w:sz="12" w:space="0" w:color="D3D7DB"/>
            <w:right w:val="single" w:sz="12" w:space="0" w:color="D3D7DB"/>
          </w:divBdr>
        </w:div>
      </w:divsChild>
    </w:div>
    <w:div w:id="1884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3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6302">
          <w:marLeft w:val="0"/>
          <w:marRight w:val="0"/>
          <w:marTop w:val="0"/>
          <w:marBottom w:val="187"/>
          <w:divBdr>
            <w:top w:val="single" w:sz="8" w:space="0" w:color="D3D7DB"/>
            <w:left w:val="single" w:sz="8" w:space="0" w:color="D3D7DB"/>
            <w:bottom w:val="single" w:sz="8" w:space="0" w:color="D3D7DB"/>
            <w:right w:val="single" w:sz="8" w:space="0" w:color="D3D7DB"/>
          </w:divBdr>
          <w:divsChild>
            <w:div w:id="12062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83@yandex.ru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bbo8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E53BD-81D1-4A68-9593-7A19439D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2884</Words>
  <Characters>16445</Characters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2022-02-01T13:48:00Z</cp:lastPrinted>
  <dcterms:created xsi:type="dcterms:W3CDTF">2022-01-24T08:21:00Z</dcterms:created>
  <dcterms:modified xsi:type="dcterms:W3CDTF">2022-02-01T14:05:00Z</dcterms:modified>
</cp:coreProperties>
</file>