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E7C" w:rsidP="008B65F8">
            <w:pPr>
              <w:jc w:val="center"/>
            </w:pPr>
            <w:bookmarkStart w:id="0" w:name="ТекстовоеПоле7"/>
            <w:r>
              <w:t>1</w:t>
            </w:r>
            <w:r w:rsidR="008B65F8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D33A50">
            <w:pPr>
              <w:jc w:val="center"/>
            </w:pPr>
            <w:r>
              <w:t>4</w:t>
            </w:r>
            <w:r w:rsidR="008B65F8">
              <w:t>4</w:t>
            </w:r>
            <w:r w:rsidR="00030B7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B65F8" w:rsidRPr="008B65F8" w:rsidRDefault="008B65F8" w:rsidP="008B65F8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О внесении изменений в Порядок представления, рассмотрения и оценки предложений заинтересованных лиц </w:t>
      </w:r>
      <w:r>
        <w:rPr>
          <w:sz w:val="26"/>
          <w:szCs w:val="26"/>
        </w:rPr>
        <w:t xml:space="preserve">                       </w:t>
      </w:r>
      <w:r w:rsidRPr="008B65F8">
        <w:rPr>
          <w:sz w:val="26"/>
          <w:szCs w:val="26"/>
        </w:rPr>
        <w:t xml:space="preserve">о включении дворовых территорий </w:t>
      </w:r>
      <w:r>
        <w:rPr>
          <w:sz w:val="26"/>
          <w:szCs w:val="26"/>
        </w:rPr>
        <w:t xml:space="preserve">                         </w:t>
      </w:r>
      <w:r w:rsidRPr="008B65F8">
        <w:rPr>
          <w:sz w:val="26"/>
          <w:szCs w:val="26"/>
        </w:rPr>
        <w:t>в муниципальную программу "Благоустройство" на 2017 год</w:t>
      </w:r>
    </w:p>
    <w:p w:rsidR="008B65F8" w:rsidRPr="008B65F8" w:rsidRDefault="008B65F8" w:rsidP="008B65F8">
      <w:pPr>
        <w:tabs>
          <w:tab w:val="left" w:pos="3960"/>
        </w:tabs>
        <w:ind w:right="5395"/>
        <w:rPr>
          <w:sz w:val="26"/>
          <w:szCs w:val="26"/>
        </w:rPr>
      </w:pPr>
    </w:p>
    <w:p w:rsidR="008B65F8" w:rsidRPr="008B65F8" w:rsidRDefault="008B65F8" w:rsidP="008B65F8">
      <w:pPr>
        <w:jc w:val="both"/>
        <w:rPr>
          <w:sz w:val="26"/>
          <w:szCs w:val="26"/>
        </w:rPr>
      </w:pPr>
    </w:p>
    <w:p w:rsidR="008B65F8" w:rsidRPr="008B65F8" w:rsidRDefault="008B65F8" w:rsidP="008B65F8">
      <w:pPr>
        <w:jc w:val="both"/>
        <w:rPr>
          <w:sz w:val="26"/>
          <w:szCs w:val="26"/>
        </w:rPr>
      </w:pPr>
    </w:p>
    <w:p w:rsidR="008B65F8" w:rsidRPr="008B65F8" w:rsidRDefault="008B65F8" w:rsidP="008B65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Администрация МО "Городской округ "Город Нарьян-Мар"</w:t>
      </w:r>
    </w:p>
    <w:p w:rsidR="008B65F8" w:rsidRPr="008B65F8" w:rsidRDefault="008B65F8" w:rsidP="008B65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65F8" w:rsidRPr="008B65F8" w:rsidRDefault="008B65F8" w:rsidP="008B65F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B65F8">
        <w:rPr>
          <w:b/>
          <w:bCs/>
          <w:sz w:val="26"/>
          <w:szCs w:val="26"/>
        </w:rPr>
        <w:t>П</w:t>
      </w:r>
      <w:proofErr w:type="gramEnd"/>
      <w:r w:rsidRPr="008B65F8">
        <w:rPr>
          <w:b/>
          <w:bCs/>
          <w:sz w:val="26"/>
          <w:szCs w:val="26"/>
        </w:rPr>
        <w:t xml:space="preserve"> О С Т А Н О В Л Я Е Т:</w:t>
      </w:r>
    </w:p>
    <w:p w:rsidR="008B65F8" w:rsidRPr="008B65F8" w:rsidRDefault="008B65F8" w:rsidP="008B65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65F8" w:rsidRPr="008B65F8" w:rsidRDefault="008B65F8" w:rsidP="008B65F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Внести в Порядок представления, рассмотрения и оценки предложений заинтересованных лиц о включении дворовых территорий в муниципальную программу "Благоустройство" на 2017 год, утвержденный постановлением Администрации МО "Городской округ "Город Нарьян-Мар" от 07.03.2017 № 260</w:t>
      </w:r>
      <w:r>
        <w:rPr>
          <w:sz w:val="26"/>
          <w:szCs w:val="26"/>
        </w:rPr>
        <w:t>,</w:t>
      </w:r>
      <w:r w:rsidRPr="008B65F8">
        <w:rPr>
          <w:sz w:val="26"/>
          <w:szCs w:val="26"/>
        </w:rPr>
        <w:t xml:space="preserve"> (далее – Порядок) следующие изменения: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Пункт 1.3 Порядка дополнить абзацем</w:t>
      </w:r>
      <w:r w:rsidR="00CB1143">
        <w:rPr>
          <w:sz w:val="26"/>
          <w:szCs w:val="26"/>
        </w:rPr>
        <w:t xml:space="preserve"> следующего содержания</w:t>
      </w:r>
      <w:r w:rsidRPr="008B65F8">
        <w:rPr>
          <w:sz w:val="26"/>
          <w:szCs w:val="26"/>
        </w:rPr>
        <w:t>:</w:t>
      </w:r>
    </w:p>
    <w:p w:rsidR="008B65F8" w:rsidRPr="008B65F8" w:rsidRDefault="008B65F8" w:rsidP="008B65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8B65F8">
        <w:rPr>
          <w:sz w:val="26"/>
          <w:szCs w:val="26"/>
        </w:rPr>
        <w:t>"Дворовые территории многоквартирных домов, в отношении которых предусматриваются работы по переводу на полное благоустройство в рамках реализации подпрограммы "Обеспечение населения города Нарьян-Мара чистой водой" муниципальной программы МО "Городской округ "Город Нарьян-Мар" "Обеспечение доступным и комфортным жильем, коммунальными и бытовыми услугами населения города", утвержденной постановлением Администрации МО "Городской округ "Город Нарьян-Мар" от 12.11.2013 № 2423 "О</w:t>
      </w:r>
      <w:r w:rsidRPr="008B65F8">
        <w:rPr>
          <w:rFonts w:eastAsia="Calibri"/>
          <w:sz w:val="26"/>
          <w:szCs w:val="26"/>
        </w:rPr>
        <w:t>б утверждении муниципальной программы муниципального образования "Городской</w:t>
      </w:r>
      <w:proofErr w:type="gramEnd"/>
      <w:r w:rsidRPr="008B65F8">
        <w:rPr>
          <w:rFonts w:eastAsia="Calibri"/>
          <w:sz w:val="26"/>
          <w:szCs w:val="26"/>
        </w:rPr>
        <w:t xml:space="preserve"> округ "Город Нарьян-Мар" "Обеспечение доступным и комфортным жильем и коммунальными услугами населения города"</w:t>
      </w:r>
      <w:r w:rsidR="00CB1143">
        <w:rPr>
          <w:rFonts w:eastAsia="Calibri"/>
          <w:sz w:val="26"/>
          <w:szCs w:val="26"/>
        </w:rPr>
        <w:t>,</w:t>
      </w:r>
      <w:r w:rsidRPr="008B65F8">
        <w:rPr>
          <w:rFonts w:eastAsia="Calibri"/>
          <w:sz w:val="26"/>
          <w:szCs w:val="26"/>
        </w:rPr>
        <w:t xml:space="preserve"> (далее – подпрограмма Чис</w:t>
      </w:r>
      <w:r w:rsidR="00CB1143">
        <w:rPr>
          <w:rFonts w:eastAsia="Calibri"/>
          <w:sz w:val="26"/>
          <w:szCs w:val="26"/>
        </w:rPr>
        <w:t>тая вода)</w:t>
      </w:r>
      <w:r w:rsidRPr="008B65F8">
        <w:rPr>
          <w:rFonts w:eastAsia="Calibri"/>
          <w:sz w:val="26"/>
          <w:szCs w:val="26"/>
        </w:rPr>
        <w:t xml:space="preserve"> подлежат благоустройству в рамках реализации приоритетного проекта "Формирование комфортной городской среды" после завершения работ, предусмотренных подпрограммой Чистая вода. Исключение составляют дворовые территории, </w:t>
      </w:r>
      <w:proofErr w:type="gramStart"/>
      <w:r w:rsidRPr="008B65F8">
        <w:rPr>
          <w:rFonts w:eastAsia="Calibri"/>
          <w:sz w:val="26"/>
          <w:szCs w:val="26"/>
        </w:rPr>
        <w:t>работы</w:t>
      </w:r>
      <w:proofErr w:type="gramEnd"/>
      <w:r w:rsidRPr="008B65F8">
        <w:rPr>
          <w:rFonts w:eastAsia="Calibri"/>
          <w:sz w:val="26"/>
          <w:szCs w:val="26"/>
        </w:rPr>
        <w:t xml:space="preserve"> по благоустройству которых в рамках приоритетного проекта "Формирова</w:t>
      </w:r>
      <w:r>
        <w:rPr>
          <w:rFonts w:eastAsia="Calibri"/>
          <w:sz w:val="26"/>
          <w:szCs w:val="26"/>
        </w:rPr>
        <w:t>ние комфортной городской среды"</w:t>
      </w:r>
      <w:r w:rsidRPr="008B65F8">
        <w:rPr>
          <w:rFonts w:eastAsia="Calibri"/>
          <w:sz w:val="26"/>
          <w:szCs w:val="26"/>
        </w:rPr>
        <w:t xml:space="preserve"> не попадают в зону работ, предусмотренных подпрограммой Чистая вода</w:t>
      </w:r>
      <w:r>
        <w:rPr>
          <w:rFonts w:eastAsia="Calibri"/>
          <w:sz w:val="26"/>
          <w:szCs w:val="26"/>
        </w:rPr>
        <w:t>."</w:t>
      </w:r>
      <w:r w:rsidRPr="008B65F8">
        <w:rPr>
          <w:rFonts w:eastAsia="Calibri"/>
          <w:sz w:val="26"/>
          <w:szCs w:val="26"/>
        </w:rPr>
        <w:t>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Подпункт 4 пункта 3.5 Порядка исключить.</w:t>
      </w:r>
    </w:p>
    <w:p w:rsidR="008B65F8" w:rsidRDefault="008B65F8" w:rsidP="008B65F8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2 к Порядку пункт 1.4 изложить в следующей редакции:</w:t>
      </w:r>
    </w:p>
    <w:p w:rsidR="008B65F8" w:rsidRDefault="008B65F8" w:rsidP="008B65F8">
      <w:pPr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8B65F8" w:rsidRPr="008B65F8" w:rsidRDefault="008B65F8" w:rsidP="008B65F8">
      <w:pPr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472"/>
        <w:gridCol w:w="1794"/>
      </w:tblGrid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65F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65F8">
              <w:rPr>
                <w:sz w:val="26"/>
                <w:szCs w:val="26"/>
              </w:rPr>
              <w:t>/</w:t>
            </w:r>
            <w:proofErr w:type="spellStart"/>
            <w:r w:rsidRPr="008B65F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72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Баллы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1.4</w:t>
            </w: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 xml:space="preserve">Дата подачи заявления о проведении собрания собственников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B65F8">
              <w:rPr>
                <w:bCs/>
                <w:sz w:val="26"/>
                <w:szCs w:val="26"/>
              </w:rPr>
              <w:t>по принятию решения о благоустройстве дворовой территории: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17 марта включительно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10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24 марта включительно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7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31 марта включительно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4</w:t>
            </w:r>
          </w:p>
        </w:tc>
      </w:tr>
    </w:tbl>
    <w:p w:rsidR="008B65F8" w:rsidRDefault="008B65F8" w:rsidP="008B65F8">
      <w:pPr>
        <w:tabs>
          <w:tab w:val="left" w:pos="1276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B65F8" w:rsidRDefault="008B65F8" w:rsidP="008B65F8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2 к Порядку пункт 4 изложить в следующей редакции:</w:t>
      </w:r>
    </w:p>
    <w:p w:rsidR="008B65F8" w:rsidRPr="008B65F8" w:rsidRDefault="008B65F8" w:rsidP="008B65F8">
      <w:pPr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472"/>
        <w:gridCol w:w="1794"/>
      </w:tblGrid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65F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65F8">
              <w:rPr>
                <w:sz w:val="26"/>
                <w:szCs w:val="26"/>
              </w:rPr>
              <w:t>/</w:t>
            </w:r>
            <w:proofErr w:type="spellStart"/>
            <w:r w:rsidRPr="008B65F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72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Баллы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4</w:t>
            </w:r>
          </w:p>
        </w:tc>
        <w:tc>
          <w:tcPr>
            <w:tcW w:w="7472" w:type="dxa"/>
          </w:tcPr>
          <w:p w:rsidR="008B65F8" w:rsidRPr="008B65F8" w:rsidRDefault="008B65F8" w:rsidP="008B65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Финансовая дисциплина собственников и нанимателей помещений в МКД – уровень задолженности по оплате жилищно-коммунальных услуг (УЗ)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0 до 1,99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10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2 до 3,99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7</w:t>
            </w:r>
          </w:p>
        </w:tc>
      </w:tr>
      <w:tr w:rsidR="008B65F8" w:rsidRPr="008B65F8" w:rsidTr="00DB3EC9">
        <w:trPr>
          <w:jc w:val="center"/>
        </w:trPr>
        <w:tc>
          <w:tcPr>
            <w:tcW w:w="58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свыше 4</w:t>
            </w:r>
          </w:p>
        </w:tc>
        <w:tc>
          <w:tcPr>
            <w:tcW w:w="1794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4</w:t>
            </w:r>
          </w:p>
        </w:tc>
      </w:tr>
    </w:tbl>
    <w:p w:rsidR="008B65F8" w:rsidRDefault="008B65F8" w:rsidP="008B65F8">
      <w:pPr>
        <w:tabs>
          <w:tab w:val="num" w:pos="851"/>
          <w:tab w:val="left" w:pos="1276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num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2 к Порядку формулу определения процента трудового участия изложить в следующей редакции:</w:t>
      </w:r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8B65F8">
        <w:rPr>
          <w:sz w:val="26"/>
          <w:szCs w:val="26"/>
        </w:rPr>
        <w:t xml:space="preserve">                                   ∑(</w:t>
      </w:r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 xml:space="preserve">согласен1 </w:t>
      </w:r>
      <w:r w:rsidRPr="008B65F8">
        <w:rPr>
          <w:sz w:val="26"/>
          <w:szCs w:val="26"/>
        </w:rPr>
        <w:t xml:space="preserve">+ </w:t>
      </w:r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 xml:space="preserve">согласен2 </w:t>
      </w:r>
      <w:r w:rsidRPr="008B65F8">
        <w:rPr>
          <w:sz w:val="26"/>
          <w:szCs w:val="26"/>
        </w:rPr>
        <w:t xml:space="preserve">+ … + </w:t>
      </w:r>
      <w:proofErr w:type="gramStart"/>
      <w:r w:rsidRPr="008B65F8">
        <w:rPr>
          <w:sz w:val="26"/>
          <w:szCs w:val="26"/>
          <w:lang w:val="en-US"/>
        </w:rPr>
        <w:t>S</w:t>
      </w:r>
      <w:proofErr w:type="gramEnd"/>
      <w:r w:rsidRPr="008B65F8">
        <w:rPr>
          <w:sz w:val="26"/>
          <w:szCs w:val="26"/>
          <w:vertAlign w:val="subscript"/>
        </w:rPr>
        <w:t xml:space="preserve">согласен </w:t>
      </w:r>
      <w:proofErr w:type="spellStart"/>
      <w:r w:rsidRPr="008B65F8">
        <w:rPr>
          <w:sz w:val="26"/>
          <w:szCs w:val="26"/>
          <w:vertAlign w:val="subscript"/>
          <w:lang w:val="en-US"/>
        </w:rPr>
        <w:t>i</w:t>
      </w:r>
      <w:proofErr w:type="spellEnd"/>
      <w:r w:rsidRPr="008B65F8">
        <w:rPr>
          <w:sz w:val="26"/>
          <w:szCs w:val="26"/>
        </w:rPr>
        <w:t>)</w:t>
      </w:r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ab/>
      </w:r>
      <w:r w:rsidRPr="008B65F8">
        <w:rPr>
          <w:sz w:val="26"/>
          <w:szCs w:val="26"/>
        </w:rPr>
        <w:tab/>
      </w:r>
      <w:r w:rsidRPr="008B65F8">
        <w:rPr>
          <w:sz w:val="26"/>
          <w:szCs w:val="26"/>
        </w:rPr>
        <w:tab/>
        <w:t xml:space="preserve">"ТУ = --------------------------------------------------- </w:t>
      </w:r>
      <w:proofErr w:type="spellStart"/>
      <w:r w:rsidRPr="008B65F8">
        <w:rPr>
          <w:sz w:val="26"/>
          <w:szCs w:val="26"/>
        </w:rPr>
        <w:t>х</w:t>
      </w:r>
      <w:proofErr w:type="spellEnd"/>
      <w:r w:rsidRPr="008B65F8">
        <w:rPr>
          <w:sz w:val="26"/>
          <w:szCs w:val="26"/>
        </w:rPr>
        <w:t xml:space="preserve"> 100%, где</w:t>
      </w:r>
    </w:p>
    <w:p w:rsid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8B65F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</w:t>
      </w:r>
      <w:r w:rsidRPr="008B65F8">
        <w:rPr>
          <w:sz w:val="26"/>
          <w:szCs w:val="26"/>
        </w:rPr>
        <w:t xml:space="preserve"> ∑</w:t>
      </w:r>
      <w:proofErr w:type="gramStart"/>
      <w:r w:rsidRPr="008B65F8">
        <w:rPr>
          <w:sz w:val="26"/>
          <w:szCs w:val="26"/>
          <w:lang w:val="en-US"/>
        </w:rPr>
        <w:t>S</w:t>
      </w:r>
      <w:proofErr w:type="gramEnd"/>
      <w:r w:rsidRPr="008B65F8">
        <w:rPr>
          <w:sz w:val="26"/>
          <w:szCs w:val="26"/>
          <w:vertAlign w:val="subscript"/>
        </w:rPr>
        <w:t>всех собственников в МКД</w:t>
      </w:r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</w:p>
    <w:p w:rsidR="008B65F8" w:rsidRPr="008B65F8" w:rsidRDefault="008B65F8" w:rsidP="008B65F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>согласен1</w:t>
      </w:r>
      <w:r w:rsidRPr="008B65F8">
        <w:rPr>
          <w:sz w:val="26"/>
          <w:szCs w:val="26"/>
        </w:rPr>
        <w:t>,</w:t>
      </w:r>
      <w:r w:rsidRPr="008B65F8">
        <w:rPr>
          <w:sz w:val="26"/>
          <w:szCs w:val="26"/>
          <w:vertAlign w:val="subscript"/>
        </w:rPr>
        <w:t xml:space="preserve"> </w:t>
      </w:r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>согласен2</w:t>
      </w:r>
      <w:r w:rsidRPr="008B65F8">
        <w:rPr>
          <w:sz w:val="26"/>
          <w:szCs w:val="26"/>
        </w:rPr>
        <w:t>,</w:t>
      </w:r>
      <w:r w:rsidRPr="008B65F8">
        <w:rPr>
          <w:sz w:val="26"/>
          <w:szCs w:val="26"/>
          <w:vertAlign w:val="subscript"/>
        </w:rPr>
        <w:t xml:space="preserve"> </w:t>
      </w:r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 xml:space="preserve">согласен </w:t>
      </w:r>
      <w:proofErr w:type="spellStart"/>
      <w:r w:rsidRPr="008B65F8">
        <w:rPr>
          <w:sz w:val="26"/>
          <w:szCs w:val="26"/>
          <w:vertAlign w:val="subscript"/>
          <w:lang w:val="en-US"/>
        </w:rPr>
        <w:t>i</w:t>
      </w:r>
      <w:proofErr w:type="spellEnd"/>
      <w:r w:rsidRPr="008B65F8">
        <w:rPr>
          <w:sz w:val="26"/>
          <w:szCs w:val="26"/>
          <w:vertAlign w:val="subscript"/>
        </w:rPr>
        <w:t xml:space="preserve"> </w:t>
      </w:r>
      <w:r w:rsidRPr="008B65F8">
        <w:rPr>
          <w:sz w:val="26"/>
          <w:szCs w:val="26"/>
        </w:rPr>
        <w:t>– общая площадь жилых и нежилых помещений</w:t>
      </w:r>
      <w:r w:rsidRPr="008B65F8">
        <w:rPr>
          <w:color w:val="000000"/>
          <w:sz w:val="26"/>
          <w:szCs w:val="26"/>
        </w:rPr>
        <w:t>, собственники которых приняли участие в общем собрании собственников</w:t>
      </w:r>
      <w:r w:rsidRPr="008B65F8">
        <w:rPr>
          <w:sz w:val="26"/>
          <w:szCs w:val="26"/>
        </w:rPr>
        <w:t>, м</w:t>
      </w:r>
      <w:r w:rsidRPr="008B65F8">
        <w:rPr>
          <w:sz w:val="26"/>
          <w:szCs w:val="26"/>
          <w:vertAlign w:val="superscript"/>
        </w:rPr>
        <w:t>2</w:t>
      </w:r>
      <w:r w:rsidRPr="008B65F8">
        <w:rPr>
          <w:sz w:val="26"/>
          <w:szCs w:val="26"/>
        </w:rPr>
        <w:t>;</w:t>
      </w:r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65F8">
        <w:rPr>
          <w:sz w:val="26"/>
          <w:szCs w:val="26"/>
          <w:lang w:val="en-US"/>
        </w:rPr>
        <w:t>S</w:t>
      </w:r>
      <w:r w:rsidRPr="008B65F8">
        <w:rPr>
          <w:sz w:val="26"/>
          <w:szCs w:val="26"/>
          <w:vertAlign w:val="subscript"/>
        </w:rPr>
        <w:t>всех собственников в МКД</w:t>
      </w:r>
      <w:r w:rsidRPr="008B65F8">
        <w:rPr>
          <w:sz w:val="26"/>
          <w:szCs w:val="26"/>
        </w:rPr>
        <w:t xml:space="preserve"> – общая площадь всех жилых и нежилых помещений, находящихся в собственности, м</w:t>
      </w:r>
      <w:r w:rsidRPr="008B65F8">
        <w:rPr>
          <w:sz w:val="26"/>
          <w:szCs w:val="26"/>
          <w:vertAlign w:val="superscript"/>
        </w:rPr>
        <w:t>2</w:t>
      </w:r>
      <w:r w:rsidRPr="008B65F8">
        <w:rPr>
          <w:sz w:val="26"/>
          <w:szCs w:val="26"/>
        </w:rPr>
        <w:t>".</w:t>
      </w:r>
      <w:proofErr w:type="gramEnd"/>
    </w:p>
    <w:p w:rsidR="008B65F8" w:rsidRPr="008B65F8" w:rsidRDefault="008B65F8" w:rsidP="008B65F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2 к Порядку формулу "</w:t>
      </w:r>
      <w:proofErr w:type="spellStart"/>
      <w:r w:rsidRPr="008B65F8">
        <w:rPr>
          <w:sz w:val="26"/>
          <w:szCs w:val="26"/>
        </w:rPr>
        <w:t>ИБОмкд</w:t>
      </w:r>
      <w:proofErr w:type="spellEnd"/>
      <w:proofErr w:type="gramStart"/>
      <w:r w:rsidRPr="008B65F8">
        <w:rPr>
          <w:sz w:val="26"/>
          <w:szCs w:val="26"/>
        </w:rPr>
        <w:t xml:space="preserve"> = ∑Б</w:t>
      </w:r>
      <w:proofErr w:type="gramEnd"/>
      <w:r w:rsidRPr="008B65F8">
        <w:rPr>
          <w:sz w:val="26"/>
          <w:szCs w:val="26"/>
        </w:rPr>
        <w:t xml:space="preserve"> </w:t>
      </w:r>
      <w:proofErr w:type="spellStart"/>
      <w:r w:rsidRPr="008B65F8">
        <w:rPr>
          <w:sz w:val="26"/>
          <w:szCs w:val="26"/>
        </w:rPr>
        <w:t>х</w:t>
      </w:r>
      <w:proofErr w:type="spellEnd"/>
      <w:r w:rsidRPr="008B65F8">
        <w:rPr>
          <w:sz w:val="26"/>
          <w:szCs w:val="26"/>
        </w:rPr>
        <w:t xml:space="preserve"> (100% - УЗ) </w:t>
      </w:r>
      <w:proofErr w:type="spellStart"/>
      <w:r w:rsidRPr="008B65F8">
        <w:rPr>
          <w:sz w:val="26"/>
          <w:szCs w:val="26"/>
        </w:rPr>
        <w:t>х</w:t>
      </w:r>
      <w:proofErr w:type="spellEnd"/>
      <w:r w:rsidRPr="008B65F8">
        <w:rPr>
          <w:sz w:val="26"/>
          <w:szCs w:val="26"/>
        </w:rPr>
        <w:t xml:space="preserve"> ДС" заменить формулой "</w:t>
      </w:r>
      <w:proofErr w:type="spellStart"/>
      <w:r w:rsidRPr="008B65F8">
        <w:rPr>
          <w:sz w:val="26"/>
          <w:szCs w:val="26"/>
        </w:rPr>
        <w:t>ИБОмкд</w:t>
      </w:r>
      <w:proofErr w:type="spellEnd"/>
      <w:r w:rsidRPr="008B65F8">
        <w:rPr>
          <w:sz w:val="26"/>
          <w:szCs w:val="26"/>
        </w:rPr>
        <w:t xml:space="preserve"> = ∑Б".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В Приложении № 2 к Порядку </w:t>
      </w:r>
      <w:r w:rsidR="00A44469">
        <w:rPr>
          <w:sz w:val="26"/>
          <w:szCs w:val="26"/>
        </w:rPr>
        <w:t>слова</w:t>
      </w:r>
      <w:r w:rsidRPr="008B65F8">
        <w:rPr>
          <w:sz w:val="26"/>
          <w:szCs w:val="26"/>
        </w:rPr>
        <w:t xml:space="preserve"> "∑Б – сумма баллов по критериям </w:t>
      </w:r>
      <w:r>
        <w:rPr>
          <w:sz w:val="26"/>
          <w:szCs w:val="26"/>
        </w:rPr>
        <w:t xml:space="preserve">           </w:t>
      </w:r>
      <w:r w:rsidRPr="008B65F8">
        <w:rPr>
          <w:sz w:val="26"/>
          <w:szCs w:val="26"/>
        </w:rPr>
        <w:t xml:space="preserve">с 1 по 3" заменить </w:t>
      </w:r>
      <w:r w:rsidR="00A44469">
        <w:rPr>
          <w:sz w:val="26"/>
          <w:szCs w:val="26"/>
        </w:rPr>
        <w:t>словами</w:t>
      </w:r>
      <w:r w:rsidRPr="008B65F8">
        <w:rPr>
          <w:sz w:val="26"/>
          <w:szCs w:val="26"/>
        </w:rPr>
        <w:t xml:space="preserve"> "∑Б – сумма баллов по критериям с 1 по 4".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2 к Порядку в формуле</w:t>
      </w:r>
    </w:p>
    <w:p w:rsidR="008B65F8" w:rsidRPr="008B65F8" w:rsidRDefault="008B65F8" w:rsidP="008B65F8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8B65F8">
        <w:rPr>
          <w:sz w:val="26"/>
          <w:szCs w:val="26"/>
        </w:rPr>
        <w:t>∑</w:t>
      </w:r>
      <w:proofErr w:type="spellStart"/>
      <w:r w:rsidRPr="008B65F8">
        <w:rPr>
          <w:sz w:val="26"/>
          <w:szCs w:val="26"/>
        </w:rPr>
        <w:t>Зжку</w:t>
      </w:r>
      <w:proofErr w:type="spellEnd"/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ab/>
      </w:r>
      <w:r w:rsidRPr="008B65F8">
        <w:rPr>
          <w:sz w:val="26"/>
          <w:szCs w:val="26"/>
        </w:rPr>
        <w:tab/>
      </w:r>
      <w:r w:rsidRPr="008B65F8">
        <w:rPr>
          <w:sz w:val="26"/>
          <w:szCs w:val="26"/>
        </w:rPr>
        <w:tab/>
      </w:r>
      <w:r>
        <w:rPr>
          <w:sz w:val="26"/>
          <w:szCs w:val="26"/>
        </w:rPr>
        <w:t>"</w:t>
      </w:r>
      <w:r w:rsidRPr="008B65F8">
        <w:rPr>
          <w:sz w:val="26"/>
          <w:szCs w:val="26"/>
        </w:rPr>
        <w:t xml:space="preserve">УЗ = --------------- </w:t>
      </w:r>
      <w:proofErr w:type="spellStart"/>
      <w:r w:rsidRPr="008B65F8">
        <w:rPr>
          <w:sz w:val="26"/>
          <w:szCs w:val="26"/>
        </w:rPr>
        <w:t>х</w:t>
      </w:r>
      <w:proofErr w:type="spellEnd"/>
      <w:r w:rsidRPr="008B65F8">
        <w:rPr>
          <w:sz w:val="26"/>
          <w:szCs w:val="26"/>
        </w:rPr>
        <w:t xml:space="preserve"> 100%"</w:t>
      </w:r>
    </w:p>
    <w:p w:rsidR="008B65F8" w:rsidRPr="008B65F8" w:rsidRDefault="008B65F8" w:rsidP="008B65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</w:t>
      </w:r>
      <w:r w:rsidRPr="008B65F8">
        <w:rPr>
          <w:sz w:val="26"/>
          <w:szCs w:val="26"/>
        </w:rPr>
        <w:t>∑ЖКУ</w:t>
      </w:r>
    </w:p>
    <w:p w:rsidR="008B65F8" w:rsidRPr="008B65F8" w:rsidRDefault="008B65F8" w:rsidP="008B65F8">
      <w:pPr>
        <w:tabs>
          <w:tab w:val="left" w:pos="120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B65F8">
        <w:rPr>
          <w:sz w:val="26"/>
          <w:szCs w:val="26"/>
        </w:rPr>
        <w:t xml:space="preserve">исключить </w:t>
      </w:r>
      <w:r w:rsidR="00A44469">
        <w:rPr>
          <w:sz w:val="26"/>
          <w:szCs w:val="26"/>
        </w:rPr>
        <w:t>слова</w:t>
      </w:r>
      <w:r w:rsidRPr="008B65F8">
        <w:rPr>
          <w:sz w:val="26"/>
          <w:szCs w:val="26"/>
        </w:rPr>
        <w:t xml:space="preserve"> "</w:t>
      </w:r>
      <w:proofErr w:type="spellStart"/>
      <w:r w:rsidRPr="008B65F8">
        <w:rPr>
          <w:sz w:val="26"/>
          <w:szCs w:val="26"/>
        </w:rPr>
        <w:t>х</w:t>
      </w:r>
      <w:proofErr w:type="spellEnd"/>
      <w:r w:rsidRPr="008B65F8">
        <w:rPr>
          <w:sz w:val="26"/>
          <w:szCs w:val="26"/>
        </w:rPr>
        <w:t xml:space="preserve"> 100%".</w:t>
      </w:r>
    </w:p>
    <w:p w:rsidR="008B65F8" w:rsidRPr="008B65F8" w:rsidRDefault="008B65F8" w:rsidP="006B2150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B65F8">
        <w:rPr>
          <w:sz w:val="26"/>
          <w:szCs w:val="26"/>
        </w:rPr>
        <w:t xml:space="preserve">В Приложении № 2 к Порядку </w:t>
      </w:r>
      <w:r w:rsidR="00A44469">
        <w:rPr>
          <w:sz w:val="26"/>
          <w:szCs w:val="26"/>
        </w:rPr>
        <w:t>слова</w:t>
      </w:r>
      <w:r w:rsidRPr="008B65F8">
        <w:rPr>
          <w:sz w:val="26"/>
          <w:szCs w:val="26"/>
        </w:rPr>
        <w:t xml:space="preserve"> "ДС – доля собственников, принявших решение о проведении благоустройства дворовой территории определяется путем деления площади жилых и нежилых помещений, принадлежащих собственникам, проголосовавшим за принятие решения о проведении благоустройства дворовой территории, к общей площади жилых и нежилых помещений</w:t>
      </w:r>
      <w:r w:rsidRPr="008B65F8">
        <w:rPr>
          <w:color w:val="000000"/>
          <w:sz w:val="26"/>
          <w:szCs w:val="26"/>
        </w:rPr>
        <w:t>, собственники которых приняли участие в общем собрании собственников</w:t>
      </w:r>
      <w:r w:rsidRPr="008B65F8">
        <w:rPr>
          <w:sz w:val="26"/>
          <w:szCs w:val="26"/>
        </w:rPr>
        <w:t>" исключить.</w:t>
      </w:r>
      <w:proofErr w:type="gramEnd"/>
    </w:p>
    <w:p w:rsidR="008B65F8" w:rsidRPr="008B65F8" w:rsidRDefault="008B65F8" w:rsidP="008B65F8">
      <w:pPr>
        <w:numPr>
          <w:ilvl w:val="1"/>
          <w:numId w:val="2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3 к Порядку в пункте 11 знак "%" исключить.</w:t>
      </w:r>
    </w:p>
    <w:p w:rsidR="008B65F8" w:rsidRDefault="008B65F8" w:rsidP="008B65F8">
      <w:pPr>
        <w:numPr>
          <w:ilvl w:val="1"/>
          <w:numId w:val="2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lastRenderedPageBreak/>
        <w:t>В Приложении № 3 к Порядку пункт 15 изложить в следующей редакции:</w:t>
      </w:r>
    </w:p>
    <w:p w:rsidR="008B65F8" w:rsidRDefault="008B65F8" w:rsidP="008B65F8">
      <w:pPr>
        <w:tabs>
          <w:tab w:val="left" w:pos="120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07"/>
        <w:gridCol w:w="1447"/>
        <w:gridCol w:w="1071"/>
        <w:gridCol w:w="1071"/>
        <w:gridCol w:w="1283"/>
      </w:tblGrid>
      <w:tr w:rsidR="008B65F8" w:rsidRPr="008B65F8" w:rsidTr="00DB3EC9">
        <w:trPr>
          <w:jc w:val="center"/>
        </w:trPr>
        <w:tc>
          <w:tcPr>
            <w:tcW w:w="56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65F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65F8">
              <w:rPr>
                <w:sz w:val="26"/>
                <w:szCs w:val="26"/>
              </w:rPr>
              <w:t>/</w:t>
            </w:r>
            <w:proofErr w:type="spellStart"/>
            <w:r w:rsidRPr="008B65F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Показатель</w:t>
            </w:r>
          </w:p>
        </w:tc>
        <w:tc>
          <w:tcPr>
            <w:tcW w:w="144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Единица измерения,</w:t>
            </w:r>
          </w:p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порядок расчета</w:t>
            </w:r>
          </w:p>
        </w:tc>
        <w:tc>
          <w:tcPr>
            <w:tcW w:w="3425" w:type="dxa"/>
            <w:gridSpan w:val="3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 xml:space="preserve">Информация по МКД, </w:t>
            </w:r>
            <w:proofErr w:type="gramStart"/>
            <w:r w:rsidRPr="008B65F8">
              <w:rPr>
                <w:sz w:val="26"/>
                <w:szCs w:val="26"/>
              </w:rPr>
              <w:t>расположенным</w:t>
            </w:r>
            <w:proofErr w:type="gramEnd"/>
            <w:r w:rsidRPr="008B65F8">
              <w:rPr>
                <w:sz w:val="26"/>
                <w:szCs w:val="26"/>
              </w:rPr>
              <w:t xml:space="preserve"> в границах дворовой территории</w:t>
            </w:r>
          </w:p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("условное название" дворовой территории)</w:t>
            </w:r>
          </w:p>
        </w:tc>
      </w:tr>
      <w:tr w:rsidR="008B65F8" w:rsidRPr="008B65F8" w:rsidTr="00DB3EC9">
        <w:trPr>
          <w:jc w:val="center"/>
        </w:trPr>
        <w:tc>
          <w:tcPr>
            <w:tcW w:w="56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15</w:t>
            </w:r>
          </w:p>
        </w:tc>
        <w:tc>
          <w:tcPr>
            <w:tcW w:w="4207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Дата подачи заявления о проведении собрания собственников по принятию решения о благоустройстве дворовой территории:</w:t>
            </w:r>
          </w:p>
        </w:tc>
        <w:tc>
          <w:tcPr>
            <w:tcW w:w="144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дата</w:t>
            </w: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  <w:tr w:rsidR="008B65F8" w:rsidRPr="008B65F8" w:rsidTr="00DB3EC9">
        <w:trPr>
          <w:jc w:val="center"/>
        </w:trPr>
        <w:tc>
          <w:tcPr>
            <w:tcW w:w="56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17 марта включительно</w:t>
            </w:r>
          </w:p>
        </w:tc>
        <w:tc>
          <w:tcPr>
            <w:tcW w:w="144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баллы</w:t>
            </w: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  <w:tr w:rsidR="008B65F8" w:rsidRPr="008B65F8" w:rsidTr="00DB3EC9">
        <w:trPr>
          <w:jc w:val="center"/>
        </w:trPr>
        <w:tc>
          <w:tcPr>
            <w:tcW w:w="56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24 марта включительно</w:t>
            </w:r>
          </w:p>
        </w:tc>
        <w:tc>
          <w:tcPr>
            <w:tcW w:w="144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баллы</w:t>
            </w: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  <w:tr w:rsidR="008B65F8" w:rsidRPr="008B65F8" w:rsidTr="00DB3EC9">
        <w:trPr>
          <w:jc w:val="center"/>
        </w:trPr>
        <w:tc>
          <w:tcPr>
            <w:tcW w:w="568" w:type="dxa"/>
          </w:tcPr>
          <w:p w:rsidR="008B65F8" w:rsidRPr="008B65F8" w:rsidRDefault="008B65F8" w:rsidP="008B65F8">
            <w:pPr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B65F8" w:rsidRPr="008B65F8" w:rsidRDefault="008B65F8" w:rsidP="008B65F8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до 31 марта включительно</w:t>
            </w:r>
          </w:p>
        </w:tc>
        <w:tc>
          <w:tcPr>
            <w:tcW w:w="1447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  <w:r w:rsidRPr="008B65F8">
              <w:rPr>
                <w:sz w:val="26"/>
                <w:szCs w:val="26"/>
              </w:rPr>
              <w:t>баллы</w:t>
            </w: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B65F8" w:rsidRPr="008B65F8" w:rsidRDefault="008B65F8" w:rsidP="008B65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65F8" w:rsidRDefault="00A44469" w:rsidP="00A44469">
      <w:pPr>
        <w:tabs>
          <w:tab w:val="left" w:pos="120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В Приложении № 3 к Порядку в пункте 22 </w:t>
      </w:r>
      <w:r w:rsidR="00A44469">
        <w:rPr>
          <w:sz w:val="26"/>
          <w:szCs w:val="26"/>
        </w:rPr>
        <w:t>слова</w:t>
      </w:r>
      <w:r w:rsidRPr="008B65F8">
        <w:rPr>
          <w:sz w:val="26"/>
          <w:szCs w:val="26"/>
        </w:rPr>
        <w:t xml:space="preserve"> "∑стр.</w:t>
      </w:r>
      <w:r w:rsidR="00A44469">
        <w:rPr>
          <w:sz w:val="26"/>
          <w:szCs w:val="26"/>
        </w:rPr>
        <w:t xml:space="preserve"> </w:t>
      </w:r>
      <w:r w:rsidRPr="008B65F8">
        <w:rPr>
          <w:sz w:val="26"/>
          <w:szCs w:val="26"/>
        </w:rPr>
        <w:t xml:space="preserve">с 12 до 21" заменить </w:t>
      </w:r>
      <w:r w:rsidR="00A44469">
        <w:rPr>
          <w:sz w:val="26"/>
          <w:szCs w:val="26"/>
        </w:rPr>
        <w:t>словами</w:t>
      </w:r>
      <w:r w:rsidRPr="008B65F8">
        <w:rPr>
          <w:sz w:val="26"/>
          <w:szCs w:val="26"/>
        </w:rPr>
        <w:t xml:space="preserve"> "∑стр.</w:t>
      </w:r>
      <w:r w:rsidR="00A44469">
        <w:rPr>
          <w:sz w:val="26"/>
          <w:szCs w:val="26"/>
        </w:rPr>
        <w:t xml:space="preserve"> </w:t>
      </w:r>
      <w:r w:rsidRPr="008B65F8">
        <w:rPr>
          <w:sz w:val="26"/>
          <w:szCs w:val="26"/>
        </w:rPr>
        <w:t>с 11 до</w:t>
      </w:r>
      <w:r w:rsidR="00A44469">
        <w:rPr>
          <w:sz w:val="26"/>
          <w:szCs w:val="26"/>
        </w:rPr>
        <w:t xml:space="preserve"> </w:t>
      </w:r>
      <w:r w:rsidRPr="008B65F8">
        <w:rPr>
          <w:sz w:val="26"/>
          <w:szCs w:val="26"/>
        </w:rPr>
        <w:t>21".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В Приложении № 3 к Порядку пункт 23 исключить.</w:t>
      </w:r>
    </w:p>
    <w:p w:rsidR="008B65F8" w:rsidRPr="008B65F8" w:rsidRDefault="008B65F8" w:rsidP="008B65F8">
      <w:pPr>
        <w:numPr>
          <w:ilvl w:val="1"/>
          <w:numId w:val="2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 xml:space="preserve">В Приложении № 3 к Порядку в пункте 24 </w:t>
      </w:r>
      <w:r w:rsidR="00A44469">
        <w:rPr>
          <w:sz w:val="26"/>
          <w:szCs w:val="26"/>
        </w:rPr>
        <w:t>слова</w:t>
      </w:r>
      <w:r w:rsidRPr="008B65F8">
        <w:rPr>
          <w:sz w:val="26"/>
          <w:szCs w:val="26"/>
        </w:rPr>
        <w:t xml:space="preserve"> "∑граф по стр.</w:t>
      </w:r>
      <w:r w:rsidR="00A44469">
        <w:rPr>
          <w:sz w:val="26"/>
          <w:szCs w:val="26"/>
        </w:rPr>
        <w:t xml:space="preserve"> </w:t>
      </w:r>
      <w:r w:rsidRPr="008B65F8">
        <w:rPr>
          <w:sz w:val="26"/>
          <w:szCs w:val="26"/>
        </w:rPr>
        <w:t xml:space="preserve">23" заменить </w:t>
      </w:r>
      <w:r w:rsidR="00A44469">
        <w:rPr>
          <w:sz w:val="26"/>
          <w:szCs w:val="26"/>
        </w:rPr>
        <w:t xml:space="preserve">словами </w:t>
      </w:r>
      <w:r w:rsidRPr="008B65F8">
        <w:rPr>
          <w:sz w:val="26"/>
          <w:szCs w:val="26"/>
        </w:rPr>
        <w:t>"∑граф по стр.</w:t>
      </w:r>
      <w:r w:rsidR="00A44469">
        <w:rPr>
          <w:sz w:val="26"/>
          <w:szCs w:val="26"/>
        </w:rPr>
        <w:t xml:space="preserve"> </w:t>
      </w:r>
      <w:r w:rsidRPr="008B65F8">
        <w:rPr>
          <w:sz w:val="26"/>
          <w:szCs w:val="26"/>
        </w:rPr>
        <w:t>22".</w:t>
      </w:r>
    </w:p>
    <w:p w:rsidR="008B65F8" w:rsidRPr="008B65F8" w:rsidRDefault="008B65F8" w:rsidP="008B65F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65F8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07 марта 2017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8B65F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02" w:rsidRDefault="00E17202" w:rsidP="00693317">
      <w:r>
        <w:separator/>
      </w:r>
    </w:p>
  </w:endnote>
  <w:endnote w:type="continuationSeparator" w:id="0">
    <w:p w:rsidR="00E17202" w:rsidRDefault="00E172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02" w:rsidRDefault="00E17202" w:rsidP="00693317">
      <w:r>
        <w:separator/>
      </w:r>
    </w:p>
  </w:footnote>
  <w:footnote w:type="continuationSeparator" w:id="0">
    <w:p w:rsidR="00E17202" w:rsidRDefault="00E172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7AB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C7AB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B215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72678D"/>
    <w:multiLevelType w:val="multilevel"/>
    <w:tmpl w:val="E8B4FE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2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150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5F8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1FC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469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143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ABC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03E9-0E7A-422F-9BF6-C4B38F81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2017-04-17T11:41:00Z</cp:lastPrinted>
  <dcterms:created xsi:type="dcterms:W3CDTF">2017-04-17T11:22:00Z</dcterms:created>
  <dcterms:modified xsi:type="dcterms:W3CDTF">2017-04-17T11:45:00Z</dcterms:modified>
</cp:coreProperties>
</file>